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88F" w:rsidRPr="00F80BD4" w:rsidRDefault="0014288F" w:rsidP="00643AA1">
      <w:pPr>
        <w:jc w:val="center"/>
        <w:rPr>
          <w:rFonts w:eastAsiaTheme="majorHAnsi" w:cs="Arial"/>
          <w:b/>
          <w:bCs/>
          <w:sz w:val="24"/>
          <w:szCs w:val="24"/>
        </w:rPr>
      </w:pPr>
      <w:bookmarkStart w:id="0" w:name="_GoBack"/>
      <w:bookmarkEnd w:id="0"/>
    </w:p>
    <w:p w:rsidR="00C77324" w:rsidRPr="00F80BD4" w:rsidRDefault="00C77324" w:rsidP="00643AA1">
      <w:pPr>
        <w:jc w:val="center"/>
        <w:rPr>
          <w:rFonts w:eastAsiaTheme="majorHAnsi" w:cs="Arial"/>
          <w:b/>
          <w:bCs/>
          <w:sz w:val="72"/>
          <w:szCs w:val="24"/>
        </w:rPr>
      </w:pPr>
      <w:r w:rsidRPr="00F80BD4">
        <w:rPr>
          <w:rFonts w:eastAsiaTheme="majorHAnsi" w:cs="Arial" w:hint="eastAsia"/>
          <w:b/>
          <w:bCs/>
          <w:sz w:val="72"/>
          <w:szCs w:val="24"/>
        </w:rPr>
        <w:t>임상연구 제안서</w:t>
      </w:r>
    </w:p>
    <w:p w:rsidR="00C77324" w:rsidRPr="00F80BD4" w:rsidRDefault="00C77324" w:rsidP="00643AA1">
      <w:pPr>
        <w:rPr>
          <w:rFonts w:eastAsiaTheme="majorHAnsi" w:cs="굴림"/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15"/>
        <w:gridCol w:w="4385"/>
      </w:tblGrid>
      <w:tr w:rsidR="00C77324" w:rsidRPr="00F80BD4" w:rsidTr="003F7AF8">
        <w:trPr>
          <w:jc w:val="center"/>
        </w:trPr>
        <w:tc>
          <w:tcPr>
            <w:tcW w:w="3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77324" w:rsidRPr="00F80BD4" w:rsidRDefault="00C77324" w:rsidP="00643AA1">
            <w:pPr>
              <w:jc w:val="center"/>
              <w:rPr>
                <w:rFonts w:eastAsiaTheme="majorHAnsi" w:cs="굴림"/>
                <w:b/>
                <w:bCs/>
                <w:sz w:val="28"/>
                <w:szCs w:val="24"/>
              </w:rPr>
            </w:pPr>
            <w:proofErr w:type="gramStart"/>
            <w:r w:rsidRPr="00F80BD4">
              <w:rPr>
                <w:rFonts w:eastAsiaTheme="majorHAnsi" w:cs="굴림" w:hint="eastAsia"/>
                <w:b/>
                <w:bCs/>
                <w:sz w:val="28"/>
                <w:szCs w:val="24"/>
              </w:rPr>
              <w:t>소  속</w:t>
            </w:r>
            <w:proofErr w:type="gramEnd"/>
          </w:p>
        </w:tc>
        <w:tc>
          <w:tcPr>
            <w:tcW w:w="4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77324" w:rsidRPr="00F80BD4" w:rsidRDefault="00C77324" w:rsidP="00643AA1">
            <w:pPr>
              <w:rPr>
                <w:rFonts w:eastAsiaTheme="majorHAnsi" w:cs="굴림"/>
                <w:b/>
                <w:bCs/>
                <w:sz w:val="28"/>
                <w:szCs w:val="24"/>
              </w:rPr>
            </w:pPr>
            <w:r w:rsidRPr="00F80BD4">
              <w:rPr>
                <w:rFonts w:eastAsiaTheme="majorHAnsi" w:cs="굴림" w:hint="eastAsia"/>
                <w:b/>
                <w:bCs/>
                <w:sz w:val="28"/>
                <w:szCs w:val="24"/>
              </w:rPr>
              <w:t>:</w:t>
            </w:r>
            <w:r w:rsidR="00F80BD4">
              <w:rPr>
                <w:rFonts w:eastAsiaTheme="majorHAnsi" w:cs="굴림" w:hint="eastAsia"/>
                <w:b/>
                <w:bCs/>
                <w:sz w:val="28"/>
                <w:szCs w:val="24"/>
              </w:rPr>
              <w:t xml:space="preserve">  </w:t>
            </w:r>
          </w:p>
        </w:tc>
      </w:tr>
      <w:tr w:rsidR="00C77324" w:rsidRPr="00F80BD4" w:rsidTr="003F7AF8">
        <w:trPr>
          <w:jc w:val="center"/>
        </w:trPr>
        <w:tc>
          <w:tcPr>
            <w:tcW w:w="3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77324" w:rsidRPr="00F80BD4" w:rsidRDefault="00C77324" w:rsidP="00643AA1">
            <w:pPr>
              <w:jc w:val="center"/>
              <w:rPr>
                <w:rFonts w:eastAsiaTheme="majorHAnsi" w:cs="굴림"/>
                <w:b/>
                <w:bCs/>
                <w:sz w:val="28"/>
                <w:szCs w:val="24"/>
              </w:rPr>
            </w:pPr>
            <w:proofErr w:type="gramStart"/>
            <w:r w:rsidRPr="00F80BD4">
              <w:rPr>
                <w:rFonts w:eastAsiaTheme="majorHAnsi" w:cs="굴림" w:hint="eastAsia"/>
                <w:b/>
                <w:bCs/>
                <w:sz w:val="28"/>
                <w:szCs w:val="24"/>
              </w:rPr>
              <w:t>성  명</w:t>
            </w:r>
            <w:proofErr w:type="gramEnd"/>
          </w:p>
        </w:tc>
        <w:tc>
          <w:tcPr>
            <w:tcW w:w="4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02E21" w:rsidRPr="00F80BD4" w:rsidRDefault="00C77324" w:rsidP="00643AA1">
            <w:pPr>
              <w:rPr>
                <w:rFonts w:eastAsiaTheme="majorHAnsi" w:cs="굴림"/>
                <w:b/>
                <w:bCs/>
                <w:sz w:val="28"/>
                <w:szCs w:val="24"/>
              </w:rPr>
            </w:pPr>
            <w:r w:rsidRPr="00F80BD4">
              <w:rPr>
                <w:rFonts w:eastAsiaTheme="majorHAnsi" w:cs="굴림" w:hint="eastAsia"/>
                <w:b/>
                <w:bCs/>
                <w:sz w:val="28"/>
                <w:szCs w:val="24"/>
              </w:rPr>
              <w:t>:</w:t>
            </w:r>
            <w:r w:rsidR="00F80BD4">
              <w:rPr>
                <w:rFonts w:eastAsiaTheme="majorHAnsi" w:cs="굴림" w:hint="eastAsia"/>
                <w:b/>
                <w:bCs/>
                <w:sz w:val="28"/>
                <w:szCs w:val="24"/>
              </w:rPr>
              <w:t xml:space="preserve">  </w:t>
            </w:r>
          </w:p>
        </w:tc>
      </w:tr>
      <w:tr w:rsidR="00A81D12" w:rsidRPr="00F80BD4" w:rsidTr="003F7AF8">
        <w:trPr>
          <w:jc w:val="center"/>
        </w:trPr>
        <w:tc>
          <w:tcPr>
            <w:tcW w:w="3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81D12" w:rsidRPr="003F7AF8" w:rsidRDefault="00A81D12" w:rsidP="003F7AF8">
            <w:pPr>
              <w:jc w:val="center"/>
              <w:rPr>
                <w:rFonts w:eastAsiaTheme="majorHAnsi" w:cs="굴림"/>
                <w:b/>
                <w:bCs/>
                <w:sz w:val="28"/>
                <w:szCs w:val="24"/>
              </w:rPr>
            </w:pPr>
            <w:r w:rsidRP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>연락처</w:t>
            </w:r>
            <w:r w:rsidR="008032A8" w:rsidRP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>(</w:t>
            </w:r>
            <w:r w:rsidR="003F7AF8" w:rsidRP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>Tel</w:t>
            </w:r>
            <w:r w:rsid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 xml:space="preserve"> </w:t>
            </w:r>
            <w:r w:rsidR="003F7AF8" w:rsidRP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>/</w:t>
            </w:r>
            <w:r w:rsid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 xml:space="preserve"> </w:t>
            </w:r>
            <w:r w:rsidR="003F7AF8" w:rsidRP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>E-mail)</w:t>
            </w:r>
            <w:r w:rsidR="008032A8" w:rsidRP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 xml:space="preserve"> </w:t>
            </w:r>
          </w:p>
        </w:tc>
        <w:tc>
          <w:tcPr>
            <w:tcW w:w="4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81D12" w:rsidRPr="003F7AF8" w:rsidRDefault="00A81D12" w:rsidP="00643AA1">
            <w:pPr>
              <w:rPr>
                <w:rFonts w:eastAsiaTheme="majorHAnsi" w:cs="굴림"/>
                <w:b/>
                <w:bCs/>
                <w:sz w:val="28"/>
                <w:szCs w:val="24"/>
              </w:rPr>
            </w:pPr>
            <w:r w:rsidRP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>:</w:t>
            </w:r>
            <w:r w:rsidR="00F80BD4" w:rsidRP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 xml:space="preserve">  </w:t>
            </w:r>
          </w:p>
        </w:tc>
      </w:tr>
      <w:tr w:rsidR="00C77324" w:rsidRPr="00F80BD4" w:rsidTr="003F7AF8">
        <w:trPr>
          <w:jc w:val="center"/>
        </w:trPr>
        <w:tc>
          <w:tcPr>
            <w:tcW w:w="3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77324" w:rsidRPr="00F80BD4" w:rsidRDefault="00D253C8" w:rsidP="00643AA1">
            <w:pPr>
              <w:jc w:val="center"/>
              <w:rPr>
                <w:rFonts w:eastAsiaTheme="majorHAnsi" w:cs="굴림"/>
                <w:b/>
                <w:bCs/>
                <w:sz w:val="28"/>
                <w:szCs w:val="24"/>
              </w:rPr>
            </w:pPr>
            <w:r w:rsidRPr="003F7AF8">
              <w:rPr>
                <w:rFonts w:eastAsiaTheme="majorHAnsi" w:cs="굴림" w:hint="eastAsia"/>
                <w:b/>
                <w:bCs/>
                <w:sz w:val="28"/>
                <w:szCs w:val="24"/>
              </w:rPr>
              <w:t>신청일</w:t>
            </w:r>
          </w:p>
        </w:tc>
        <w:tc>
          <w:tcPr>
            <w:tcW w:w="4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77324" w:rsidRPr="00F80BD4" w:rsidRDefault="00C77324" w:rsidP="00643AA1">
            <w:pPr>
              <w:rPr>
                <w:rFonts w:eastAsiaTheme="majorHAnsi" w:cs="굴림"/>
                <w:b/>
                <w:bCs/>
                <w:sz w:val="28"/>
                <w:szCs w:val="24"/>
              </w:rPr>
            </w:pPr>
            <w:r w:rsidRPr="00F80BD4">
              <w:rPr>
                <w:rFonts w:eastAsiaTheme="majorHAnsi" w:cs="굴림" w:hint="eastAsia"/>
                <w:b/>
                <w:bCs/>
                <w:sz w:val="28"/>
                <w:szCs w:val="24"/>
              </w:rPr>
              <w:t>:</w:t>
            </w:r>
            <w:r w:rsidR="00F80BD4">
              <w:rPr>
                <w:rFonts w:eastAsiaTheme="majorHAnsi" w:cs="굴림" w:hint="eastAsia"/>
                <w:b/>
                <w:bCs/>
                <w:sz w:val="28"/>
                <w:szCs w:val="24"/>
              </w:rPr>
              <w:t xml:space="preserve">  </w:t>
            </w:r>
          </w:p>
        </w:tc>
      </w:tr>
    </w:tbl>
    <w:p w:rsidR="00DC72EF" w:rsidRDefault="00DC72EF" w:rsidP="00643AA1">
      <w:pPr>
        <w:rPr>
          <w:rFonts w:eastAsiaTheme="majorHAnsi"/>
          <w:sz w:val="24"/>
          <w:szCs w:val="24"/>
        </w:rPr>
      </w:pPr>
    </w:p>
    <w:p w:rsidR="0014288F" w:rsidRPr="00F80BD4" w:rsidRDefault="003D7596" w:rsidP="002910E6">
      <w:pPr>
        <w:jc w:val="center"/>
        <w:rPr>
          <w:rFonts w:eastAsiaTheme="majorHAnsi"/>
          <w:sz w:val="24"/>
          <w:szCs w:val="24"/>
        </w:rPr>
      </w:pPr>
      <w:r>
        <w:rPr>
          <w:noProof/>
          <w:color w:val="333333"/>
          <w:sz w:val="18"/>
          <w:szCs w:val="18"/>
        </w:rPr>
        <w:drawing>
          <wp:inline distT="0" distB="0" distL="0" distR="0">
            <wp:extent cx="5724525" cy="1714500"/>
            <wp:effectExtent l="0" t="0" r="9525" b="0"/>
            <wp:docPr id="1" name="그림 1" descr="Z:\0.기타\GC 및 GC가족사 CI 다운로드\GC 가족사 logo (jpg)\GC녹십자_k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0.기타\GC 및 GC가족사 CI 다운로드\GC 가족사 logo (jpg)\GC녹십자_kor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7AF8" w:rsidRPr="002910E6" w:rsidRDefault="0014288F" w:rsidP="002910E6">
      <w:pPr>
        <w:jc w:val="center"/>
        <w:rPr>
          <w:rFonts w:eastAsiaTheme="majorHAnsi"/>
          <w:b/>
          <w:color w:val="FF0000"/>
          <w:sz w:val="32"/>
          <w:szCs w:val="24"/>
        </w:rPr>
      </w:pPr>
      <w:r w:rsidRPr="00F80BD4">
        <w:rPr>
          <w:rFonts w:eastAsiaTheme="majorHAnsi"/>
          <w:b/>
          <w:color w:val="FF0000"/>
          <w:sz w:val="32"/>
          <w:szCs w:val="24"/>
        </w:rPr>
        <w:t>C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O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N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F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I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D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E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N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T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I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A</w:t>
      </w:r>
      <w:r w:rsidRPr="00F80BD4">
        <w:rPr>
          <w:rFonts w:eastAsiaTheme="majorHAnsi" w:hint="eastAsia"/>
          <w:b/>
          <w:color w:val="FF0000"/>
          <w:sz w:val="32"/>
          <w:szCs w:val="24"/>
        </w:rPr>
        <w:t xml:space="preserve"> </w:t>
      </w:r>
      <w:r w:rsidRPr="00F80BD4">
        <w:rPr>
          <w:rFonts w:eastAsiaTheme="majorHAnsi"/>
          <w:b/>
          <w:color w:val="FF0000"/>
          <w:sz w:val="32"/>
          <w:szCs w:val="24"/>
        </w:rPr>
        <w:t>L</w:t>
      </w:r>
    </w:p>
    <w:tbl>
      <w:tblPr>
        <w:tblStyle w:val="a4"/>
        <w:tblpPr w:leftFromText="142" w:rightFromText="142" w:vertAnchor="text" w:horzAnchor="margin" w:tblpXSpec="center" w:tblpY="-578"/>
        <w:tblW w:w="0" w:type="auto"/>
        <w:tblLook w:val="04A0" w:firstRow="1" w:lastRow="0" w:firstColumn="1" w:lastColumn="0" w:noHBand="0" w:noVBand="1"/>
      </w:tblPr>
      <w:tblGrid>
        <w:gridCol w:w="2175"/>
        <w:gridCol w:w="6297"/>
      </w:tblGrid>
      <w:tr w:rsidR="00B43B9B" w:rsidRPr="00F80BD4" w:rsidTr="002910E6">
        <w:trPr>
          <w:trHeight w:val="794"/>
        </w:trPr>
        <w:tc>
          <w:tcPr>
            <w:tcW w:w="2175" w:type="dxa"/>
            <w:vAlign w:val="center"/>
          </w:tcPr>
          <w:p w:rsidR="00B43B9B" w:rsidRPr="003F7AF8" w:rsidRDefault="00B43B9B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lastRenderedPageBreak/>
              <w:t>제품명</w:t>
            </w:r>
          </w:p>
        </w:tc>
        <w:tc>
          <w:tcPr>
            <w:tcW w:w="6297" w:type="dxa"/>
            <w:vAlign w:val="center"/>
          </w:tcPr>
          <w:p w:rsidR="00B43B9B" w:rsidRPr="003F7AF8" w:rsidRDefault="00B43B9B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</w:p>
        </w:tc>
      </w:tr>
      <w:tr w:rsidR="00B43B9B" w:rsidRPr="00F80BD4" w:rsidTr="002910E6">
        <w:trPr>
          <w:trHeight w:val="794"/>
        </w:trPr>
        <w:tc>
          <w:tcPr>
            <w:tcW w:w="2175" w:type="dxa"/>
            <w:vAlign w:val="center"/>
          </w:tcPr>
          <w:p w:rsidR="003F7AF8" w:rsidRPr="003F7AF8" w:rsidRDefault="00B43B9B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연구제목</w:t>
            </w:r>
          </w:p>
          <w:p w:rsidR="00B43B9B" w:rsidRPr="003F7AF8" w:rsidRDefault="008032A8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(국문, 영문)</w:t>
            </w:r>
          </w:p>
        </w:tc>
        <w:tc>
          <w:tcPr>
            <w:tcW w:w="6297" w:type="dxa"/>
            <w:vAlign w:val="center"/>
          </w:tcPr>
          <w:p w:rsidR="00B43B9B" w:rsidRPr="003F7AF8" w:rsidRDefault="00B43B9B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</w:p>
        </w:tc>
      </w:tr>
      <w:tr w:rsidR="00DC72EF" w:rsidRPr="00F80BD4" w:rsidTr="002910E6">
        <w:trPr>
          <w:trHeight w:val="794"/>
        </w:trPr>
        <w:tc>
          <w:tcPr>
            <w:tcW w:w="2175" w:type="dxa"/>
            <w:vAlign w:val="center"/>
          </w:tcPr>
          <w:p w:rsidR="00DC72EF" w:rsidRPr="003F7AF8" w:rsidRDefault="00DC72EF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영역 Ⅰ</w:t>
            </w:r>
          </w:p>
        </w:tc>
        <w:tc>
          <w:tcPr>
            <w:tcW w:w="6297" w:type="dxa"/>
            <w:vAlign w:val="center"/>
          </w:tcPr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1906437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0BD4" w:rsidRPr="003F7AF8">
                  <w:rPr>
                    <w:rFonts w:ascii="MS Gothic" w:eastAsia="MS Gothic" w:hAnsi="MS Gothic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전향적 </w:t>
            </w:r>
            <w:proofErr w:type="gramStart"/>
            <w:r w:rsidR="00DC72EF" w:rsidRPr="003F7AF8">
              <w:rPr>
                <w:rFonts w:eastAsiaTheme="majorHAnsi" w:hint="eastAsia"/>
                <w:szCs w:val="24"/>
                <w:lang w:val="ko-KR"/>
              </w:rPr>
              <w:t>연구</w:t>
            </w:r>
            <w:r w:rsidR="00F80BD4" w:rsidRPr="003F7AF8">
              <w:rPr>
                <w:rFonts w:eastAsiaTheme="majorHAnsi" w:hint="eastAsia"/>
                <w:szCs w:val="24"/>
                <w:lang w:val="ko-KR"/>
              </w:rPr>
              <w:t xml:space="preserve">  </w:t>
            </w:r>
            <w:proofErr w:type="gramEnd"/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1996530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0BD4" w:rsidRPr="003F7AF8">
                  <w:rPr>
                    <w:rFonts w:ascii="MS Gothic" w:eastAsia="MS Gothic" w:hAnsi="MS Gothic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spellStart"/>
            <w:r w:rsidR="00DC72EF" w:rsidRPr="003F7AF8">
              <w:rPr>
                <w:rFonts w:eastAsiaTheme="majorHAnsi" w:hint="eastAsia"/>
                <w:szCs w:val="24"/>
                <w:lang w:val="ko-KR"/>
              </w:rPr>
              <w:t>후향적</w:t>
            </w:r>
            <w:proofErr w:type="spellEnd"/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 연구</w:t>
            </w:r>
          </w:p>
        </w:tc>
      </w:tr>
      <w:tr w:rsidR="00DC72EF" w:rsidRPr="00F80BD4" w:rsidTr="002910E6">
        <w:trPr>
          <w:trHeight w:val="1958"/>
        </w:trPr>
        <w:tc>
          <w:tcPr>
            <w:tcW w:w="2175" w:type="dxa"/>
            <w:vAlign w:val="center"/>
          </w:tcPr>
          <w:p w:rsidR="00DC72EF" w:rsidRPr="003F7AF8" w:rsidRDefault="00DC72EF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영역 Ⅱ</w:t>
            </w:r>
          </w:p>
        </w:tc>
        <w:tc>
          <w:tcPr>
            <w:tcW w:w="6297" w:type="dxa"/>
            <w:vAlign w:val="center"/>
          </w:tcPr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1868941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0BD4" w:rsidRPr="003F7AF8">
                  <w:rPr>
                    <w:rFonts w:ascii="MS Gothic" w:eastAsia="MS Gothic" w:hAnsi="MS Gothic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>중재연구</w:t>
            </w:r>
          </w:p>
          <w:p w:rsidR="00822ADE" w:rsidRPr="003F7AF8" w:rsidRDefault="00822ADE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r w:rsidRPr="003F7AF8">
              <w:rPr>
                <w:rFonts w:eastAsiaTheme="majorHAnsi" w:hint="eastAsia"/>
                <w:szCs w:val="24"/>
                <w:lang w:val="ko-KR"/>
              </w:rPr>
              <w:t>(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1811279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spellStart"/>
            <w:proofErr w:type="gramStart"/>
            <w:r w:rsidRPr="003F7AF8">
              <w:rPr>
                <w:rFonts w:eastAsiaTheme="majorHAnsi" w:hint="eastAsia"/>
                <w:szCs w:val="24"/>
                <w:lang w:val="ko-KR"/>
              </w:rPr>
              <w:t>단일맹검</w:t>
            </w:r>
            <w:proofErr w:type="spellEnd"/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 </w:t>
            </w:r>
            <w:proofErr w:type="gramEnd"/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2146504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spellStart"/>
            <w:r w:rsidRPr="003F7AF8">
              <w:rPr>
                <w:rFonts w:eastAsiaTheme="majorHAnsi" w:hint="eastAsia"/>
                <w:szCs w:val="24"/>
                <w:lang w:val="ko-KR"/>
              </w:rPr>
              <w:t>이중맹검</w:t>
            </w:r>
            <w:proofErr w:type="spellEnd"/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 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2059163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spellStart"/>
            <w:r w:rsidR="00B43B9B" w:rsidRPr="003F7AF8">
              <w:rPr>
                <w:rFonts w:eastAsiaTheme="majorHAnsi" w:hint="eastAsia"/>
                <w:szCs w:val="24"/>
                <w:lang w:val="ko-KR"/>
              </w:rPr>
              <w:t>해당없음</w:t>
            </w:r>
            <w:proofErr w:type="spellEnd"/>
            <w:r w:rsidR="00B43B9B" w:rsidRPr="003F7AF8">
              <w:rPr>
                <w:rFonts w:eastAsiaTheme="majorHAnsi" w:hint="eastAsia"/>
                <w:szCs w:val="24"/>
                <w:lang w:val="ko-KR"/>
              </w:rPr>
              <w:t>)</w:t>
            </w:r>
          </w:p>
          <w:p w:rsidR="00822ADE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1035087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관찰연구 </w:t>
            </w:r>
          </w:p>
          <w:p w:rsidR="00DC72EF" w:rsidRPr="003F7AF8" w:rsidRDefault="00DC72EF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r w:rsidRPr="003F7AF8">
              <w:rPr>
                <w:rFonts w:eastAsiaTheme="majorHAnsi" w:hint="eastAsia"/>
                <w:szCs w:val="24"/>
                <w:lang w:val="ko-KR"/>
              </w:rPr>
              <w:t>(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2116938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gramStart"/>
            <w:r w:rsidRPr="003F7AF8">
              <w:rPr>
                <w:rFonts w:eastAsiaTheme="majorHAnsi" w:hint="eastAsia"/>
                <w:szCs w:val="24"/>
                <w:lang w:val="ko-KR"/>
              </w:rPr>
              <w:t xml:space="preserve">단면조사 </w:t>
            </w:r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gramEnd"/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438345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spellStart"/>
            <w:r w:rsidRPr="003F7AF8">
              <w:rPr>
                <w:rFonts w:eastAsiaTheme="majorHAnsi" w:hint="eastAsia"/>
                <w:szCs w:val="24"/>
                <w:lang w:val="ko-KR"/>
              </w:rPr>
              <w:t>대조군연구</w:t>
            </w:r>
            <w:proofErr w:type="spellEnd"/>
            <w:r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2090381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spellStart"/>
            <w:r w:rsidRPr="003F7AF8">
              <w:rPr>
                <w:rFonts w:eastAsiaTheme="majorHAnsi" w:hint="eastAsia"/>
                <w:szCs w:val="24"/>
                <w:lang w:val="ko-KR"/>
              </w:rPr>
              <w:t>코호트연구</w:t>
            </w:r>
            <w:proofErr w:type="spellEnd"/>
            <w:r w:rsidRPr="003F7AF8">
              <w:rPr>
                <w:rFonts w:eastAsiaTheme="majorHAnsi" w:hint="eastAsia"/>
                <w:szCs w:val="24"/>
                <w:lang w:val="ko-KR"/>
              </w:rPr>
              <w:t>)</w:t>
            </w:r>
          </w:p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604312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>기타</w:t>
            </w:r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gramStart"/>
            <w:r w:rsidR="00B43B9B" w:rsidRPr="003F7AF8">
              <w:rPr>
                <w:rFonts w:eastAsiaTheme="majorHAnsi" w:hint="eastAsia"/>
                <w:szCs w:val="24"/>
                <w:lang w:val="ko-KR"/>
              </w:rPr>
              <w:t>(   )</w:t>
            </w:r>
            <w:proofErr w:type="gramEnd"/>
          </w:p>
        </w:tc>
      </w:tr>
      <w:tr w:rsidR="00DC72EF" w:rsidRPr="00F80BD4" w:rsidTr="002910E6">
        <w:trPr>
          <w:trHeight w:val="794"/>
        </w:trPr>
        <w:tc>
          <w:tcPr>
            <w:tcW w:w="2175" w:type="dxa"/>
            <w:vAlign w:val="center"/>
          </w:tcPr>
          <w:p w:rsidR="00DC72EF" w:rsidRPr="003F7AF8" w:rsidRDefault="00DC72EF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연구단계</w:t>
            </w:r>
          </w:p>
        </w:tc>
        <w:tc>
          <w:tcPr>
            <w:tcW w:w="6297" w:type="dxa"/>
            <w:vAlign w:val="center"/>
          </w:tcPr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</w:rPr>
            </w:pPr>
            <w:sdt>
              <w:sdtPr>
                <w:rPr>
                  <w:rFonts w:eastAsiaTheme="majorHAnsi" w:hint="eastAsia"/>
                  <w:szCs w:val="24"/>
                </w:rPr>
                <w:id w:val="116035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AA1" w:rsidRPr="003F7AF8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</w:rPr>
              <w:t xml:space="preserve"> </w:t>
            </w:r>
            <w:r w:rsidR="00F80BD4" w:rsidRPr="003F7AF8">
              <w:rPr>
                <w:rFonts w:eastAsiaTheme="majorHAnsi" w:hint="eastAsia"/>
                <w:szCs w:val="24"/>
              </w:rPr>
              <w:t>Ph.</w:t>
            </w:r>
            <w:r w:rsidR="00B43B9B" w:rsidRPr="003F7AF8">
              <w:rPr>
                <w:rFonts w:eastAsiaTheme="majorHAnsi" w:hint="eastAsia"/>
                <w:szCs w:val="24"/>
              </w:rPr>
              <w:t xml:space="preserve"> I</w:t>
            </w:r>
            <w:r w:rsidR="00DC72EF" w:rsidRPr="003F7AF8">
              <w:rPr>
                <w:rFonts w:eastAsiaTheme="majorHAnsi" w:hint="eastAsia"/>
                <w:szCs w:val="24"/>
              </w:rPr>
              <w:t xml:space="preserve"> </w:t>
            </w:r>
            <w:r w:rsidR="00B43B9B" w:rsidRPr="003F7AF8">
              <w:rPr>
                <w:rFonts w:eastAsiaTheme="majorHAnsi" w:hint="eastAsia"/>
                <w:szCs w:val="24"/>
              </w:rPr>
              <w:t xml:space="preserve"> </w:t>
            </w:r>
            <w:sdt>
              <w:sdtPr>
                <w:rPr>
                  <w:rFonts w:eastAsiaTheme="majorHAnsi" w:hint="eastAsia"/>
                  <w:szCs w:val="24"/>
                </w:rPr>
                <w:id w:val="1728879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</w:rPr>
              <w:t>Ph</w:t>
            </w:r>
            <w:r w:rsidR="00F80BD4" w:rsidRPr="003F7AF8">
              <w:rPr>
                <w:rFonts w:eastAsiaTheme="majorHAnsi" w:hint="eastAsia"/>
                <w:szCs w:val="24"/>
              </w:rPr>
              <w:t>.</w:t>
            </w:r>
            <w:r w:rsidR="00DC72EF" w:rsidRPr="003F7AF8">
              <w:rPr>
                <w:rFonts w:eastAsiaTheme="majorHAnsi" w:hint="eastAsia"/>
                <w:szCs w:val="24"/>
              </w:rPr>
              <w:t xml:space="preserve"> </w:t>
            </w:r>
            <w:r w:rsidR="00B43B9B" w:rsidRPr="003F7AF8">
              <w:rPr>
                <w:rFonts w:eastAsiaTheme="majorHAnsi" w:hint="eastAsia"/>
                <w:szCs w:val="24"/>
              </w:rPr>
              <w:t>II</w:t>
            </w:r>
            <w:r w:rsidR="00DC72EF" w:rsidRPr="003F7AF8">
              <w:rPr>
                <w:rFonts w:eastAsiaTheme="majorHAnsi" w:hint="eastAsia"/>
                <w:szCs w:val="24"/>
              </w:rPr>
              <w:t xml:space="preserve"> </w:t>
            </w:r>
            <w:r w:rsidR="00B43B9B" w:rsidRPr="003F7AF8">
              <w:rPr>
                <w:rFonts w:eastAsiaTheme="majorHAnsi" w:hint="eastAsia"/>
                <w:szCs w:val="24"/>
              </w:rPr>
              <w:t xml:space="preserve"> </w:t>
            </w:r>
            <w:sdt>
              <w:sdtPr>
                <w:rPr>
                  <w:rFonts w:eastAsiaTheme="majorHAnsi" w:hint="eastAsia"/>
                  <w:szCs w:val="24"/>
                </w:rPr>
                <w:id w:val="1065302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</w:rPr>
                  <w:t>☐</w:t>
                </w:r>
              </w:sdtContent>
            </w:sdt>
            <w:r w:rsidR="00DC72EF" w:rsidRPr="003F7AF8">
              <w:rPr>
                <w:rFonts w:eastAsiaTheme="majorHAnsi" w:hint="eastAsia"/>
                <w:szCs w:val="24"/>
              </w:rPr>
              <w:t xml:space="preserve"> Ph</w:t>
            </w:r>
            <w:r w:rsidR="00F80BD4" w:rsidRPr="003F7AF8">
              <w:rPr>
                <w:rFonts w:eastAsiaTheme="majorHAnsi" w:hint="eastAsia"/>
                <w:szCs w:val="24"/>
              </w:rPr>
              <w:t>.</w:t>
            </w:r>
            <w:r w:rsidR="00DC72EF" w:rsidRPr="003F7AF8">
              <w:rPr>
                <w:rFonts w:eastAsiaTheme="majorHAnsi" w:hint="eastAsia"/>
                <w:szCs w:val="24"/>
              </w:rPr>
              <w:t xml:space="preserve"> </w:t>
            </w:r>
            <w:r w:rsidR="00B43B9B" w:rsidRPr="003F7AF8">
              <w:rPr>
                <w:rFonts w:eastAsiaTheme="majorHAnsi" w:hint="eastAsia"/>
                <w:szCs w:val="24"/>
              </w:rPr>
              <w:t xml:space="preserve">III </w:t>
            </w:r>
            <w:sdt>
              <w:sdtPr>
                <w:rPr>
                  <w:rFonts w:eastAsiaTheme="majorHAnsi" w:hint="eastAsia"/>
                  <w:szCs w:val="24"/>
                </w:rPr>
                <w:id w:val="374825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</w:rPr>
              <w:t>Ph</w:t>
            </w:r>
            <w:r w:rsidR="00F80BD4" w:rsidRPr="003F7AF8">
              <w:rPr>
                <w:rFonts w:eastAsiaTheme="majorHAnsi" w:hint="eastAsia"/>
                <w:szCs w:val="24"/>
              </w:rPr>
              <w:t>.</w:t>
            </w:r>
            <w:r w:rsidR="00DC72EF" w:rsidRPr="003F7AF8">
              <w:rPr>
                <w:rFonts w:eastAsiaTheme="majorHAnsi" w:hint="eastAsia"/>
                <w:szCs w:val="24"/>
              </w:rPr>
              <w:t xml:space="preserve"> </w:t>
            </w:r>
            <w:r w:rsidR="00B43B9B" w:rsidRPr="003F7AF8">
              <w:rPr>
                <w:rFonts w:eastAsiaTheme="majorHAnsi" w:hint="eastAsia"/>
                <w:szCs w:val="24"/>
              </w:rPr>
              <w:t>IV</w:t>
            </w:r>
            <w:r w:rsidR="00F80BD4" w:rsidRPr="003F7AF8">
              <w:rPr>
                <w:rFonts w:eastAsiaTheme="majorHAnsi" w:hint="eastAsia"/>
                <w:szCs w:val="24"/>
              </w:rPr>
              <w:t xml:space="preserve">  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1216943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0BD4" w:rsidRPr="003F7AF8">
                  <w:rPr>
                    <w:rFonts w:ascii="MS Gothic" w:eastAsia="MS Gothic" w:hAnsi="MS Gothic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</w:rPr>
              <w:t>기타</w:t>
            </w:r>
            <w:proofErr w:type="gramStart"/>
            <w:r w:rsidR="00F80BD4" w:rsidRPr="003F7AF8">
              <w:rPr>
                <w:rFonts w:eastAsiaTheme="majorHAnsi" w:hint="eastAsia"/>
                <w:szCs w:val="24"/>
              </w:rPr>
              <w:t>(</w:t>
            </w:r>
            <w:r w:rsidR="00DC72EF" w:rsidRPr="003F7AF8">
              <w:rPr>
                <w:rFonts w:eastAsiaTheme="majorHAnsi" w:hint="eastAsia"/>
                <w:szCs w:val="24"/>
              </w:rPr>
              <w:t xml:space="preserve">   )</w:t>
            </w:r>
            <w:proofErr w:type="gramEnd"/>
          </w:p>
        </w:tc>
      </w:tr>
      <w:tr w:rsidR="00DC72EF" w:rsidRPr="00F80BD4" w:rsidTr="002910E6">
        <w:trPr>
          <w:trHeight w:val="794"/>
        </w:trPr>
        <w:tc>
          <w:tcPr>
            <w:tcW w:w="2175" w:type="dxa"/>
            <w:vAlign w:val="center"/>
          </w:tcPr>
          <w:p w:rsidR="00DC72EF" w:rsidRPr="003F7AF8" w:rsidRDefault="00DC72EF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proofErr w:type="spellStart"/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임상약</w:t>
            </w:r>
            <w:proofErr w:type="spellEnd"/>
            <w:r w:rsidRPr="003F7AF8">
              <w:rPr>
                <w:rFonts w:eastAsiaTheme="majorHAnsi" w:hint="eastAsia"/>
                <w:b/>
                <w:szCs w:val="24"/>
                <w:lang w:val="ko-KR"/>
              </w:rPr>
              <w:t xml:space="preserve"> 지원여부</w:t>
            </w:r>
          </w:p>
        </w:tc>
        <w:tc>
          <w:tcPr>
            <w:tcW w:w="6297" w:type="dxa"/>
            <w:vAlign w:val="center"/>
          </w:tcPr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1844855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Yes  </w:t>
            </w:r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1073728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 No</w:t>
            </w:r>
          </w:p>
        </w:tc>
      </w:tr>
      <w:tr w:rsidR="00DC72EF" w:rsidRPr="00F80BD4" w:rsidTr="002910E6">
        <w:trPr>
          <w:trHeight w:val="794"/>
        </w:trPr>
        <w:tc>
          <w:tcPr>
            <w:tcW w:w="2175" w:type="dxa"/>
            <w:vAlign w:val="center"/>
          </w:tcPr>
          <w:p w:rsidR="00DC72EF" w:rsidRPr="003F7AF8" w:rsidRDefault="00DC72EF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 xml:space="preserve">허가범위 </w:t>
            </w:r>
            <w:proofErr w:type="spellStart"/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적응증</w:t>
            </w:r>
            <w:proofErr w:type="spellEnd"/>
          </w:p>
        </w:tc>
        <w:tc>
          <w:tcPr>
            <w:tcW w:w="6297" w:type="dxa"/>
            <w:vAlign w:val="center"/>
          </w:tcPr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463001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Yes  </w:t>
            </w:r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26840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>No</w:t>
            </w:r>
          </w:p>
        </w:tc>
      </w:tr>
      <w:tr w:rsidR="00DC72EF" w:rsidRPr="00F80BD4" w:rsidTr="002910E6">
        <w:trPr>
          <w:trHeight w:val="1134"/>
        </w:trPr>
        <w:tc>
          <w:tcPr>
            <w:tcW w:w="2175" w:type="dxa"/>
            <w:vAlign w:val="center"/>
          </w:tcPr>
          <w:p w:rsidR="00DC72EF" w:rsidRPr="003F7AF8" w:rsidRDefault="00DC72EF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proofErr w:type="spellStart"/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식약처임상시험</w:t>
            </w:r>
            <w:proofErr w:type="spellEnd"/>
          </w:p>
          <w:p w:rsidR="00DC72EF" w:rsidRPr="003F7AF8" w:rsidRDefault="00DC72EF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계획승인여부</w:t>
            </w:r>
          </w:p>
        </w:tc>
        <w:tc>
          <w:tcPr>
            <w:tcW w:w="6297" w:type="dxa"/>
            <w:vAlign w:val="center"/>
          </w:tcPr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362831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spellStart"/>
            <w:r w:rsidR="00DC72EF" w:rsidRPr="003F7AF8">
              <w:rPr>
                <w:rFonts w:eastAsiaTheme="majorHAnsi" w:hint="eastAsia"/>
                <w:szCs w:val="24"/>
                <w:lang w:val="ko-KR"/>
              </w:rPr>
              <w:t>식약처</w:t>
            </w:r>
            <w:proofErr w:type="spellEnd"/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 승인 제외 대상</w:t>
            </w:r>
          </w:p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819154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spellStart"/>
            <w:r w:rsidR="00DC72EF" w:rsidRPr="003F7AF8">
              <w:rPr>
                <w:rFonts w:eastAsiaTheme="majorHAnsi" w:hint="eastAsia"/>
                <w:szCs w:val="24"/>
                <w:lang w:val="ko-KR"/>
              </w:rPr>
              <w:t>식약처</w:t>
            </w:r>
            <w:proofErr w:type="spellEnd"/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 승인완료</w:t>
            </w:r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>(승인일: YYY-MM-DD)</w:t>
            </w:r>
          </w:p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2083974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>기타</w:t>
            </w:r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>(</w:t>
            </w:r>
            <w:proofErr w:type="spellStart"/>
            <w:r w:rsidR="00DC72EF" w:rsidRPr="003F7AF8">
              <w:rPr>
                <w:rFonts w:eastAsiaTheme="majorHAnsi" w:hint="eastAsia"/>
                <w:szCs w:val="24"/>
                <w:lang w:val="ko-KR"/>
              </w:rPr>
              <w:t>식약처</w:t>
            </w:r>
            <w:proofErr w:type="spellEnd"/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 심의 중/ 추후제출예정)</w:t>
            </w:r>
          </w:p>
        </w:tc>
      </w:tr>
      <w:tr w:rsidR="00DC72EF" w:rsidRPr="00F80BD4" w:rsidTr="002910E6">
        <w:trPr>
          <w:trHeight w:val="850"/>
        </w:trPr>
        <w:tc>
          <w:tcPr>
            <w:tcW w:w="2175" w:type="dxa"/>
            <w:vAlign w:val="center"/>
          </w:tcPr>
          <w:p w:rsidR="00DC72EF" w:rsidRPr="003F7AF8" w:rsidRDefault="00DC72EF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수행 기관</w:t>
            </w:r>
          </w:p>
        </w:tc>
        <w:tc>
          <w:tcPr>
            <w:tcW w:w="6297" w:type="dxa"/>
            <w:vAlign w:val="center"/>
          </w:tcPr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116227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>단일기관</w:t>
            </w:r>
            <w:r w:rsidR="00F80BD4" w:rsidRPr="003F7AF8">
              <w:rPr>
                <w:rFonts w:eastAsiaTheme="majorHAnsi" w:hint="eastAsia"/>
                <w:szCs w:val="24"/>
                <w:lang w:val="ko-KR"/>
              </w:rPr>
              <w:t xml:space="preserve">  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342748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0BD4" w:rsidRPr="003F7AF8">
                  <w:rPr>
                    <w:rFonts w:ascii="MS Gothic" w:eastAsia="MS Gothic" w:hAnsi="MS Gothic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proofErr w:type="spellStart"/>
            <w:r w:rsidR="00DC72EF" w:rsidRPr="003F7AF8">
              <w:rPr>
                <w:rFonts w:eastAsiaTheme="majorHAnsi" w:hint="eastAsia"/>
                <w:szCs w:val="24"/>
                <w:lang w:val="ko-KR"/>
              </w:rPr>
              <w:t>다기관</w:t>
            </w:r>
            <w:proofErr w:type="spellEnd"/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 (참여기관수</w:t>
            </w:r>
            <w:proofErr w:type="gramStart"/>
            <w:r w:rsidR="00DC72EF" w:rsidRPr="003F7AF8">
              <w:rPr>
                <w:rFonts w:eastAsiaTheme="majorHAnsi" w:hint="eastAsia"/>
                <w:szCs w:val="24"/>
                <w:lang w:val="ko-KR"/>
              </w:rPr>
              <w:t>:  )</w:t>
            </w:r>
            <w:proofErr w:type="gramEnd"/>
          </w:p>
        </w:tc>
      </w:tr>
      <w:tr w:rsidR="00DC72EF" w:rsidRPr="00F80BD4" w:rsidTr="002910E6">
        <w:trPr>
          <w:trHeight w:val="680"/>
        </w:trPr>
        <w:tc>
          <w:tcPr>
            <w:tcW w:w="2175" w:type="dxa"/>
            <w:vAlign w:val="center"/>
          </w:tcPr>
          <w:p w:rsidR="00DC72EF" w:rsidRPr="003F7AF8" w:rsidRDefault="00F80BD4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</w:rPr>
              <w:t>Clinical Trials Registry</w:t>
            </w:r>
            <w:r w:rsidR="00DC72EF" w:rsidRPr="003F7AF8">
              <w:rPr>
                <w:rFonts w:eastAsiaTheme="majorHAnsi" w:hint="eastAsia"/>
                <w:b/>
                <w:szCs w:val="24"/>
                <w:lang w:val="ko-KR"/>
              </w:rPr>
              <w:t>공개</w:t>
            </w:r>
          </w:p>
        </w:tc>
        <w:tc>
          <w:tcPr>
            <w:tcW w:w="6297" w:type="dxa"/>
            <w:vAlign w:val="center"/>
          </w:tcPr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-280117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Yes  </w:t>
            </w:r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143013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 No</w:t>
            </w:r>
          </w:p>
        </w:tc>
      </w:tr>
      <w:tr w:rsidR="008C4343" w:rsidRPr="00F80BD4" w:rsidTr="002910E6">
        <w:trPr>
          <w:trHeight w:val="794"/>
        </w:trPr>
        <w:tc>
          <w:tcPr>
            <w:tcW w:w="2175" w:type="dxa"/>
            <w:vAlign w:val="center"/>
          </w:tcPr>
          <w:p w:rsidR="008C4343" w:rsidRPr="003F7AF8" w:rsidRDefault="008C4343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/>
                <w:b/>
                <w:szCs w:val="24"/>
                <w:lang w:val="ko-KR"/>
              </w:rPr>
              <w:t>중간</w:t>
            </w: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 xml:space="preserve"> 보고 계획</w:t>
            </w:r>
          </w:p>
        </w:tc>
        <w:tc>
          <w:tcPr>
            <w:tcW w:w="6297" w:type="dxa"/>
            <w:vAlign w:val="center"/>
          </w:tcPr>
          <w:p w:rsidR="008C4343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68780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8C4343" w:rsidRPr="003F7AF8">
              <w:rPr>
                <w:rFonts w:eastAsiaTheme="majorHAnsi" w:hint="eastAsia"/>
                <w:szCs w:val="24"/>
                <w:lang w:val="ko-KR"/>
              </w:rPr>
              <w:t xml:space="preserve">Yes  </w:t>
            </w:r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2131509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</w:t>
            </w:r>
            <w:r w:rsidR="008C4343" w:rsidRPr="003F7AF8">
              <w:rPr>
                <w:rFonts w:eastAsiaTheme="majorHAnsi" w:hint="eastAsia"/>
                <w:szCs w:val="24"/>
                <w:lang w:val="ko-KR"/>
              </w:rPr>
              <w:t>No</w:t>
            </w:r>
          </w:p>
        </w:tc>
      </w:tr>
      <w:tr w:rsidR="00DC72EF" w:rsidRPr="00F80BD4" w:rsidTr="002910E6">
        <w:trPr>
          <w:trHeight w:val="794"/>
        </w:trPr>
        <w:tc>
          <w:tcPr>
            <w:tcW w:w="2175" w:type="dxa"/>
            <w:vAlign w:val="center"/>
          </w:tcPr>
          <w:p w:rsidR="00DC72EF" w:rsidRPr="003F7AF8" w:rsidRDefault="00DC72EF" w:rsidP="002910E6">
            <w:pPr>
              <w:spacing w:line="276" w:lineRule="auto"/>
              <w:jc w:val="center"/>
              <w:rPr>
                <w:rFonts w:eastAsiaTheme="majorHAnsi"/>
                <w:b/>
                <w:szCs w:val="24"/>
                <w:lang w:val="ko-KR"/>
              </w:rPr>
            </w:pPr>
            <w:r w:rsidRPr="003F7AF8">
              <w:rPr>
                <w:rFonts w:eastAsiaTheme="majorHAnsi" w:hint="eastAsia"/>
                <w:b/>
                <w:szCs w:val="24"/>
                <w:lang w:val="ko-KR"/>
              </w:rPr>
              <w:t>추후 publish 계획</w:t>
            </w:r>
          </w:p>
        </w:tc>
        <w:tc>
          <w:tcPr>
            <w:tcW w:w="6297" w:type="dxa"/>
            <w:vAlign w:val="center"/>
          </w:tcPr>
          <w:p w:rsidR="00DC72EF" w:rsidRPr="003F7AF8" w:rsidRDefault="00DD2995" w:rsidP="002910E6">
            <w:pPr>
              <w:spacing w:line="276" w:lineRule="auto"/>
              <w:rPr>
                <w:rFonts w:eastAsiaTheme="majorHAnsi"/>
                <w:szCs w:val="24"/>
                <w:lang w:val="ko-KR"/>
              </w:rPr>
            </w:pP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949352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B43B9B" w:rsidRPr="003F7AF8">
              <w:rPr>
                <w:rFonts w:eastAsiaTheme="majorHAnsi" w:hint="eastAsia"/>
                <w:szCs w:val="24"/>
                <w:lang w:val="ko-KR"/>
              </w:rPr>
              <w:t xml:space="preserve"> Yes  </w:t>
            </w:r>
            <w:sdt>
              <w:sdtPr>
                <w:rPr>
                  <w:rFonts w:eastAsiaTheme="majorHAnsi" w:hint="eastAsia"/>
                  <w:szCs w:val="24"/>
                  <w:lang w:val="ko-KR"/>
                </w:rPr>
                <w:id w:val="2122028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3B9B" w:rsidRPr="003F7AF8">
                  <w:rPr>
                    <w:rFonts w:ascii="MS Mincho" w:eastAsia="MS Mincho" w:hAnsi="MS Mincho" w:cs="MS Mincho" w:hint="eastAsia"/>
                    <w:szCs w:val="24"/>
                    <w:lang w:val="ko-KR"/>
                  </w:rPr>
                  <w:t>☐</w:t>
                </w:r>
              </w:sdtContent>
            </w:sdt>
            <w:r w:rsidR="00DC72EF" w:rsidRPr="003F7AF8">
              <w:rPr>
                <w:rFonts w:eastAsiaTheme="majorHAnsi" w:hint="eastAsia"/>
                <w:szCs w:val="24"/>
                <w:lang w:val="ko-KR"/>
              </w:rPr>
              <w:t xml:space="preserve"> No</w:t>
            </w:r>
          </w:p>
        </w:tc>
      </w:tr>
    </w:tbl>
    <w:p w:rsidR="00C77324" w:rsidRPr="00F80BD4" w:rsidRDefault="00113F7C" w:rsidP="00643AA1">
      <w:pPr>
        <w:jc w:val="center"/>
        <w:rPr>
          <w:rFonts w:eastAsiaTheme="majorHAnsi"/>
          <w:b/>
          <w:sz w:val="32"/>
          <w:szCs w:val="24"/>
        </w:rPr>
      </w:pPr>
      <w:r w:rsidRPr="00F80BD4">
        <w:rPr>
          <w:rFonts w:eastAsiaTheme="majorHAnsi" w:hint="eastAsia"/>
          <w:b/>
          <w:sz w:val="32"/>
          <w:szCs w:val="24"/>
        </w:rPr>
        <w:lastRenderedPageBreak/>
        <w:t>목   차</w:t>
      </w:r>
    </w:p>
    <w:sdt>
      <w:sdtPr>
        <w:rPr>
          <w:rFonts w:eastAsiaTheme="majorHAnsi"/>
          <w:smallCaps w:val="0"/>
          <w:spacing w:val="0"/>
          <w:sz w:val="24"/>
          <w:szCs w:val="24"/>
          <w:lang w:val="ko-KR" w:bidi="ar-SA"/>
        </w:rPr>
        <w:id w:val="31353902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B43B9B" w:rsidRPr="00F80BD4" w:rsidRDefault="00B43B9B" w:rsidP="00643AA1">
          <w:pPr>
            <w:pStyle w:val="TOC"/>
            <w:rPr>
              <w:rFonts w:eastAsiaTheme="majorHAnsi"/>
              <w:sz w:val="24"/>
              <w:szCs w:val="24"/>
            </w:rPr>
          </w:pPr>
        </w:p>
        <w:p w:rsidR="00F80BD4" w:rsidRDefault="00B43B9B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r w:rsidRPr="00F80BD4">
            <w:rPr>
              <w:rFonts w:eastAsiaTheme="majorHAnsi"/>
              <w:sz w:val="24"/>
              <w:szCs w:val="24"/>
            </w:rPr>
            <w:fldChar w:fldCharType="begin"/>
          </w:r>
          <w:r w:rsidRPr="00F80BD4">
            <w:rPr>
              <w:rFonts w:eastAsiaTheme="majorHAnsi"/>
              <w:sz w:val="24"/>
              <w:szCs w:val="24"/>
            </w:rPr>
            <w:instrText xml:space="preserve"> TOC \o "1-3" \h \z \u </w:instrText>
          </w:r>
          <w:r w:rsidRPr="00F80BD4">
            <w:rPr>
              <w:rFonts w:eastAsiaTheme="majorHAnsi"/>
              <w:sz w:val="24"/>
              <w:szCs w:val="24"/>
            </w:rPr>
            <w:fldChar w:fldCharType="separate"/>
          </w:r>
          <w:hyperlink w:anchor="_Toc489368651" w:history="1">
            <w:r w:rsidR="00F80BD4" w:rsidRPr="00EB6999">
              <w:rPr>
                <w:rStyle w:val="ad"/>
                <w:rFonts w:eastAsiaTheme="majorHAnsi"/>
                <w:b/>
                <w:bCs/>
                <w:noProof/>
              </w:rPr>
              <w:t>1. 임상연구의 제목 및 단계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_Toc489368651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5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52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2. 연구 수행 기관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_Toc489368652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5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53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3. 참여 연구자 정보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_Toc489368653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5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54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4. 임상연구의 목적 및 배경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_Toc489368654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6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55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1) 목적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_Toc489368655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6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56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2) 배경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_Toc489368656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6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57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3) 적응증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_Toc489368657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6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58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5. 임상연구용 의약품 정보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_Toc489368658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6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59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1) 시험약 및 대조약 정보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_Toc489368659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6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0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2) 구제약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_Toc489368660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7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1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3) 병용 금지 약물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_Toc489368661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7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2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6. 연구 대상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_Toc489368662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7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3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1) 목표 연구 대상자수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_Toc489368663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7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4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2) 연구 대상자수 산정 근거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_Toc489368664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7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5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3) 선정 기준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_Toc489368665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8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6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4) 제외 기준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_Toc489368666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8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7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5) 중도 탈락 기준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_Toc489368667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8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8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6) 무작위 배정 기준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_Toc489368668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8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69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7. 연구 방법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_Toc489368669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9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70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8. 임상연구 평가변수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_Toc489368670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11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71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1) 1차 평가변수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_Toc489368671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11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72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2) 2차 평가변수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_Toc489368672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11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75" w:history="1">
            <w:r w:rsidR="003E5B0F">
              <w:rPr>
                <w:rStyle w:val="ad"/>
                <w:rFonts w:eastAsiaTheme="majorHAnsi" w:hint="eastAsia"/>
                <w:b/>
                <w:noProof/>
              </w:rPr>
              <w:t>3</w:t>
            </w:r>
            <w:r w:rsidR="00F80BD4" w:rsidRPr="00EB6999">
              <w:rPr>
                <w:rStyle w:val="ad"/>
                <w:rFonts w:eastAsiaTheme="majorHAnsi"/>
                <w:b/>
                <w:noProof/>
              </w:rPr>
              <w:t>) 기타 평가변수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_Toc489368675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11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76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9. 관찰항목/임상검사항목 및 관찰검사방법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_Toc489368676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12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77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10. 효과 평가기준, 평가방법 및 해석방법 (통계분석방법)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_Toc489368677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13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78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11. 임상연구 중 예측되는 부작용 및 주의사항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_Toc489368678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14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79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12. 결과 보고 및 논문 계획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_Toc489368679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15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80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1) Interim 결과 보고 계획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_Toc489368680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15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81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2) Final 결과 보고 계획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_Toc489368681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15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82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3) 추후 논문 publish 계획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_Toc489368682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15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20"/>
            <w:spacing w:line="276" w:lineRule="auto"/>
            <w:ind w:left="0"/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83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4) Target journal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_Toc489368683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15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84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13. 연구 기간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_Toc489368684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16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F80BD4" w:rsidRDefault="00DD2995" w:rsidP="00643AA1">
          <w:pPr>
            <w:pStyle w:val="10"/>
            <w:tabs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0"/>
            </w:rPr>
          </w:pPr>
          <w:hyperlink w:anchor="_Toc489368685" w:history="1">
            <w:r w:rsidR="00F80BD4" w:rsidRPr="00EB6999">
              <w:rPr>
                <w:rStyle w:val="ad"/>
                <w:rFonts w:eastAsiaTheme="majorHAnsi"/>
                <w:b/>
                <w:noProof/>
              </w:rPr>
              <w:t>14. Reference</w:t>
            </w:r>
            <w:r w:rsidR="00F80BD4">
              <w:rPr>
                <w:noProof/>
                <w:webHidden/>
              </w:rPr>
              <w:tab/>
            </w:r>
            <w:r w:rsidR="00F80BD4">
              <w:rPr>
                <w:noProof/>
                <w:webHidden/>
              </w:rPr>
              <w:fldChar w:fldCharType="begin"/>
            </w:r>
            <w:r w:rsidR="00F80BD4">
              <w:rPr>
                <w:noProof/>
                <w:webHidden/>
              </w:rPr>
              <w:instrText xml:space="preserve"> PAGEREF _Toc489368685 \h </w:instrText>
            </w:r>
            <w:r w:rsidR="00F80BD4">
              <w:rPr>
                <w:noProof/>
                <w:webHidden/>
              </w:rPr>
            </w:r>
            <w:r w:rsidR="00F80BD4">
              <w:rPr>
                <w:noProof/>
                <w:webHidden/>
              </w:rPr>
              <w:fldChar w:fldCharType="separate"/>
            </w:r>
            <w:r w:rsidR="006D5087">
              <w:rPr>
                <w:noProof/>
                <w:webHidden/>
              </w:rPr>
              <w:t>17</w:t>
            </w:r>
            <w:r w:rsidR="00F80BD4">
              <w:rPr>
                <w:noProof/>
                <w:webHidden/>
              </w:rPr>
              <w:fldChar w:fldCharType="end"/>
            </w:r>
          </w:hyperlink>
        </w:p>
        <w:p w:rsidR="00B43B9B" w:rsidRPr="00F80BD4" w:rsidRDefault="00B43B9B" w:rsidP="00643AA1">
          <w:pPr>
            <w:rPr>
              <w:rFonts w:eastAsiaTheme="majorHAnsi"/>
              <w:sz w:val="24"/>
              <w:szCs w:val="24"/>
            </w:rPr>
          </w:pPr>
          <w:r w:rsidRPr="00F80BD4">
            <w:rPr>
              <w:rFonts w:eastAsiaTheme="majorHAnsi"/>
              <w:b/>
              <w:bCs/>
              <w:sz w:val="24"/>
              <w:szCs w:val="24"/>
              <w:lang w:val="ko-KR"/>
            </w:rPr>
            <w:fldChar w:fldCharType="end"/>
          </w:r>
        </w:p>
      </w:sdtContent>
    </w:sdt>
    <w:p w:rsidR="002910E6" w:rsidRDefault="002910E6" w:rsidP="00643AA1">
      <w:pPr>
        <w:pStyle w:val="1"/>
        <w:rPr>
          <w:rFonts w:eastAsiaTheme="majorHAnsi"/>
          <w:smallCaps w:val="0"/>
          <w:spacing w:val="0"/>
          <w:sz w:val="24"/>
          <w:szCs w:val="24"/>
        </w:rPr>
      </w:pPr>
      <w:bookmarkStart w:id="1" w:name="_Toc489368651"/>
    </w:p>
    <w:p w:rsidR="002910E6" w:rsidRDefault="002910E6" w:rsidP="002910E6"/>
    <w:p w:rsidR="002910E6" w:rsidRDefault="002910E6" w:rsidP="002910E6"/>
    <w:p w:rsidR="00693C2F" w:rsidRDefault="00693C2F" w:rsidP="002910E6"/>
    <w:p w:rsidR="00693C2F" w:rsidRPr="002910E6" w:rsidRDefault="00693C2F" w:rsidP="002910E6"/>
    <w:p w:rsidR="00C77324" w:rsidRPr="00F80BD4" w:rsidRDefault="00F80BD4" w:rsidP="00643AA1">
      <w:pPr>
        <w:pStyle w:val="1"/>
        <w:rPr>
          <w:rStyle w:val="ac"/>
          <w:rFonts w:eastAsiaTheme="majorHAnsi"/>
          <w:sz w:val="28"/>
          <w:szCs w:val="24"/>
        </w:rPr>
      </w:pPr>
      <w:r w:rsidRPr="00F80BD4">
        <w:rPr>
          <w:rStyle w:val="ac"/>
          <w:rFonts w:eastAsiaTheme="majorHAnsi" w:hint="eastAsia"/>
          <w:sz w:val="28"/>
          <w:szCs w:val="24"/>
        </w:rPr>
        <w:lastRenderedPageBreak/>
        <w:t xml:space="preserve">1. </w:t>
      </w:r>
      <w:r w:rsidR="00F950EE" w:rsidRPr="00F80BD4">
        <w:rPr>
          <w:rStyle w:val="ac"/>
          <w:rFonts w:eastAsiaTheme="majorHAnsi" w:hint="eastAsia"/>
          <w:sz w:val="28"/>
          <w:szCs w:val="24"/>
        </w:rPr>
        <w:t>임상연구</w:t>
      </w:r>
      <w:r w:rsidR="00C77324" w:rsidRPr="00F80BD4">
        <w:rPr>
          <w:rStyle w:val="ac"/>
          <w:rFonts w:eastAsiaTheme="majorHAnsi" w:hint="eastAsia"/>
          <w:sz w:val="28"/>
          <w:szCs w:val="24"/>
        </w:rPr>
        <w:t xml:space="preserve">의 </w:t>
      </w:r>
      <w:r w:rsidR="00F950EE" w:rsidRPr="00F80BD4">
        <w:rPr>
          <w:rStyle w:val="ac"/>
          <w:rFonts w:eastAsiaTheme="majorHAnsi" w:hint="eastAsia"/>
          <w:sz w:val="28"/>
          <w:szCs w:val="24"/>
        </w:rPr>
        <w:t>제목</w:t>
      </w:r>
      <w:r w:rsidR="00C77324" w:rsidRPr="00F80BD4">
        <w:rPr>
          <w:rStyle w:val="ac"/>
          <w:rFonts w:eastAsiaTheme="majorHAnsi" w:hint="eastAsia"/>
          <w:sz w:val="28"/>
          <w:szCs w:val="24"/>
        </w:rPr>
        <w:t xml:space="preserve"> 및 단계</w:t>
      </w:r>
      <w:bookmarkEnd w:id="1"/>
    </w:p>
    <w:p w:rsidR="00F950EE" w:rsidRDefault="00C77324" w:rsidP="00643AA1">
      <w:pPr>
        <w:rPr>
          <w:rFonts w:eastAsiaTheme="majorHAnsi"/>
          <w:sz w:val="24"/>
          <w:szCs w:val="24"/>
        </w:rPr>
      </w:pPr>
      <w:r w:rsidRPr="00F80BD4">
        <w:rPr>
          <w:rFonts w:eastAsiaTheme="majorHAnsi" w:hint="eastAsia"/>
          <w:sz w:val="24"/>
          <w:szCs w:val="24"/>
        </w:rPr>
        <w:t>국문</w:t>
      </w:r>
      <w:r w:rsidR="00F950EE" w:rsidRPr="00F80BD4">
        <w:rPr>
          <w:rFonts w:eastAsiaTheme="majorHAnsi" w:hint="eastAsia"/>
          <w:sz w:val="24"/>
          <w:szCs w:val="24"/>
        </w:rPr>
        <w:t xml:space="preserve"> </w:t>
      </w:r>
      <w:proofErr w:type="gramStart"/>
      <w:r w:rsidR="00F950EE" w:rsidRPr="00F80BD4">
        <w:rPr>
          <w:rFonts w:eastAsiaTheme="majorHAnsi" w:hint="eastAsia"/>
          <w:sz w:val="24"/>
          <w:szCs w:val="24"/>
        </w:rPr>
        <w:t>제목</w:t>
      </w:r>
      <w:r w:rsidR="00F80BD4">
        <w:rPr>
          <w:rFonts w:eastAsiaTheme="majorHAnsi" w:hint="eastAsia"/>
          <w:sz w:val="24"/>
          <w:szCs w:val="24"/>
        </w:rPr>
        <w:t xml:space="preserve"> </w:t>
      </w:r>
      <w:r w:rsidRPr="00F80BD4">
        <w:rPr>
          <w:rFonts w:eastAsiaTheme="majorHAnsi" w:hint="eastAsia"/>
          <w:sz w:val="24"/>
          <w:szCs w:val="24"/>
        </w:rPr>
        <w:t>:</w:t>
      </w:r>
      <w:proofErr w:type="gramEnd"/>
      <w:r w:rsidR="00F80BD4">
        <w:rPr>
          <w:rFonts w:eastAsiaTheme="majorHAnsi" w:hint="eastAsia"/>
          <w:sz w:val="24"/>
          <w:szCs w:val="24"/>
        </w:rPr>
        <w:t xml:space="preserve"> </w:t>
      </w:r>
    </w:p>
    <w:p w:rsidR="00F80BD4" w:rsidRPr="00F80BD4" w:rsidRDefault="00F80BD4" w:rsidP="00643AA1">
      <w:pPr>
        <w:rPr>
          <w:rFonts w:eastAsiaTheme="majorHAnsi"/>
          <w:sz w:val="24"/>
          <w:szCs w:val="24"/>
        </w:rPr>
      </w:pPr>
      <w:r>
        <w:rPr>
          <w:rFonts w:eastAsiaTheme="majorHAnsi" w:hint="eastAsia"/>
          <w:sz w:val="24"/>
          <w:szCs w:val="24"/>
        </w:rPr>
        <w:t xml:space="preserve">          </w:t>
      </w:r>
    </w:p>
    <w:p w:rsidR="00F950EE" w:rsidRDefault="00C77324" w:rsidP="00643AA1">
      <w:pPr>
        <w:rPr>
          <w:rFonts w:eastAsiaTheme="majorHAnsi"/>
          <w:sz w:val="24"/>
          <w:szCs w:val="24"/>
        </w:rPr>
      </w:pPr>
      <w:r w:rsidRPr="00F80BD4">
        <w:rPr>
          <w:rFonts w:eastAsiaTheme="majorHAnsi" w:hint="eastAsia"/>
          <w:sz w:val="24"/>
          <w:szCs w:val="24"/>
        </w:rPr>
        <w:t>영문</w:t>
      </w:r>
      <w:r w:rsidR="00F950EE" w:rsidRPr="00F80BD4">
        <w:rPr>
          <w:rFonts w:eastAsiaTheme="majorHAnsi" w:hint="eastAsia"/>
          <w:sz w:val="24"/>
          <w:szCs w:val="24"/>
        </w:rPr>
        <w:t xml:space="preserve"> </w:t>
      </w:r>
      <w:proofErr w:type="gramStart"/>
      <w:r w:rsidR="00F950EE" w:rsidRPr="00F80BD4">
        <w:rPr>
          <w:rFonts w:eastAsiaTheme="majorHAnsi" w:hint="eastAsia"/>
          <w:sz w:val="24"/>
          <w:szCs w:val="24"/>
        </w:rPr>
        <w:t>제목</w:t>
      </w:r>
      <w:r w:rsidR="00F80BD4">
        <w:rPr>
          <w:rFonts w:eastAsiaTheme="majorHAnsi" w:hint="eastAsia"/>
          <w:sz w:val="24"/>
          <w:szCs w:val="24"/>
        </w:rPr>
        <w:t xml:space="preserve"> </w:t>
      </w:r>
      <w:r w:rsidRPr="00F80BD4">
        <w:rPr>
          <w:rFonts w:eastAsiaTheme="majorHAnsi" w:hint="eastAsia"/>
          <w:sz w:val="24"/>
          <w:szCs w:val="24"/>
        </w:rPr>
        <w:t>:</w:t>
      </w:r>
      <w:proofErr w:type="gramEnd"/>
      <w:r w:rsidR="00F80BD4">
        <w:rPr>
          <w:rFonts w:eastAsiaTheme="majorHAnsi" w:hint="eastAsia"/>
          <w:sz w:val="24"/>
          <w:szCs w:val="24"/>
        </w:rPr>
        <w:t xml:space="preserve"> </w:t>
      </w:r>
    </w:p>
    <w:p w:rsidR="00F80BD4" w:rsidRPr="00F80BD4" w:rsidRDefault="00F80BD4" w:rsidP="00643AA1">
      <w:pPr>
        <w:rPr>
          <w:rFonts w:eastAsiaTheme="majorHAnsi"/>
          <w:b/>
          <w:sz w:val="24"/>
          <w:szCs w:val="24"/>
        </w:rPr>
      </w:pPr>
      <w:r>
        <w:rPr>
          <w:rFonts w:eastAsiaTheme="majorHAnsi" w:hint="eastAsia"/>
          <w:sz w:val="24"/>
          <w:szCs w:val="24"/>
        </w:rPr>
        <w:t xml:space="preserve">          </w:t>
      </w:r>
    </w:p>
    <w:p w:rsidR="003402A6" w:rsidRPr="00F80BD4" w:rsidRDefault="00F950EE" w:rsidP="00643AA1">
      <w:pPr>
        <w:rPr>
          <w:rFonts w:eastAsiaTheme="majorHAnsi"/>
          <w:sz w:val="24"/>
          <w:szCs w:val="24"/>
        </w:rPr>
      </w:pPr>
      <w:r w:rsidRPr="00F80BD4">
        <w:rPr>
          <w:rFonts w:eastAsiaTheme="majorHAnsi" w:hint="eastAsia"/>
          <w:sz w:val="24"/>
          <w:szCs w:val="24"/>
        </w:rPr>
        <w:t xml:space="preserve">연구 </w:t>
      </w:r>
      <w:proofErr w:type="gramStart"/>
      <w:r w:rsidRPr="00F80BD4">
        <w:rPr>
          <w:rFonts w:eastAsiaTheme="majorHAnsi" w:hint="eastAsia"/>
          <w:sz w:val="24"/>
          <w:szCs w:val="24"/>
        </w:rPr>
        <w:t>단계</w:t>
      </w:r>
      <w:r w:rsidR="00F80BD4">
        <w:rPr>
          <w:rFonts w:eastAsiaTheme="majorHAnsi" w:hint="eastAsia"/>
          <w:sz w:val="24"/>
          <w:szCs w:val="24"/>
        </w:rPr>
        <w:t xml:space="preserve"> </w:t>
      </w:r>
      <w:r w:rsidRPr="00F80BD4">
        <w:rPr>
          <w:rFonts w:eastAsiaTheme="majorHAnsi" w:hint="eastAsia"/>
          <w:sz w:val="24"/>
          <w:szCs w:val="24"/>
        </w:rPr>
        <w:t>:</w:t>
      </w:r>
      <w:proofErr w:type="gramEnd"/>
      <w:r w:rsidR="00491B1F" w:rsidRPr="00F80BD4">
        <w:rPr>
          <w:rFonts w:eastAsiaTheme="majorHAnsi" w:hint="eastAsia"/>
          <w:sz w:val="24"/>
          <w:szCs w:val="24"/>
        </w:rPr>
        <w:t xml:space="preserve"> </w:t>
      </w:r>
    </w:p>
    <w:p w:rsidR="00C77324" w:rsidRPr="00F80BD4" w:rsidRDefault="00F80BD4" w:rsidP="00643AA1">
      <w:pPr>
        <w:pStyle w:val="1"/>
        <w:rPr>
          <w:rFonts w:eastAsiaTheme="majorHAnsi"/>
          <w:b/>
          <w:sz w:val="28"/>
          <w:szCs w:val="24"/>
        </w:rPr>
      </w:pPr>
      <w:bookmarkStart w:id="2" w:name="_Toc489368652"/>
      <w:r w:rsidRPr="00F80BD4">
        <w:rPr>
          <w:rFonts w:eastAsiaTheme="majorHAnsi" w:hint="eastAsia"/>
          <w:b/>
          <w:sz w:val="28"/>
          <w:szCs w:val="24"/>
        </w:rPr>
        <w:t xml:space="preserve">2. </w:t>
      </w:r>
      <w:r w:rsidR="00F950EE" w:rsidRPr="00F80BD4">
        <w:rPr>
          <w:rFonts w:eastAsiaTheme="majorHAnsi" w:hint="eastAsia"/>
          <w:b/>
          <w:sz w:val="28"/>
          <w:szCs w:val="24"/>
        </w:rPr>
        <w:t>연구 수행 기관</w:t>
      </w:r>
      <w:bookmarkEnd w:id="2"/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1693"/>
        <w:gridCol w:w="6804"/>
      </w:tblGrid>
      <w:tr w:rsidR="003402A6" w:rsidRPr="00F80BD4" w:rsidTr="00F80BD4">
        <w:trPr>
          <w:trHeight w:val="437"/>
        </w:trPr>
        <w:tc>
          <w:tcPr>
            <w:tcW w:w="1693" w:type="dxa"/>
            <w:vAlign w:val="center"/>
          </w:tcPr>
          <w:p w:rsidR="003402A6" w:rsidRPr="00F80BD4" w:rsidRDefault="00F80BD4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  <w:r>
              <w:rPr>
                <w:rFonts w:eastAsiaTheme="majorHAnsi" w:hint="eastAsia"/>
                <w:b/>
                <w:sz w:val="24"/>
                <w:szCs w:val="24"/>
              </w:rPr>
              <w:t>구분</w:t>
            </w:r>
          </w:p>
        </w:tc>
        <w:tc>
          <w:tcPr>
            <w:tcW w:w="6804" w:type="dxa"/>
            <w:vAlign w:val="center"/>
          </w:tcPr>
          <w:p w:rsidR="003402A6" w:rsidRPr="00F80BD4" w:rsidRDefault="00F80BD4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  <w:proofErr w:type="spellStart"/>
            <w:r w:rsidRPr="00F80BD4">
              <w:rPr>
                <w:rFonts w:eastAsiaTheme="majorHAnsi" w:hint="eastAsia"/>
                <w:b/>
                <w:sz w:val="24"/>
                <w:szCs w:val="24"/>
              </w:rPr>
              <w:t>병원명</w:t>
            </w:r>
            <w:proofErr w:type="spellEnd"/>
          </w:p>
        </w:tc>
      </w:tr>
      <w:tr w:rsidR="003402A6" w:rsidRPr="00F80BD4" w:rsidTr="00F80BD4">
        <w:trPr>
          <w:trHeight w:val="415"/>
        </w:trPr>
        <w:tc>
          <w:tcPr>
            <w:tcW w:w="1693" w:type="dxa"/>
            <w:vAlign w:val="center"/>
          </w:tcPr>
          <w:p w:rsidR="003402A6" w:rsidRPr="00F80BD4" w:rsidRDefault="00F80BD4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>
              <w:rPr>
                <w:rFonts w:eastAsiaTheme="majorHAnsi" w:hint="eastAsia"/>
                <w:color w:val="4F81BD" w:themeColor="accent1"/>
                <w:sz w:val="24"/>
                <w:szCs w:val="24"/>
              </w:rPr>
              <w:t>주관</w:t>
            </w:r>
          </w:p>
        </w:tc>
        <w:tc>
          <w:tcPr>
            <w:tcW w:w="6804" w:type="dxa"/>
            <w:vAlign w:val="center"/>
          </w:tcPr>
          <w:p w:rsidR="003402A6" w:rsidRPr="00F80BD4" w:rsidRDefault="003402A6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</w:rPr>
            </w:pPr>
          </w:p>
        </w:tc>
      </w:tr>
      <w:tr w:rsidR="00F80BD4" w:rsidRPr="00F80BD4" w:rsidTr="00F80BD4">
        <w:trPr>
          <w:trHeight w:val="421"/>
        </w:trPr>
        <w:tc>
          <w:tcPr>
            <w:tcW w:w="1693" w:type="dxa"/>
            <w:vAlign w:val="center"/>
          </w:tcPr>
          <w:p w:rsidR="00F80BD4" w:rsidRPr="00F80BD4" w:rsidRDefault="00F80BD4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>
              <w:rPr>
                <w:rFonts w:eastAsiaTheme="majorHAnsi" w:hint="eastAsia"/>
                <w:color w:val="4F81BD" w:themeColor="accent1"/>
                <w:sz w:val="24"/>
                <w:szCs w:val="24"/>
              </w:rPr>
              <w:t>공동</w:t>
            </w:r>
          </w:p>
        </w:tc>
        <w:tc>
          <w:tcPr>
            <w:tcW w:w="6804" w:type="dxa"/>
            <w:vAlign w:val="center"/>
          </w:tcPr>
          <w:p w:rsidR="00F80BD4" w:rsidRPr="00F80BD4" w:rsidRDefault="00F80BD4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</w:rPr>
            </w:pPr>
          </w:p>
        </w:tc>
      </w:tr>
      <w:tr w:rsidR="00F80BD4" w:rsidRPr="00F80BD4" w:rsidTr="00F80BD4">
        <w:trPr>
          <w:trHeight w:val="421"/>
        </w:trPr>
        <w:tc>
          <w:tcPr>
            <w:tcW w:w="1693" w:type="dxa"/>
            <w:vAlign w:val="center"/>
          </w:tcPr>
          <w:p w:rsidR="00F80BD4" w:rsidRPr="00F80BD4" w:rsidRDefault="00F80BD4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>
              <w:rPr>
                <w:rFonts w:eastAsiaTheme="majorHAnsi" w:hint="eastAsia"/>
                <w:color w:val="4F81BD" w:themeColor="accent1"/>
                <w:sz w:val="24"/>
                <w:szCs w:val="24"/>
              </w:rPr>
              <w:t>공동</w:t>
            </w:r>
          </w:p>
        </w:tc>
        <w:tc>
          <w:tcPr>
            <w:tcW w:w="6804" w:type="dxa"/>
            <w:vAlign w:val="center"/>
          </w:tcPr>
          <w:p w:rsidR="00F80BD4" w:rsidRPr="00F80BD4" w:rsidRDefault="00F80BD4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</w:rPr>
            </w:pPr>
          </w:p>
        </w:tc>
      </w:tr>
      <w:tr w:rsidR="003402A6" w:rsidRPr="00F80BD4" w:rsidTr="00F80BD4">
        <w:trPr>
          <w:trHeight w:val="421"/>
        </w:trPr>
        <w:tc>
          <w:tcPr>
            <w:tcW w:w="1693" w:type="dxa"/>
            <w:vAlign w:val="center"/>
          </w:tcPr>
          <w:p w:rsidR="003402A6" w:rsidRPr="00F80BD4" w:rsidRDefault="00F80BD4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>
              <w:rPr>
                <w:rFonts w:eastAsiaTheme="majorHAnsi" w:hint="eastAsia"/>
                <w:color w:val="4F81BD" w:themeColor="accent1"/>
                <w:sz w:val="24"/>
                <w:szCs w:val="24"/>
              </w:rPr>
              <w:t>공동</w:t>
            </w:r>
          </w:p>
        </w:tc>
        <w:tc>
          <w:tcPr>
            <w:tcW w:w="6804" w:type="dxa"/>
            <w:vAlign w:val="center"/>
          </w:tcPr>
          <w:p w:rsidR="003402A6" w:rsidRPr="00F80BD4" w:rsidRDefault="003402A6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</w:rPr>
            </w:pPr>
          </w:p>
        </w:tc>
      </w:tr>
    </w:tbl>
    <w:p w:rsidR="00F80BD4" w:rsidRPr="00F80BD4" w:rsidRDefault="00F80BD4" w:rsidP="00643AA1">
      <w:pPr>
        <w:pStyle w:val="1"/>
        <w:rPr>
          <w:rFonts w:eastAsiaTheme="majorHAnsi"/>
          <w:b/>
          <w:sz w:val="28"/>
          <w:szCs w:val="24"/>
        </w:rPr>
      </w:pPr>
      <w:bookmarkStart w:id="3" w:name="_Toc489368653"/>
      <w:r w:rsidRPr="00F80BD4">
        <w:rPr>
          <w:rFonts w:eastAsiaTheme="majorHAnsi" w:hint="eastAsia"/>
          <w:b/>
          <w:sz w:val="28"/>
          <w:szCs w:val="24"/>
        </w:rPr>
        <w:t xml:space="preserve">3. </w:t>
      </w:r>
      <w:r w:rsidR="00C16D8D" w:rsidRPr="00F80BD4">
        <w:rPr>
          <w:rFonts w:eastAsiaTheme="majorHAnsi" w:hint="eastAsia"/>
          <w:b/>
          <w:sz w:val="28"/>
          <w:szCs w:val="24"/>
        </w:rPr>
        <w:t>참여 연구자 정보</w:t>
      </w:r>
      <w:bookmarkEnd w:id="3"/>
    </w:p>
    <w:tbl>
      <w:tblPr>
        <w:tblStyle w:val="a4"/>
        <w:tblpPr w:leftFromText="142" w:rightFromText="142" w:vertAnchor="text" w:horzAnchor="margin" w:tblpXSpec="center" w:tblpY="208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1606"/>
        <w:gridCol w:w="1607"/>
        <w:gridCol w:w="1606"/>
        <w:gridCol w:w="1607"/>
      </w:tblGrid>
      <w:tr w:rsidR="00F950EE" w:rsidRPr="00F80BD4" w:rsidTr="00F950EE">
        <w:trPr>
          <w:trHeight w:val="454"/>
        </w:trPr>
        <w:tc>
          <w:tcPr>
            <w:tcW w:w="2093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b/>
                <w:sz w:val="24"/>
                <w:szCs w:val="24"/>
                <w:lang w:val="ko-KR"/>
              </w:rPr>
              <w:t>직무</w:t>
            </w: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b/>
                <w:sz w:val="24"/>
                <w:szCs w:val="24"/>
                <w:lang w:val="ko-KR"/>
              </w:rPr>
              <w:t>성명</w:t>
            </w: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b/>
                <w:sz w:val="24"/>
                <w:szCs w:val="24"/>
                <w:lang w:val="ko-KR"/>
              </w:rPr>
              <w:t>직위</w:t>
            </w: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b/>
                <w:sz w:val="24"/>
                <w:szCs w:val="24"/>
                <w:lang w:val="ko-KR"/>
              </w:rPr>
              <w:t>소속병원</w:t>
            </w: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b/>
                <w:sz w:val="24"/>
                <w:szCs w:val="24"/>
                <w:lang w:val="ko-KR"/>
              </w:rPr>
              <w:t>소속과</w:t>
            </w:r>
          </w:p>
        </w:tc>
      </w:tr>
      <w:tr w:rsidR="00F950EE" w:rsidRPr="00F80BD4" w:rsidTr="00F950EE">
        <w:trPr>
          <w:trHeight w:val="454"/>
        </w:trPr>
        <w:tc>
          <w:tcPr>
            <w:tcW w:w="2093" w:type="dxa"/>
            <w:shd w:val="clear" w:color="auto" w:fill="auto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  <w:lang w:val="ko-KR"/>
              </w:rPr>
              <w:t>연구책임자</w:t>
            </w: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</w:tr>
      <w:tr w:rsidR="00F950EE" w:rsidRPr="00F80BD4" w:rsidTr="00F950EE">
        <w:trPr>
          <w:trHeight w:val="454"/>
        </w:trPr>
        <w:tc>
          <w:tcPr>
            <w:tcW w:w="2093" w:type="dxa"/>
            <w:shd w:val="clear" w:color="auto" w:fill="auto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  <w:lang w:val="ko-KR"/>
              </w:rPr>
              <w:t>연구담당자</w:t>
            </w: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</w:tr>
      <w:tr w:rsidR="00F950EE" w:rsidRPr="00F80BD4" w:rsidTr="00F950EE">
        <w:trPr>
          <w:trHeight w:val="454"/>
        </w:trPr>
        <w:tc>
          <w:tcPr>
            <w:tcW w:w="2093" w:type="dxa"/>
            <w:shd w:val="clear" w:color="auto" w:fill="auto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  <w:lang w:val="ko-KR"/>
              </w:rPr>
              <w:t>관리약사</w:t>
            </w: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</w:tr>
      <w:tr w:rsidR="00F950EE" w:rsidRPr="00F80BD4" w:rsidTr="00F950EE">
        <w:trPr>
          <w:trHeight w:val="454"/>
        </w:trPr>
        <w:tc>
          <w:tcPr>
            <w:tcW w:w="2093" w:type="dxa"/>
            <w:shd w:val="clear" w:color="auto" w:fill="auto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  <w:lang w:val="ko-KR"/>
              </w:rPr>
              <w:t>코디네이터</w:t>
            </w: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</w:tr>
      <w:tr w:rsidR="00F950EE" w:rsidRPr="00F80BD4" w:rsidTr="00F950EE">
        <w:trPr>
          <w:trHeight w:val="454"/>
        </w:trPr>
        <w:tc>
          <w:tcPr>
            <w:tcW w:w="2093" w:type="dxa"/>
            <w:shd w:val="clear" w:color="auto" w:fill="auto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  <w:lang w:val="ko-KR"/>
              </w:rPr>
              <w:t>모니터요원</w:t>
            </w: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</w:tr>
      <w:tr w:rsidR="00F950EE" w:rsidRPr="00F80BD4" w:rsidTr="00F950EE">
        <w:trPr>
          <w:trHeight w:val="454"/>
        </w:trPr>
        <w:tc>
          <w:tcPr>
            <w:tcW w:w="2093" w:type="dxa"/>
            <w:shd w:val="clear" w:color="auto" w:fill="auto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  <w:lang w:val="ko-KR"/>
              </w:rPr>
              <w:t>기타연구자</w:t>
            </w: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6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  <w:tc>
          <w:tcPr>
            <w:tcW w:w="1607" w:type="dxa"/>
            <w:vAlign w:val="center"/>
          </w:tcPr>
          <w:p w:rsidR="00F950EE" w:rsidRPr="00F80BD4" w:rsidRDefault="00F950EE" w:rsidP="00643AA1">
            <w:pPr>
              <w:spacing w:line="276" w:lineRule="auto"/>
              <w:rPr>
                <w:rFonts w:eastAsiaTheme="majorHAnsi"/>
                <w:color w:val="4F81BD" w:themeColor="accent1"/>
                <w:sz w:val="24"/>
                <w:szCs w:val="24"/>
                <w:lang w:val="ko-KR"/>
              </w:rPr>
            </w:pPr>
          </w:p>
        </w:tc>
      </w:tr>
    </w:tbl>
    <w:p w:rsidR="00EE355B" w:rsidRPr="00F80BD4" w:rsidRDefault="00F80BD4" w:rsidP="00643AA1">
      <w:pPr>
        <w:pStyle w:val="1"/>
        <w:rPr>
          <w:rFonts w:eastAsiaTheme="majorHAnsi"/>
          <w:b/>
          <w:sz w:val="28"/>
          <w:szCs w:val="24"/>
        </w:rPr>
      </w:pPr>
      <w:bookmarkStart w:id="4" w:name="_Toc489368654"/>
      <w:r w:rsidRPr="00F80BD4">
        <w:rPr>
          <w:rFonts w:eastAsiaTheme="majorHAnsi" w:hint="eastAsia"/>
          <w:b/>
          <w:sz w:val="28"/>
          <w:szCs w:val="24"/>
        </w:rPr>
        <w:lastRenderedPageBreak/>
        <w:t xml:space="preserve">4. </w:t>
      </w:r>
      <w:r w:rsidR="00C90813" w:rsidRPr="00F80BD4">
        <w:rPr>
          <w:rFonts w:eastAsiaTheme="majorHAnsi" w:hint="eastAsia"/>
          <w:b/>
          <w:sz w:val="28"/>
          <w:szCs w:val="24"/>
        </w:rPr>
        <w:t>임상연구</w:t>
      </w:r>
      <w:r w:rsidR="00EE355B" w:rsidRPr="00F80BD4">
        <w:rPr>
          <w:rFonts w:eastAsiaTheme="majorHAnsi" w:hint="eastAsia"/>
          <w:b/>
          <w:sz w:val="28"/>
          <w:szCs w:val="24"/>
        </w:rPr>
        <w:t>의 목적 및 배경</w:t>
      </w:r>
      <w:bookmarkEnd w:id="4"/>
    </w:p>
    <w:p w:rsidR="0021683A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5" w:name="_Toc489368655"/>
      <w:r w:rsidRPr="00F80BD4">
        <w:rPr>
          <w:rFonts w:eastAsiaTheme="majorHAnsi" w:hint="eastAsia"/>
          <w:b/>
          <w:sz w:val="24"/>
          <w:szCs w:val="24"/>
        </w:rPr>
        <w:t xml:space="preserve">1) </w:t>
      </w:r>
      <w:r w:rsidR="0021683A" w:rsidRPr="00F80BD4">
        <w:rPr>
          <w:rFonts w:eastAsiaTheme="majorHAnsi" w:hint="eastAsia"/>
          <w:b/>
          <w:sz w:val="24"/>
          <w:szCs w:val="24"/>
        </w:rPr>
        <w:t>목적</w:t>
      </w:r>
      <w:bookmarkEnd w:id="5"/>
      <w:r w:rsidR="0021683A" w:rsidRPr="00F80BD4">
        <w:rPr>
          <w:rFonts w:eastAsiaTheme="majorHAnsi" w:hint="eastAsia"/>
          <w:b/>
          <w:sz w:val="24"/>
          <w:szCs w:val="24"/>
        </w:rPr>
        <w:t xml:space="preserve"> </w:t>
      </w:r>
    </w:p>
    <w:p w:rsidR="00920CA1" w:rsidRPr="00F80BD4" w:rsidRDefault="00920CA1" w:rsidP="00643AA1">
      <w:pPr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>연구목적을 구체적으로</w:t>
      </w:r>
      <w:r w:rsidR="00F80BD4">
        <w:rPr>
          <w:rFonts w:eastAsiaTheme="majorHAnsi" w:hint="eastAsia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1차 연구 목적과 2차 연구 목적을 나누어서 기술</w:t>
      </w:r>
    </w:p>
    <w:p w:rsidR="00C27543" w:rsidRPr="00F80BD4" w:rsidRDefault="00C27543" w:rsidP="00643AA1">
      <w:pPr>
        <w:pStyle w:val="a5"/>
        <w:spacing w:line="276" w:lineRule="auto"/>
        <w:rPr>
          <w:rFonts w:eastAsiaTheme="majorHAnsi"/>
          <w:color w:val="4F81BD" w:themeColor="accent1"/>
          <w:sz w:val="24"/>
          <w:szCs w:val="24"/>
        </w:rPr>
      </w:pPr>
    </w:p>
    <w:p w:rsidR="0021683A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6" w:name="_Toc489368656"/>
      <w:r w:rsidRPr="00F80BD4">
        <w:rPr>
          <w:rFonts w:eastAsiaTheme="majorHAnsi" w:hint="eastAsia"/>
          <w:b/>
          <w:sz w:val="24"/>
          <w:szCs w:val="24"/>
        </w:rPr>
        <w:t xml:space="preserve">2) </w:t>
      </w:r>
      <w:r w:rsidR="0021683A" w:rsidRPr="00F80BD4">
        <w:rPr>
          <w:rFonts w:eastAsiaTheme="majorHAnsi" w:hint="eastAsia"/>
          <w:b/>
          <w:sz w:val="24"/>
          <w:szCs w:val="24"/>
        </w:rPr>
        <w:t>배경</w:t>
      </w:r>
      <w:bookmarkEnd w:id="6"/>
    </w:p>
    <w:p w:rsidR="0021683A" w:rsidRPr="00F80BD4" w:rsidRDefault="00920CA1" w:rsidP="00643AA1">
      <w:pPr>
        <w:pStyle w:val="a5"/>
        <w:spacing w:line="276" w:lineRule="auto"/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>연구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배경은 연구주제와 관련하여 현재까지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알려져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있는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배경을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논리적으로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나열한다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.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왜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이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연구주제가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중요한지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,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구체적으로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얼만큼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연구가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되어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있는지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,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밝혀진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것이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무엇이고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밝혀지지 않은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것이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무엇인지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연구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주제와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관련하여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</w:t>
      </w:r>
      <w:r w:rsidR="007D2CC4" w:rsidRPr="00F80BD4">
        <w:rPr>
          <w:rFonts w:eastAsiaTheme="majorHAnsi" w:hint="eastAsia"/>
          <w:color w:val="4F81BD" w:themeColor="accent1"/>
          <w:sz w:val="24"/>
          <w:szCs w:val="24"/>
        </w:rPr>
        <w:t>기술</w:t>
      </w:r>
    </w:p>
    <w:p w:rsidR="00F950EE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7" w:name="_Toc489368657"/>
      <w:r w:rsidRPr="00F80BD4">
        <w:rPr>
          <w:rFonts w:eastAsiaTheme="majorHAnsi" w:hint="eastAsia"/>
          <w:b/>
          <w:sz w:val="24"/>
          <w:szCs w:val="24"/>
        </w:rPr>
        <w:t xml:space="preserve">3) </w:t>
      </w:r>
      <w:proofErr w:type="spellStart"/>
      <w:r w:rsidR="00F950EE" w:rsidRPr="00F80BD4">
        <w:rPr>
          <w:rFonts w:eastAsiaTheme="majorHAnsi" w:hint="eastAsia"/>
          <w:b/>
          <w:sz w:val="24"/>
          <w:szCs w:val="24"/>
        </w:rPr>
        <w:t>적응증</w:t>
      </w:r>
      <w:bookmarkEnd w:id="7"/>
      <w:proofErr w:type="spellEnd"/>
    </w:p>
    <w:p w:rsidR="00F80BD4" w:rsidRPr="00F80BD4" w:rsidRDefault="00643AA1" w:rsidP="00643AA1">
      <w:pPr>
        <w:pStyle w:val="a5"/>
        <w:spacing w:line="276" w:lineRule="auto"/>
        <w:rPr>
          <w:rFonts w:eastAsiaTheme="majorHAnsi"/>
          <w:color w:val="4F81BD" w:themeColor="accent1"/>
          <w:sz w:val="24"/>
          <w:szCs w:val="24"/>
        </w:rPr>
      </w:pPr>
      <w:r w:rsidRPr="00643AA1">
        <w:rPr>
          <w:rFonts w:eastAsiaTheme="majorHAnsi" w:hint="eastAsia"/>
          <w:color w:val="4F81BD" w:themeColor="accent1"/>
          <w:sz w:val="24"/>
          <w:szCs w:val="24"/>
        </w:rPr>
        <w:t>연구하려는</w:t>
      </w:r>
      <w:r>
        <w:rPr>
          <w:rFonts w:eastAsiaTheme="majorHAnsi" w:hint="eastAsia"/>
          <w:color w:val="4F81BD" w:themeColor="accent1"/>
          <w:sz w:val="24"/>
          <w:szCs w:val="24"/>
        </w:rPr>
        <w:t xml:space="preserve"> 임상연구용 의약품의</w:t>
      </w:r>
      <w:r w:rsidRPr="00643AA1">
        <w:rPr>
          <w:rFonts w:eastAsiaTheme="majorHAnsi"/>
          <w:color w:val="4F81BD" w:themeColor="accent1"/>
          <w:sz w:val="24"/>
          <w:szCs w:val="24"/>
        </w:rPr>
        <w:t xml:space="preserve"> 효능, </w:t>
      </w:r>
      <w:r>
        <w:rPr>
          <w:rFonts w:eastAsiaTheme="majorHAnsi"/>
          <w:color w:val="4F81BD" w:themeColor="accent1"/>
          <w:sz w:val="24"/>
          <w:szCs w:val="24"/>
        </w:rPr>
        <w:t>효과</w:t>
      </w:r>
      <w:r w:rsidRPr="00643AA1">
        <w:rPr>
          <w:rFonts w:eastAsiaTheme="majorHAnsi"/>
          <w:color w:val="4F81BD" w:themeColor="accent1"/>
          <w:sz w:val="24"/>
          <w:szCs w:val="24"/>
        </w:rPr>
        <w:t xml:space="preserve">. 국내에서 제안하시는 </w:t>
      </w:r>
      <w:proofErr w:type="spellStart"/>
      <w:r w:rsidRPr="00643AA1">
        <w:rPr>
          <w:rFonts w:eastAsiaTheme="majorHAnsi"/>
          <w:color w:val="4F81BD" w:themeColor="accent1"/>
          <w:sz w:val="24"/>
          <w:szCs w:val="24"/>
        </w:rPr>
        <w:t>적응증이</w:t>
      </w:r>
      <w:proofErr w:type="spellEnd"/>
      <w:r w:rsidR="00C72E70">
        <w:rPr>
          <w:rFonts w:eastAsiaTheme="majorHAnsi" w:hint="eastAsia"/>
          <w:color w:val="4F81BD" w:themeColor="accent1"/>
          <w:sz w:val="24"/>
          <w:szCs w:val="24"/>
        </w:rPr>
        <w:t xml:space="preserve"> </w:t>
      </w:r>
      <w:r w:rsidRPr="00643AA1">
        <w:rPr>
          <w:rFonts w:eastAsiaTheme="majorHAnsi"/>
          <w:color w:val="4F81BD" w:themeColor="accent1"/>
          <w:sz w:val="24"/>
          <w:szCs w:val="24"/>
        </w:rPr>
        <w:t xml:space="preserve">허가사항 내에 있는지 </w:t>
      </w:r>
      <w:r>
        <w:rPr>
          <w:rFonts w:eastAsiaTheme="majorHAnsi"/>
          <w:color w:val="4F81BD" w:themeColor="accent1"/>
          <w:sz w:val="24"/>
          <w:szCs w:val="24"/>
        </w:rPr>
        <w:t>확인</w:t>
      </w:r>
    </w:p>
    <w:p w:rsidR="00027468" w:rsidRPr="00F80BD4" w:rsidRDefault="00F80BD4" w:rsidP="00643AA1">
      <w:pPr>
        <w:pStyle w:val="1"/>
        <w:rPr>
          <w:rFonts w:eastAsiaTheme="majorHAnsi"/>
          <w:b/>
          <w:sz w:val="28"/>
          <w:szCs w:val="24"/>
        </w:rPr>
      </w:pPr>
      <w:bookmarkStart w:id="8" w:name="_Toc489368658"/>
      <w:r w:rsidRPr="00F80BD4">
        <w:rPr>
          <w:rFonts w:eastAsiaTheme="majorHAnsi" w:hint="eastAsia"/>
          <w:b/>
          <w:sz w:val="28"/>
          <w:szCs w:val="24"/>
        </w:rPr>
        <w:t xml:space="preserve">5. </w:t>
      </w:r>
      <w:r w:rsidR="00C90813" w:rsidRPr="00F80BD4">
        <w:rPr>
          <w:rFonts w:eastAsiaTheme="majorHAnsi" w:hint="eastAsia"/>
          <w:b/>
          <w:sz w:val="28"/>
          <w:szCs w:val="24"/>
        </w:rPr>
        <w:t>임상연구</w:t>
      </w:r>
      <w:r w:rsidR="00027468" w:rsidRPr="00F80BD4">
        <w:rPr>
          <w:rFonts w:eastAsiaTheme="majorHAnsi" w:hint="eastAsia"/>
          <w:b/>
          <w:sz w:val="28"/>
          <w:szCs w:val="24"/>
        </w:rPr>
        <w:t>용 의약품 정보</w:t>
      </w:r>
      <w:bookmarkEnd w:id="8"/>
    </w:p>
    <w:p w:rsidR="00F85803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9" w:name="_Toc489368659"/>
      <w:r w:rsidRPr="00F80BD4">
        <w:rPr>
          <w:rFonts w:eastAsiaTheme="majorHAnsi" w:hint="eastAsia"/>
          <w:b/>
          <w:sz w:val="24"/>
          <w:szCs w:val="24"/>
        </w:rPr>
        <w:t xml:space="preserve">1) </w:t>
      </w:r>
      <w:proofErr w:type="spellStart"/>
      <w:r w:rsidR="00C90813" w:rsidRPr="00F80BD4">
        <w:rPr>
          <w:rFonts w:eastAsiaTheme="majorHAnsi" w:hint="eastAsia"/>
          <w:b/>
          <w:sz w:val="24"/>
          <w:szCs w:val="24"/>
        </w:rPr>
        <w:t>시험</w:t>
      </w:r>
      <w:r w:rsidR="00F950EE" w:rsidRPr="00F80BD4">
        <w:rPr>
          <w:rFonts w:eastAsiaTheme="majorHAnsi" w:hint="eastAsia"/>
          <w:b/>
          <w:sz w:val="24"/>
          <w:szCs w:val="24"/>
        </w:rPr>
        <w:t>약</w:t>
      </w:r>
      <w:proofErr w:type="spellEnd"/>
      <w:r w:rsidR="00C90813" w:rsidRPr="00F80BD4">
        <w:rPr>
          <w:rFonts w:eastAsiaTheme="majorHAnsi" w:hint="eastAsia"/>
          <w:b/>
          <w:sz w:val="24"/>
          <w:szCs w:val="24"/>
        </w:rPr>
        <w:t xml:space="preserve"> 및 </w:t>
      </w:r>
      <w:proofErr w:type="spellStart"/>
      <w:r w:rsidR="00C90813" w:rsidRPr="00F80BD4">
        <w:rPr>
          <w:rFonts w:eastAsiaTheme="majorHAnsi" w:hint="eastAsia"/>
          <w:b/>
          <w:sz w:val="24"/>
          <w:szCs w:val="24"/>
        </w:rPr>
        <w:t>대조약</w:t>
      </w:r>
      <w:proofErr w:type="spellEnd"/>
      <w:r w:rsidR="00C90813" w:rsidRPr="00F80BD4">
        <w:rPr>
          <w:rFonts w:eastAsiaTheme="majorHAnsi" w:hint="eastAsia"/>
          <w:b/>
          <w:sz w:val="24"/>
          <w:szCs w:val="24"/>
        </w:rPr>
        <w:t xml:space="preserve"> 정보</w:t>
      </w:r>
      <w:bookmarkEnd w:id="9"/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430"/>
        <w:gridCol w:w="2432"/>
        <w:gridCol w:w="2563"/>
        <w:gridCol w:w="2518"/>
      </w:tblGrid>
      <w:tr w:rsidR="00F950EE" w:rsidRPr="00F80BD4" w:rsidTr="00E40F2A">
        <w:trPr>
          <w:trHeight w:val="436"/>
          <w:jc w:val="center"/>
        </w:trPr>
        <w:tc>
          <w:tcPr>
            <w:tcW w:w="1430" w:type="dxa"/>
            <w:vAlign w:val="center"/>
          </w:tcPr>
          <w:p w:rsidR="00F950EE" w:rsidRPr="00643AA1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432" w:type="dxa"/>
            <w:vAlign w:val="center"/>
          </w:tcPr>
          <w:p w:rsidR="00F950EE" w:rsidRPr="00643AA1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  <w:proofErr w:type="spellStart"/>
            <w:r w:rsidRPr="00643AA1">
              <w:rPr>
                <w:rFonts w:eastAsiaTheme="majorHAnsi" w:hint="eastAsia"/>
                <w:b/>
                <w:sz w:val="24"/>
                <w:szCs w:val="24"/>
              </w:rPr>
              <w:t>시험군</w:t>
            </w:r>
            <w:proofErr w:type="spellEnd"/>
            <w:r w:rsidRPr="00643AA1">
              <w:rPr>
                <w:rFonts w:eastAsiaTheme="majorHAnsi" w:hint="eastAsia"/>
                <w:b/>
                <w:sz w:val="24"/>
                <w:szCs w:val="24"/>
              </w:rPr>
              <w:t xml:space="preserve"> 1</w:t>
            </w:r>
          </w:p>
        </w:tc>
        <w:tc>
          <w:tcPr>
            <w:tcW w:w="2563" w:type="dxa"/>
            <w:vAlign w:val="center"/>
          </w:tcPr>
          <w:p w:rsidR="00F950EE" w:rsidRPr="00643AA1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  <w:proofErr w:type="spellStart"/>
            <w:r w:rsidRPr="00643AA1">
              <w:rPr>
                <w:rFonts w:eastAsiaTheme="majorHAnsi" w:hint="eastAsia"/>
                <w:b/>
                <w:sz w:val="24"/>
                <w:szCs w:val="24"/>
              </w:rPr>
              <w:t>시험군</w:t>
            </w:r>
            <w:proofErr w:type="spellEnd"/>
            <w:r w:rsidRPr="00643AA1">
              <w:rPr>
                <w:rFonts w:eastAsiaTheme="majorHAnsi" w:hint="eastAsia"/>
                <w:b/>
                <w:sz w:val="24"/>
                <w:szCs w:val="24"/>
              </w:rPr>
              <w:t xml:space="preserve"> 2 (필요 시)</w:t>
            </w:r>
          </w:p>
        </w:tc>
        <w:tc>
          <w:tcPr>
            <w:tcW w:w="2518" w:type="dxa"/>
            <w:vAlign w:val="center"/>
          </w:tcPr>
          <w:p w:rsidR="00F950EE" w:rsidRPr="00643AA1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  <w:r w:rsidRPr="00643AA1">
              <w:rPr>
                <w:rFonts w:eastAsiaTheme="majorHAnsi" w:hint="eastAsia"/>
                <w:b/>
                <w:sz w:val="24"/>
                <w:szCs w:val="24"/>
              </w:rPr>
              <w:t>대조군</w:t>
            </w:r>
          </w:p>
        </w:tc>
      </w:tr>
      <w:tr w:rsidR="00F950EE" w:rsidRPr="00F80BD4" w:rsidTr="00E40F2A">
        <w:trPr>
          <w:trHeight w:val="436"/>
          <w:jc w:val="center"/>
        </w:trPr>
        <w:tc>
          <w:tcPr>
            <w:tcW w:w="1430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의약품명</w:t>
            </w:r>
          </w:p>
        </w:tc>
        <w:tc>
          <w:tcPr>
            <w:tcW w:w="2432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63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18" w:type="dxa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</w:tr>
      <w:tr w:rsidR="00F950EE" w:rsidRPr="00F80BD4" w:rsidTr="00E40F2A">
        <w:trPr>
          <w:trHeight w:val="420"/>
          <w:jc w:val="center"/>
        </w:trPr>
        <w:tc>
          <w:tcPr>
            <w:tcW w:w="1430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sz w:val="24"/>
                <w:szCs w:val="24"/>
              </w:rPr>
            </w:pPr>
            <w:proofErr w:type="spellStart"/>
            <w:r w:rsidRPr="00F80BD4">
              <w:rPr>
                <w:rFonts w:eastAsiaTheme="majorHAnsi" w:hint="eastAsia"/>
                <w:sz w:val="24"/>
                <w:szCs w:val="24"/>
              </w:rPr>
              <w:t>적응증</w:t>
            </w:r>
            <w:proofErr w:type="spellEnd"/>
          </w:p>
        </w:tc>
        <w:tc>
          <w:tcPr>
            <w:tcW w:w="2432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63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18" w:type="dxa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</w:tr>
      <w:tr w:rsidR="00F950EE" w:rsidRPr="00F80BD4" w:rsidTr="00E40F2A">
        <w:trPr>
          <w:trHeight w:val="420"/>
          <w:jc w:val="center"/>
        </w:trPr>
        <w:tc>
          <w:tcPr>
            <w:tcW w:w="1430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제형</w:t>
            </w:r>
          </w:p>
        </w:tc>
        <w:tc>
          <w:tcPr>
            <w:tcW w:w="2432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63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18" w:type="dxa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</w:tr>
      <w:tr w:rsidR="00F950EE" w:rsidRPr="00F80BD4" w:rsidTr="00E40F2A">
        <w:trPr>
          <w:trHeight w:val="420"/>
          <w:jc w:val="center"/>
        </w:trPr>
        <w:tc>
          <w:tcPr>
            <w:tcW w:w="1430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용량</w:t>
            </w:r>
          </w:p>
        </w:tc>
        <w:tc>
          <w:tcPr>
            <w:tcW w:w="2432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63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18" w:type="dxa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</w:tr>
      <w:tr w:rsidR="00F950EE" w:rsidRPr="00F80BD4" w:rsidTr="00E40F2A">
        <w:trPr>
          <w:trHeight w:val="420"/>
          <w:jc w:val="center"/>
        </w:trPr>
        <w:tc>
          <w:tcPr>
            <w:tcW w:w="1430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투여 경로</w:t>
            </w:r>
          </w:p>
        </w:tc>
        <w:tc>
          <w:tcPr>
            <w:tcW w:w="2432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63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18" w:type="dxa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</w:tr>
      <w:tr w:rsidR="00F950EE" w:rsidRPr="00F80BD4" w:rsidTr="00E40F2A">
        <w:trPr>
          <w:trHeight w:val="436"/>
          <w:jc w:val="center"/>
        </w:trPr>
        <w:tc>
          <w:tcPr>
            <w:tcW w:w="1430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투여 횟수</w:t>
            </w:r>
          </w:p>
        </w:tc>
        <w:tc>
          <w:tcPr>
            <w:tcW w:w="2432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63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18" w:type="dxa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</w:tr>
      <w:tr w:rsidR="00F950EE" w:rsidRPr="00F80BD4" w:rsidTr="00E40F2A">
        <w:trPr>
          <w:trHeight w:val="436"/>
          <w:jc w:val="center"/>
        </w:trPr>
        <w:tc>
          <w:tcPr>
            <w:tcW w:w="1430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기간</w:t>
            </w:r>
          </w:p>
        </w:tc>
        <w:tc>
          <w:tcPr>
            <w:tcW w:w="2432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63" w:type="dxa"/>
            <w:vAlign w:val="center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  <w:tc>
          <w:tcPr>
            <w:tcW w:w="2518" w:type="dxa"/>
          </w:tcPr>
          <w:p w:rsidR="00F950EE" w:rsidRPr="00F80BD4" w:rsidRDefault="00F950EE" w:rsidP="00643AA1">
            <w:pPr>
              <w:spacing w:line="276" w:lineRule="auto"/>
              <w:jc w:val="center"/>
              <w:rPr>
                <w:rFonts w:eastAsiaTheme="majorHAnsi"/>
                <w:b/>
                <w:sz w:val="24"/>
                <w:szCs w:val="24"/>
              </w:rPr>
            </w:pPr>
          </w:p>
        </w:tc>
      </w:tr>
    </w:tbl>
    <w:p w:rsidR="00F950EE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10" w:name="_Toc489368660"/>
      <w:r w:rsidRPr="00F80BD4">
        <w:rPr>
          <w:rFonts w:eastAsiaTheme="majorHAnsi" w:hint="eastAsia"/>
          <w:b/>
          <w:sz w:val="24"/>
          <w:szCs w:val="24"/>
        </w:rPr>
        <w:lastRenderedPageBreak/>
        <w:t xml:space="preserve">2) </w:t>
      </w:r>
      <w:proofErr w:type="spellStart"/>
      <w:r w:rsidR="00F950EE" w:rsidRPr="00F80BD4">
        <w:rPr>
          <w:rFonts w:eastAsiaTheme="majorHAnsi" w:hint="eastAsia"/>
          <w:b/>
          <w:sz w:val="24"/>
          <w:szCs w:val="24"/>
        </w:rPr>
        <w:t>구제약</w:t>
      </w:r>
      <w:bookmarkEnd w:id="10"/>
      <w:proofErr w:type="spellEnd"/>
      <w:r w:rsidR="008032A8" w:rsidRPr="003F7AF8">
        <w:rPr>
          <w:rFonts w:eastAsiaTheme="majorHAnsi" w:hint="eastAsia"/>
          <w:b/>
          <w:sz w:val="24"/>
          <w:szCs w:val="24"/>
        </w:rPr>
        <w:t>(필요</w:t>
      </w:r>
      <w:r w:rsidR="003F7AF8">
        <w:rPr>
          <w:rFonts w:eastAsiaTheme="majorHAnsi" w:hint="eastAsia"/>
          <w:b/>
          <w:sz w:val="24"/>
          <w:szCs w:val="24"/>
        </w:rPr>
        <w:t xml:space="preserve"> </w:t>
      </w:r>
      <w:r w:rsidR="008032A8" w:rsidRPr="003F7AF8">
        <w:rPr>
          <w:rFonts w:eastAsiaTheme="majorHAnsi" w:hint="eastAsia"/>
          <w:b/>
          <w:sz w:val="24"/>
          <w:szCs w:val="24"/>
        </w:rPr>
        <w:t>시)</w:t>
      </w:r>
    </w:p>
    <w:p w:rsidR="00F950EE" w:rsidRPr="00F80BD4" w:rsidRDefault="00643AA1" w:rsidP="00643AA1">
      <w:pPr>
        <w:pStyle w:val="a5"/>
        <w:spacing w:line="276" w:lineRule="auto"/>
        <w:rPr>
          <w:rFonts w:eastAsiaTheme="majorHAnsi"/>
          <w:color w:val="4F81BD" w:themeColor="accent1"/>
          <w:sz w:val="24"/>
          <w:szCs w:val="24"/>
        </w:rPr>
      </w:pPr>
      <w:proofErr w:type="spellStart"/>
      <w:r>
        <w:rPr>
          <w:rFonts w:eastAsiaTheme="majorHAnsi" w:hint="eastAsia"/>
          <w:color w:val="4F81BD" w:themeColor="accent1"/>
          <w:sz w:val="24"/>
          <w:szCs w:val="24"/>
        </w:rPr>
        <w:t>구제약의</w:t>
      </w:r>
      <w:proofErr w:type="spellEnd"/>
      <w:r>
        <w:rPr>
          <w:rFonts w:eastAsiaTheme="majorHAnsi" w:hint="eastAsia"/>
          <w:color w:val="4F81BD" w:themeColor="accent1"/>
          <w:sz w:val="24"/>
          <w:szCs w:val="24"/>
        </w:rPr>
        <w:t xml:space="preserve"> </w:t>
      </w:r>
      <w:proofErr w:type="spellStart"/>
      <w:r>
        <w:rPr>
          <w:rFonts w:eastAsiaTheme="majorHAnsi" w:hint="eastAsia"/>
          <w:color w:val="4F81BD" w:themeColor="accent1"/>
          <w:sz w:val="24"/>
          <w:szCs w:val="24"/>
        </w:rPr>
        <w:t>성분명</w:t>
      </w:r>
      <w:proofErr w:type="spellEnd"/>
      <w:r>
        <w:rPr>
          <w:rFonts w:eastAsiaTheme="majorHAnsi" w:hint="eastAsia"/>
          <w:color w:val="4F81BD" w:themeColor="accent1"/>
          <w:sz w:val="24"/>
          <w:szCs w:val="24"/>
        </w:rPr>
        <w:t>, 용법, 용량에 대해 자세히 기재</w:t>
      </w:r>
    </w:p>
    <w:p w:rsidR="00F80BD4" w:rsidRDefault="00643AA1" w:rsidP="00643AA1">
      <w:pPr>
        <w:pStyle w:val="a5"/>
        <w:spacing w:line="276" w:lineRule="auto"/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>혹은 중요한 병용 약물 등에 관해서 자세히 기재</w:t>
      </w:r>
    </w:p>
    <w:p w:rsidR="00F80BD4" w:rsidRPr="00643AA1" w:rsidRDefault="00F80BD4" w:rsidP="00643AA1">
      <w:pPr>
        <w:pStyle w:val="a5"/>
        <w:spacing w:line="276" w:lineRule="auto"/>
        <w:rPr>
          <w:rFonts w:eastAsiaTheme="majorHAnsi"/>
          <w:color w:val="4F81BD" w:themeColor="accent1"/>
          <w:sz w:val="24"/>
          <w:szCs w:val="24"/>
        </w:rPr>
      </w:pPr>
    </w:p>
    <w:p w:rsidR="00C90813" w:rsidRPr="008032A8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11" w:name="_Toc489368661"/>
      <w:r w:rsidRPr="00F80BD4">
        <w:rPr>
          <w:rFonts w:eastAsiaTheme="majorHAnsi" w:hint="eastAsia"/>
          <w:b/>
          <w:sz w:val="24"/>
          <w:szCs w:val="24"/>
        </w:rPr>
        <w:t xml:space="preserve">3) </w:t>
      </w:r>
      <w:r w:rsidR="00F950EE" w:rsidRPr="00F80BD4">
        <w:rPr>
          <w:rFonts w:eastAsiaTheme="majorHAnsi" w:hint="eastAsia"/>
          <w:b/>
          <w:sz w:val="24"/>
          <w:szCs w:val="24"/>
        </w:rPr>
        <w:t xml:space="preserve">병용 금지 </w:t>
      </w:r>
      <w:r w:rsidR="00F950EE" w:rsidRPr="003F7AF8">
        <w:rPr>
          <w:rFonts w:eastAsiaTheme="majorHAnsi" w:hint="eastAsia"/>
          <w:b/>
          <w:sz w:val="24"/>
          <w:szCs w:val="24"/>
        </w:rPr>
        <w:t>약물</w:t>
      </w:r>
      <w:bookmarkEnd w:id="11"/>
      <w:r w:rsidR="008032A8" w:rsidRPr="003F7AF8">
        <w:rPr>
          <w:rFonts w:eastAsiaTheme="majorHAnsi" w:hint="eastAsia"/>
          <w:b/>
          <w:sz w:val="24"/>
          <w:szCs w:val="24"/>
        </w:rPr>
        <w:t>(필요</w:t>
      </w:r>
      <w:r w:rsidR="003F7AF8">
        <w:rPr>
          <w:rFonts w:eastAsiaTheme="majorHAnsi" w:hint="eastAsia"/>
          <w:b/>
          <w:sz w:val="24"/>
          <w:szCs w:val="24"/>
        </w:rPr>
        <w:t xml:space="preserve"> </w:t>
      </w:r>
      <w:r w:rsidR="008032A8" w:rsidRPr="003F7AF8">
        <w:rPr>
          <w:rFonts w:eastAsiaTheme="majorHAnsi" w:hint="eastAsia"/>
          <w:b/>
          <w:sz w:val="24"/>
          <w:szCs w:val="24"/>
        </w:rPr>
        <w:t>시)</w:t>
      </w:r>
    </w:p>
    <w:p w:rsidR="00C90813" w:rsidRPr="00643AA1" w:rsidRDefault="00643AA1" w:rsidP="00643AA1">
      <w:pPr>
        <w:pStyle w:val="a5"/>
        <w:spacing w:line="276" w:lineRule="auto"/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 xml:space="preserve">병용 금지 약물의 </w:t>
      </w:r>
      <w:proofErr w:type="spellStart"/>
      <w:r>
        <w:rPr>
          <w:rFonts w:eastAsiaTheme="majorHAnsi" w:hint="eastAsia"/>
          <w:color w:val="4F81BD" w:themeColor="accent1"/>
          <w:sz w:val="24"/>
          <w:szCs w:val="24"/>
        </w:rPr>
        <w:t>성분명</w:t>
      </w:r>
      <w:proofErr w:type="spellEnd"/>
      <w:r>
        <w:rPr>
          <w:rFonts w:eastAsiaTheme="majorHAnsi" w:hint="eastAsia"/>
          <w:color w:val="4F81BD" w:themeColor="accent1"/>
          <w:sz w:val="24"/>
          <w:szCs w:val="24"/>
        </w:rPr>
        <w:t>, 용법, 용량에 대해 자세히 기재</w:t>
      </w:r>
    </w:p>
    <w:p w:rsidR="00C90813" w:rsidRDefault="00C90813" w:rsidP="00643AA1">
      <w:pPr>
        <w:pStyle w:val="a5"/>
        <w:spacing w:line="276" w:lineRule="auto"/>
        <w:rPr>
          <w:rFonts w:eastAsiaTheme="majorHAnsi"/>
          <w:b/>
          <w:sz w:val="24"/>
          <w:szCs w:val="24"/>
        </w:rPr>
      </w:pPr>
    </w:p>
    <w:p w:rsidR="00F80BD4" w:rsidRDefault="00F80BD4" w:rsidP="00643AA1">
      <w:pPr>
        <w:pStyle w:val="a5"/>
        <w:spacing w:line="276" w:lineRule="auto"/>
        <w:rPr>
          <w:rFonts w:eastAsiaTheme="majorHAnsi"/>
          <w:b/>
          <w:sz w:val="24"/>
          <w:szCs w:val="24"/>
        </w:rPr>
      </w:pPr>
    </w:p>
    <w:p w:rsidR="00F80BD4" w:rsidRDefault="00F80BD4" w:rsidP="00643AA1">
      <w:pPr>
        <w:pStyle w:val="a5"/>
        <w:spacing w:line="276" w:lineRule="auto"/>
        <w:rPr>
          <w:rFonts w:eastAsiaTheme="majorHAnsi"/>
          <w:b/>
          <w:sz w:val="24"/>
          <w:szCs w:val="24"/>
        </w:rPr>
      </w:pPr>
    </w:p>
    <w:p w:rsidR="0072125C" w:rsidRPr="00F80BD4" w:rsidRDefault="00F80BD4" w:rsidP="00643AA1">
      <w:pPr>
        <w:pStyle w:val="1"/>
        <w:rPr>
          <w:rFonts w:eastAsiaTheme="majorHAnsi"/>
          <w:b/>
          <w:sz w:val="28"/>
          <w:szCs w:val="24"/>
        </w:rPr>
      </w:pPr>
      <w:bookmarkStart w:id="12" w:name="_Toc489368662"/>
      <w:r w:rsidRPr="00F80BD4">
        <w:rPr>
          <w:rFonts w:eastAsiaTheme="majorHAnsi" w:hint="eastAsia"/>
          <w:b/>
          <w:sz w:val="28"/>
          <w:szCs w:val="24"/>
        </w:rPr>
        <w:t xml:space="preserve">6. </w:t>
      </w:r>
      <w:r w:rsidR="00C90813" w:rsidRPr="00F80BD4">
        <w:rPr>
          <w:rFonts w:eastAsiaTheme="majorHAnsi" w:hint="eastAsia"/>
          <w:b/>
          <w:sz w:val="28"/>
          <w:szCs w:val="24"/>
        </w:rPr>
        <w:t>연구 대상</w:t>
      </w:r>
      <w:bookmarkEnd w:id="12"/>
    </w:p>
    <w:p w:rsidR="00A96EA6" w:rsidRPr="00F80BD4" w:rsidRDefault="0072125C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r w:rsidRPr="00F80BD4">
        <w:rPr>
          <w:rFonts w:eastAsiaTheme="majorHAnsi" w:hint="eastAsia"/>
          <w:b/>
          <w:sz w:val="24"/>
          <w:szCs w:val="24"/>
        </w:rPr>
        <w:t xml:space="preserve"> </w:t>
      </w:r>
      <w:bookmarkStart w:id="13" w:name="_Toc489368663"/>
      <w:r w:rsidR="00F80BD4" w:rsidRPr="00F80BD4">
        <w:rPr>
          <w:rFonts w:eastAsiaTheme="majorHAnsi" w:hint="eastAsia"/>
          <w:b/>
          <w:sz w:val="24"/>
          <w:szCs w:val="24"/>
        </w:rPr>
        <w:t xml:space="preserve">1) </w:t>
      </w:r>
      <w:r w:rsidR="00F950EE" w:rsidRPr="00F80BD4">
        <w:rPr>
          <w:rFonts w:eastAsiaTheme="majorHAnsi" w:hint="eastAsia"/>
          <w:b/>
          <w:sz w:val="24"/>
          <w:szCs w:val="24"/>
        </w:rPr>
        <w:t>목표</w:t>
      </w:r>
      <w:r w:rsidR="00C90813" w:rsidRPr="00F80BD4">
        <w:rPr>
          <w:rFonts w:eastAsiaTheme="majorHAnsi" w:hint="eastAsia"/>
          <w:b/>
          <w:sz w:val="24"/>
          <w:szCs w:val="24"/>
        </w:rPr>
        <w:t xml:space="preserve"> 연구 </w:t>
      </w:r>
      <w:r w:rsidR="00A96EA6" w:rsidRPr="00F80BD4">
        <w:rPr>
          <w:rFonts w:eastAsiaTheme="majorHAnsi" w:hint="eastAsia"/>
          <w:b/>
          <w:sz w:val="24"/>
          <w:szCs w:val="24"/>
        </w:rPr>
        <w:t>대상자수</w:t>
      </w:r>
      <w:bookmarkEnd w:id="13"/>
    </w:p>
    <w:p w:rsidR="00A96EA6" w:rsidRDefault="007D2CC4" w:rsidP="00643AA1">
      <w:pPr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>연구대상자수는 주 평가변수를 이용하여 과학적</w:t>
      </w:r>
      <w:r w:rsidR="00F80BD4">
        <w:rPr>
          <w:rFonts w:eastAsiaTheme="majorHAnsi" w:hint="eastAsia"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근거를 가지고 추정. 대상자수는 재현이 가능하도록 산정에 사용한 가정치를 모두 제시</w:t>
      </w:r>
    </w:p>
    <w:p w:rsidR="00F80BD4" w:rsidRPr="00643AA1" w:rsidRDefault="00F80BD4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2910E6" w:rsidRDefault="00F80BD4" w:rsidP="002910E6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14" w:name="_Toc489368664"/>
      <w:r>
        <w:rPr>
          <w:rFonts w:eastAsiaTheme="majorHAnsi" w:hint="eastAsia"/>
          <w:b/>
          <w:sz w:val="24"/>
          <w:szCs w:val="24"/>
        </w:rPr>
        <w:t xml:space="preserve">2) </w:t>
      </w:r>
      <w:r w:rsidR="00C90813" w:rsidRPr="00F80BD4">
        <w:rPr>
          <w:rFonts w:eastAsiaTheme="majorHAnsi" w:hint="eastAsia"/>
          <w:b/>
          <w:sz w:val="24"/>
          <w:szCs w:val="24"/>
        </w:rPr>
        <w:t>연구 대상자</w:t>
      </w:r>
      <w:r w:rsidR="00A96EA6" w:rsidRPr="00F80BD4">
        <w:rPr>
          <w:rFonts w:eastAsiaTheme="majorHAnsi" w:hint="eastAsia"/>
          <w:b/>
          <w:sz w:val="24"/>
          <w:szCs w:val="24"/>
        </w:rPr>
        <w:t>수 산정</w:t>
      </w:r>
      <w:r w:rsidR="00C90813" w:rsidRPr="00F80BD4">
        <w:rPr>
          <w:rFonts w:eastAsiaTheme="majorHAnsi" w:hint="eastAsia"/>
          <w:b/>
          <w:sz w:val="24"/>
          <w:szCs w:val="24"/>
        </w:rPr>
        <w:t xml:space="preserve"> </w:t>
      </w:r>
      <w:r w:rsidR="00A96EA6" w:rsidRPr="00F80BD4">
        <w:rPr>
          <w:rFonts w:eastAsiaTheme="majorHAnsi" w:hint="eastAsia"/>
          <w:b/>
          <w:sz w:val="24"/>
          <w:szCs w:val="24"/>
        </w:rPr>
        <w:t>근거</w:t>
      </w:r>
      <w:bookmarkEnd w:id="14"/>
    </w:p>
    <w:p w:rsidR="00643AA1" w:rsidRPr="002910E6" w:rsidRDefault="00A96EA6" w:rsidP="002910E6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 xml:space="preserve">가정에 이용한 Type Ⅰ &amp; Ⅱ error rates, </w:t>
      </w:r>
      <w:proofErr w:type="spellStart"/>
      <w:r w:rsidRPr="00F80BD4">
        <w:rPr>
          <w:rFonts w:eastAsiaTheme="majorHAnsi"/>
          <w:color w:val="4F81BD" w:themeColor="accent1"/>
          <w:sz w:val="24"/>
          <w:szCs w:val="24"/>
        </w:rPr>
        <w:t>동등석</w:t>
      </w:r>
      <w:proofErr w:type="spellEnd"/>
      <w:r w:rsidRPr="00F80BD4">
        <w:rPr>
          <w:rFonts w:eastAsiaTheme="majorHAnsi" w:hint="eastAsia"/>
          <w:color w:val="4F81BD" w:themeColor="accent1"/>
          <w:sz w:val="24"/>
          <w:szCs w:val="24"/>
        </w:rPr>
        <w:t>/</w:t>
      </w:r>
      <w:proofErr w:type="spellStart"/>
      <w:r w:rsidRPr="00F80BD4">
        <w:rPr>
          <w:rFonts w:eastAsiaTheme="majorHAnsi" w:hint="eastAsia"/>
          <w:color w:val="4F81BD" w:themeColor="accent1"/>
          <w:sz w:val="24"/>
          <w:szCs w:val="24"/>
        </w:rPr>
        <w:t>비열등성</w:t>
      </w:r>
      <w:proofErr w:type="spellEnd"/>
      <w:r w:rsidRPr="00F80BD4">
        <w:rPr>
          <w:rFonts w:eastAsiaTheme="majorHAnsi" w:hint="eastAsia"/>
          <w:color w:val="4F81BD" w:themeColor="accent1"/>
          <w:sz w:val="24"/>
          <w:szCs w:val="24"/>
        </w:rPr>
        <w:t xml:space="preserve"> 마진, 관련문헌, </w:t>
      </w:r>
      <w:r w:rsidR="00643AA1" w:rsidRPr="00F80BD4">
        <w:rPr>
          <w:rFonts w:eastAsiaTheme="majorHAnsi" w:hint="eastAsia"/>
          <w:color w:val="4F81BD" w:themeColor="accent1"/>
          <w:sz w:val="24"/>
          <w:szCs w:val="24"/>
        </w:rPr>
        <w:t>데이터 보정방법, Key 평가방법에 대한 통계분석법 등</w:t>
      </w:r>
      <w:r w:rsidR="00643AA1">
        <w:rPr>
          <w:rFonts w:eastAsiaTheme="majorHAnsi" w:hint="eastAsia"/>
          <w:color w:val="4F81BD" w:themeColor="accent1"/>
          <w:sz w:val="24"/>
          <w:szCs w:val="24"/>
        </w:rPr>
        <w:t xml:space="preserve"> 산정 근거를 자세히 기재</w:t>
      </w:r>
    </w:p>
    <w:p w:rsidR="00643AA1" w:rsidRPr="00643AA1" w:rsidRDefault="00643AA1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A96EA6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15" w:name="_Toc489368665"/>
      <w:r w:rsidRPr="00F80BD4">
        <w:rPr>
          <w:rFonts w:eastAsiaTheme="majorHAnsi" w:hint="eastAsia"/>
          <w:b/>
          <w:sz w:val="24"/>
          <w:szCs w:val="24"/>
        </w:rPr>
        <w:lastRenderedPageBreak/>
        <w:t xml:space="preserve">3) </w:t>
      </w:r>
      <w:r w:rsidR="007D2CC4" w:rsidRPr="00F80BD4">
        <w:rPr>
          <w:rFonts w:eastAsiaTheme="majorHAnsi" w:hint="eastAsia"/>
          <w:b/>
          <w:sz w:val="24"/>
          <w:szCs w:val="24"/>
        </w:rPr>
        <w:t>선정</w:t>
      </w:r>
      <w:r w:rsidR="00C90813" w:rsidRPr="00F80BD4">
        <w:rPr>
          <w:rFonts w:eastAsiaTheme="majorHAnsi" w:hint="eastAsia"/>
          <w:b/>
          <w:sz w:val="24"/>
          <w:szCs w:val="24"/>
        </w:rPr>
        <w:t xml:space="preserve"> </w:t>
      </w:r>
      <w:r w:rsidR="00A96EA6" w:rsidRPr="00F80BD4">
        <w:rPr>
          <w:rFonts w:eastAsiaTheme="majorHAnsi" w:hint="eastAsia"/>
          <w:b/>
          <w:sz w:val="24"/>
          <w:szCs w:val="24"/>
        </w:rPr>
        <w:t>기준</w:t>
      </w:r>
      <w:bookmarkEnd w:id="15"/>
    </w:p>
    <w:p w:rsidR="00650CC4" w:rsidRDefault="00A96EA6" w:rsidP="00643AA1">
      <w:pPr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>적정한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시험대상자를 선정하고 적합한 환자 pool이 가능하도록 포함 기준을 최적화하여 기술.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 xml:space="preserve"> 일반적인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정의(예, 천식)나 criteria (예, New York Heart Association Classification for heart failure)에 대한 reference를 제공하여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기술.</w:t>
      </w:r>
    </w:p>
    <w:p w:rsidR="00F80BD4" w:rsidRDefault="00F80BD4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643AA1" w:rsidRPr="00F80BD4" w:rsidRDefault="00643AA1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A96EA6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16" w:name="_Toc489368666"/>
      <w:r w:rsidRPr="00F80BD4">
        <w:rPr>
          <w:rFonts w:eastAsiaTheme="majorHAnsi" w:hint="eastAsia"/>
          <w:b/>
          <w:sz w:val="24"/>
          <w:szCs w:val="24"/>
        </w:rPr>
        <w:t xml:space="preserve">4) </w:t>
      </w:r>
      <w:r w:rsidR="00C90813" w:rsidRPr="00F80BD4">
        <w:rPr>
          <w:rFonts w:eastAsiaTheme="majorHAnsi" w:hint="eastAsia"/>
          <w:b/>
          <w:sz w:val="24"/>
          <w:szCs w:val="24"/>
        </w:rPr>
        <w:t>제</w:t>
      </w:r>
      <w:r w:rsidR="007D2CC4" w:rsidRPr="00F80BD4">
        <w:rPr>
          <w:rFonts w:eastAsiaTheme="majorHAnsi" w:hint="eastAsia"/>
          <w:b/>
          <w:sz w:val="24"/>
          <w:szCs w:val="24"/>
        </w:rPr>
        <w:t>외</w:t>
      </w:r>
      <w:r w:rsidR="00C90813" w:rsidRPr="00F80BD4">
        <w:rPr>
          <w:rFonts w:eastAsiaTheme="majorHAnsi" w:hint="eastAsia"/>
          <w:b/>
          <w:sz w:val="24"/>
          <w:szCs w:val="24"/>
        </w:rPr>
        <w:t xml:space="preserve"> </w:t>
      </w:r>
      <w:r w:rsidR="007D2CC4" w:rsidRPr="00F80BD4">
        <w:rPr>
          <w:rFonts w:eastAsiaTheme="majorHAnsi" w:hint="eastAsia"/>
          <w:b/>
          <w:sz w:val="24"/>
          <w:szCs w:val="24"/>
        </w:rPr>
        <w:t>기준</w:t>
      </w:r>
      <w:bookmarkEnd w:id="16"/>
    </w:p>
    <w:p w:rsidR="00650CC4" w:rsidRDefault="00A96EA6" w:rsidP="00643AA1">
      <w:pPr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 xml:space="preserve">대상자 </w:t>
      </w:r>
      <w:r w:rsidR="00D72EF7" w:rsidRPr="00F80BD4">
        <w:rPr>
          <w:rFonts w:eastAsiaTheme="majorHAnsi" w:hint="eastAsia"/>
          <w:color w:val="4F81BD" w:themeColor="accent1"/>
          <w:sz w:val="24"/>
          <w:szCs w:val="24"/>
        </w:rPr>
        <w:t>병용약물</w:t>
      </w:r>
      <w:r w:rsidR="00650CC4" w:rsidRPr="00F80BD4">
        <w:rPr>
          <w:rFonts w:eastAsiaTheme="majorHAnsi" w:hint="eastAsia"/>
          <w:color w:val="4F81BD" w:themeColor="accent1"/>
          <w:sz w:val="24"/>
          <w:szCs w:val="24"/>
        </w:rPr>
        <w:t xml:space="preserve">과 </w:t>
      </w:r>
      <w:proofErr w:type="spellStart"/>
      <w:r w:rsidR="00650CC4" w:rsidRPr="00F80BD4">
        <w:rPr>
          <w:rFonts w:eastAsiaTheme="majorHAnsi" w:hint="eastAsia"/>
          <w:color w:val="4F81BD" w:themeColor="accent1"/>
          <w:sz w:val="24"/>
          <w:szCs w:val="24"/>
        </w:rPr>
        <w:t>동반질환</w:t>
      </w:r>
      <w:r w:rsidR="00D72EF7" w:rsidRPr="00F80BD4">
        <w:rPr>
          <w:rFonts w:eastAsiaTheme="majorHAnsi" w:hint="eastAsia"/>
          <w:color w:val="4F81BD" w:themeColor="accent1"/>
          <w:sz w:val="24"/>
          <w:szCs w:val="24"/>
        </w:rPr>
        <w:t>등</w:t>
      </w:r>
      <w:proofErr w:type="spellEnd"/>
      <w:r w:rsidR="00A6683B" w:rsidRPr="00F80BD4">
        <w:rPr>
          <w:rFonts w:eastAsiaTheme="majorHAnsi" w:hint="eastAsia"/>
          <w:color w:val="4F81BD" w:themeColor="accent1"/>
          <w:sz w:val="24"/>
          <w:szCs w:val="24"/>
        </w:rPr>
        <w:t xml:space="preserve"> 제외기준에 대하여 최적화 하여 기술</w:t>
      </w:r>
    </w:p>
    <w:p w:rsidR="00643AA1" w:rsidRDefault="00643AA1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643AA1" w:rsidRDefault="00643AA1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643AA1" w:rsidRDefault="00643AA1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F80BD4" w:rsidRPr="00F80BD4" w:rsidRDefault="00F80BD4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3B4C8D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17" w:name="_Toc489368667"/>
      <w:r>
        <w:rPr>
          <w:rFonts w:eastAsiaTheme="majorHAnsi" w:hint="eastAsia"/>
          <w:b/>
          <w:sz w:val="24"/>
          <w:szCs w:val="24"/>
        </w:rPr>
        <w:t xml:space="preserve">5) </w:t>
      </w:r>
      <w:r w:rsidR="003B4C8D" w:rsidRPr="00F80BD4">
        <w:rPr>
          <w:rFonts w:eastAsiaTheme="majorHAnsi" w:hint="eastAsia"/>
          <w:b/>
          <w:sz w:val="24"/>
          <w:szCs w:val="24"/>
        </w:rPr>
        <w:t>중도</w:t>
      </w:r>
      <w:r w:rsidR="00C90813" w:rsidRPr="00F80BD4">
        <w:rPr>
          <w:rFonts w:eastAsiaTheme="majorHAnsi" w:hint="eastAsia"/>
          <w:b/>
          <w:sz w:val="24"/>
          <w:szCs w:val="24"/>
        </w:rPr>
        <w:t xml:space="preserve"> </w:t>
      </w:r>
      <w:r w:rsidR="003B4C8D" w:rsidRPr="00F80BD4">
        <w:rPr>
          <w:rFonts w:eastAsiaTheme="majorHAnsi" w:hint="eastAsia"/>
          <w:b/>
          <w:sz w:val="24"/>
          <w:szCs w:val="24"/>
        </w:rPr>
        <w:t>탈락</w:t>
      </w:r>
      <w:r w:rsidR="00C90813" w:rsidRPr="00F80BD4">
        <w:rPr>
          <w:rFonts w:eastAsiaTheme="majorHAnsi" w:hint="eastAsia"/>
          <w:b/>
          <w:sz w:val="24"/>
          <w:szCs w:val="24"/>
        </w:rPr>
        <w:t xml:space="preserve"> </w:t>
      </w:r>
      <w:r w:rsidR="003B4C8D" w:rsidRPr="00F80BD4">
        <w:rPr>
          <w:rFonts w:eastAsiaTheme="majorHAnsi" w:hint="eastAsia"/>
          <w:b/>
          <w:sz w:val="24"/>
          <w:szCs w:val="24"/>
        </w:rPr>
        <w:t>기준</w:t>
      </w:r>
      <w:bookmarkEnd w:id="17"/>
    </w:p>
    <w:p w:rsidR="002910E6" w:rsidRDefault="003B4C8D" w:rsidP="002910E6">
      <w:pPr>
        <w:rPr>
          <w:rFonts w:eastAsiaTheme="majorHAnsi"/>
          <w:b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>중도탈락의 사유와 탈락의 치료범위 기준 제시</w:t>
      </w:r>
      <w:r w:rsidRPr="00F80BD4">
        <w:rPr>
          <w:rFonts w:eastAsiaTheme="majorHAnsi" w:hint="eastAsia"/>
          <w:b/>
          <w:color w:val="4F81BD" w:themeColor="accent1"/>
          <w:sz w:val="24"/>
          <w:szCs w:val="24"/>
        </w:rPr>
        <w:t xml:space="preserve"> </w:t>
      </w:r>
      <w:bookmarkStart w:id="18" w:name="_Toc489368668"/>
    </w:p>
    <w:p w:rsidR="00693C2F" w:rsidRDefault="00693C2F" w:rsidP="002910E6">
      <w:pPr>
        <w:rPr>
          <w:rFonts w:eastAsiaTheme="majorHAnsi"/>
          <w:b/>
          <w:color w:val="4F81BD" w:themeColor="accent1"/>
          <w:sz w:val="24"/>
          <w:szCs w:val="24"/>
        </w:rPr>
      </w:pPr>
    </w:p>
    <w:p w:rsidR="003B4C8D" w:rsidRPr="002910E6" w:rsidRDefault="00F80BD4" w:rsidP="002910E6">
      <w:pPr>
        <w:rPr>
          <w:rFonts w:eastAsiaTheme="majorHAnsi"/>
          <w:b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b/>
          <w:sz w:val="24"/>
          <w:szCs w:val="24"/>
        </w:rPr>
        <w:t xml:space="preserve">6) </w:t>
      </w:r>
      <w:r w:rsidR="003B4C8D" w:rsidRPr="00F80BD4">
        <w:rPr>
          <w:rFonts w:eastAsiaTheme="majorHAnsi" w:hint="eastAsia"/>
          <w:b/>
          <w:sz w:val="24"/>
          <w:szCs w:val="24"/>
        </w:rPr>
        <w:t>무작위</w:t>
      </w:r>
      <w:r w:rsidR="00C90813" w:rsidRPr="00F80BD4">
        <w:rPr>
          <w:rFonts w:eastAsiaTheme="majorHAnsi" w:hint="eastAsia"/>
          <w:b/>
          <w:sz w:val="24"/>
          <w:szCs w:val="24"/>
        </w:rPr>
        <w:t xml:space="preserve"> </w:t>
      </w:r>
      <w:r w:rsidR="003B4C8D" w:rsidRPr="00F80BD4">
        <w:rPr>
          <w:rFonts w:eastAsiaTheme="majorHAnsi" w:hint="eastAsia"/>
          <w:b/>
          <w:sz w:val="24"/>
          <w:szCs w:val="24"/>
        </w:rPr>
        <w:t>배정</w:t>
      </w:r>
      <w:r w:rsidR="00C90813" w:rsidRPr="00F80BD4">
        <w:rPr>
          <w:rFonts w:eastAsiaTheme="majorHAnsi" w:hint="eastAsia"/>
          <w:b/>
          <w:sz w:val="24"/>
          <w:szCs w:val="24"/>
        </w:rPr>
        <w:t xml:space="preserve"> </w:t>
      </w:r>
      <w:r w:rsidR="003B4C8D" w:rsidRPr="00F80BD4">
        <w:rPr>
          <w:rFonts w:eastAsiaTheme="majorHAnsi" w:hint="eastAsia"/>
          <w:b/>
          <w:sz w:val="24"/>
          <w:szCs w:val="24"/>
        </w:rPr>
        <w:t>기준</w:t>
      </w:r>
      <w:bookmarkEnd w:id="18"/>
      <w:r w:rsidR="006071BF">
        <w:rPr>
          <w:rFonts w:eastAsiaTheme="majorHAnsi" w:hint="eastAsia"/>
          <w:b/>
          <w:sz w:val="24"/>
          <w:szCs w:val="24"/>
        </w:rPr>
        <w:t>(필요 시)</w:t>
      </w:r>
    </w:p>
    <w:p w:rsidR="00F80BD4" w:rsidRDefault="003B4C8D" w:rsidP="00643AA1">
      <w:pPr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>무작위배정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절차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에 대한 기술</w:t>
      </w:r>
    </w:p>
    <w:p w:rsidR="00F80BD4" w:rsidRDefault="003B4C8D" w:rsidP="00643AA1">
      <w:pPr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>무작위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 배정을 하지 않는 경우는 해당</w:t>
      </w:r>
      <w:r w:rsidRPr="00F80BD4">
        <w:rPr>
          <w:rFonts w:eastAsiaTheme="majorHAnsi"/>
          <w:b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사항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없음</w:t>
      </w:r>
    </w:p>
    <w:p w:rsidR="003F2812" w:rsidRPr="00F80BD4" w:rsidRDefault="00F80BD4" w:rsidP="00643AA1">
      <w:pPr>
        <w:pStyle w:val="1"/>
        <w:rPr>
          <w:rFonts w:eastAsiaTheme="majorHAnsi"/>
          <w:b/>
          <w:sz w:val="28"/>
          <w:szCs w:val="24"/>
        </w:rPr>
      </w:pPr>
      <w:bookmarkStart w:id="19" w:name="_Toc489368669"/>
      <w:r>
        <w:rPr>
          <w:rFonts w:eastAsiaTheme="majorHAnsi" w:hint="eastAsia"/>
          <w:b/>
          <w:sz w:val="28"/>
          <w:szCs w:val="24"/>
        </w:rPr>
        <w:lastRenderedPageBreak/>
        <w:t xml:space="preserve">7. </w:t>
      </w:r>
      <w:r w:rsidR="0072125C" w:rsidRPr="00F80BD4">
        <w:rPr>
          <w:rFonts w:eastAsiaTheme="majorHAnsi" w:hint="eastAsia"/>
          <w:b/>
          <w:sz w:val="28"/>
          <w:szCs w:val="24"/>
        </w:rPr>
        <w:t xml:space="preserve">연구 </w:t>
      </w:r>
      <w:r w:rsidR="00B43B9B" w:rsidRPr="00F80BD4">
        <w:rPr>
          <w:rFonts w:eastAsiaTheme="majorHAnsi" w:hint="eastAsia"/>
          <w:b/>
          <w:sz w:val="28"/>
          <w:szCs w:val="24"/>
        </w:rPr>
        <w:t>방법</w:t>
      </w:r>
      <w:bookmarkEnd w:id="19"/>
    </w:p>
    <w:p w:rsidR="00707935" w:rsidRPr="00F80BD4" w:rsidRDefault="00F80BD4" w:rsidP="00643AA1">
      <w:pPr>
        <w:rPr>
          <w:color w:val="4F81BD" w:themeColor="accent1"/>
        </w:rPr>
      </w:pPr>
      <w:r w:rsidRPr="00F80BD4">
        <w:rPr>
          <w:rFonts w:hint="eastAsia"/>
          <w:color w:val="4F81BD" w:themeColor="accent1"/>
        </w:rPr>
        <w:t xml:space="preserve">1) </w:t>
      </w:r>
      <w:r w:rsidR="009D22B4" w:rsidRPr="00F80BD4">
        <w:rPr>
          <w:rFonts w:hint="eastAsia"/>
          <w:color w:val="4F81BD" w:themeColor="accent1"/>
        </w:rPr>
        <w:t>연</w:t>
      </w:r>
      <w:r w:rsidR="00B43B9B" w:rsidRPr="00F80BD4">
        <w:rPr>
          <w:rFonts w:hint="eastAsia"/>
          <w:color w:val="4F81BD" w:themeColor="accent1"/>
        </w:rPr>
        <w:t>구 Design</w:t>
      </w:r>
    </w:p>
    <w:p w:rsidR="00F80BD4" w:rsidRPr="00F80BD4" w:rsidRDefault="00F80BD4" w:rsidP="00643AA1">
      <w:pPr>
        <w:rPr>
          <w:color w:val="4F81BD" w:themeColor="accent1"/>
        </w:rPr>
      </w:pPr>
      <w:r w:rsidRPr="00F80BD4">
        <w:rPr>
          <w:rFonts w:hint="eastAsia"/>
          <w:color w:val="4F81BD" w:themeColor="accent1"/>
        </w:rPr>
        <w:t xml:space="preserve">2) </w:t>
      </w:r>
      <w:r w:rsidR="00B43B9B" w:rsidRPr="00F80BD4">
        <w:rPr>
          <w:rFonts w:hint="eastAsia"/>
          <w:color w:val="4F81BD" w:themeColor="accent1"/>
        </w:rPr>
        <w:t>의약품</w:t>
      </w:r>
      <w:r w:rsidR="00707935" w:rsidRPr="00F80BD4">
        <w:rPr>
          <w:rFonts w:hint="eastAsia"/>
          <w:color w:val="4F81BD" w:themeColor="accent1"/>
        </w:rPr>
        <w:t xml:space="preserve"> 사용 용량, 사용방법, 사용기간, </w:t>
      </w:r>
      <w:r w:rsidR="00B43B9B" w:rsidRPr="00F80BD4">
        <w:rPr>
          <w:rFonts w:hint="eastAsia"/>
          <w:color w:val="4F81BD" w:themeColor="accent1"/>
        </w:rPr>
        <w:t>병용요법</w:t>
      </w:r>
    </w:p>
    <w:p w:rsidR="00F80BD4" w:rsidRPr="00F80BD4" w:rsidRDefault="00F80BD4" w:rsidP="00643AA1">
      <w:pPr>
        <w:rPr>
          <w:color w:val="4F81BD" w:themeColor="accent1"/>
        </w:rPr>
      </w:pPr>
      <w:r w:rsidRPr="00F80BD4">
        <w:rPr>
          <w:rFonts w:hint="eastAsia"/>
          <w:color w:val="4F81BD" w:themeColor="accent1"/>
        </w:rPr>
        <w:t xml:space="preserve">3) </w:t>
      </w:r>
      <w:r w:rsidR="00707935" w:rsidRPr="00F80BD4">
        <w:rPr>
          <w:rFonts w:hint="eastAsia"/>
          <w:color w:val="4F81BD" w:themeColor="accent1"/>
        </w:rPr>
        <w:t xml:space="preserve">대조군 </w:t>
      </w:r>
      <w:r w:rsidR="00B43B9B" w:rsidRPr="00F80BD4">
        <w:rPr>
          <w:rFonts w:hint="eastAsia"/>
          <w:color w:val="4F81BD" w:themeColor="accent1"/>
        </w:rPr>
        <w:t>사용 용량, 사용방법, 사용기간, 병용요법</w:t>
      </w:r>
    </w:p>
    <w:p w:rsidR="00F80BD4" w:rsidRPr="00F80BD4" w:rsidRDefault="00F80BD4" w:rsidP="00643AA1">
      <w:pPr>
        <w:rPr>
          <w:color w:val="4F81BD" w:themeColor="accent1"/>
        </w:rPr>
      </w:pPr>
      <w:r w:rsidRPr="00F80BD4">
        <w:rPr>
          <w:rFonts w:hint="eastAsia"/>
          <w:color w:val="4F81BD" w:themeColor="accent1"/>
        </w:rPr>
        <w:t xml:space="preserve">4) </w:t>
      </w:r>
      <w:r w:rsidR="00B43B9B" w:rsidRPr="00F80BD4">
        <w:rPr>
          <w:rFonts w:hint="eastAsia"/>
          <w:color w:val="4F81BD" w:themeColor="accent1"/>
        </w:rPr>
        <w:t>연구방법 (</w:t>
      </w:r>
      <w:r w:rsidR="00707935" w:rsidRPr="00F80BD4">
        <w:rPr>
          <w:rFonts w:hint="eastAsia"/>
          <w:color w:val="4F81BD" w:themeColor="accent1"/>
        </w:rPr>
        <w:t xml:space="preserve">error </w:t>
      </w:r>
      <w:r w:rsidR="00707935" w:rsidRPr="00F80BD4">
        <w:rPr>
          <w:color w:val="4F81BD" w:themeColor="accent1"/>
        </w:rPr>
        <w:t>와</w:t>
      </w:r>
      <w:r w:rsidR="00707935" w:rsidRPr="00F80BD4">
        <w:rPr>
          <w:rFonts w:hint="eastAsia"/>
          <w:color w:val="4F81BD" w:themeColor="accent1"/>
        </w:rPr>
        <w:t xml:space="preserve"> bias</w:t>
      </w:r>
      <w:r w:rsidR="00B43B9B" w:rsidRPr="00F80BD4">
        <w:rPr>
          <w:rFonts w:hint="eastAsia"/>
          <w:color w:val="4F81BD" w:themeColor="accent1"/>
        </w:rPr>
        <w:t xml:space="preserve"> 제거)</w:t>
      </w:r>
    </w:p>
    <w:p w:rsidR="00C27543" w:rsidRPr="00F80BD4" w:rsidRDefault="00F80BD4" w:rsidP="00643AA1">
      <w:pPr>
        <w:rPr>
          <w:color w:val="4F81BD" w:themeColor="accent1"/>
        </w:rPr>
      </w:pPr>
      <w:r w:rsidRPr="00F80BD4">
        <w:rPr>
          <w:rFonts w:hint="eastAsia"/>
          <w:color w:val="4F81BD" w:themeColor="accent1"/>
        </w:rPr>
        <w:t xml:space="preserve">5) </w:t>
      </w:r>
      <w:r w:rsidR="00707935" w:rsidRPr="00F80BD4">
        <w:rPr>
          <w:rFonts w:hint="eastAsia"/>
          <w:color w:val="4F81BD" w:themeColor="accent1"/>
        </w:rPr>
        <w:t>연구실행 일정표</w:t>
      </w:r>
      <w:r w:rsidR="00C90813" w:rsidRPr="00F80BD4">
        <w:rPr>
          <w:rFonts w:hint="eastAsia"/>
          <w:color w:val="4F81BD" w:themeColor="accent1"/>
        </w:rPr>
        <w:t xml:space="preserve"> (</w:t>
      </w:r>
      <w:r w:rsidR="00707935" w:rsidRPr="00F80BD4">
        <w:rPr>
          <w:rFonts w:hint="eastAsia"/>
          <w:color w:val="4F81BD" w:themeColor="accent1"/>
        </w:rPr>
        <w:t>연구착수에서부터 종료</w:t>
      </w:r>
      <w:r w:rsidR="00C72E70">
        <w:rPr>
          <w:rFonts w:hint="eastAsia"/>
          <w:color w:val="4F81BD" w:themeColor="accent1"/>
        </w:rPr>
        <w:t xml:space="preserve"> </w:t>
      </w:r>
      <w:r w:rsidR="00707935" w:rsidRPr="00F80BD4">
        <w:rPr>
          <w:rFonts w:hint="eastAsia"/>
          <w:color w:val="4F81BD" w:themeColor="accent1"/>
        </w:rPr>
        <w:t xml:space="preserve">시까지 </w:t>
      </w:r>
      <w:r w:rsidR="009D22B4" w:rsidRPr="00F80BD4">
        <w:rPr>
          <w:rFonts w:hint="eastAsia"/>
          <w:color w:val="4F81BD" w:themeColor="accent1"/>
        </w:rPr>
        <w:t>시험대상자</w:t>
      </w:r>
      <w:r w:rsidR="00707935" w:rsidRPr="00F80BD4">
        <w:rPr>
          <w:rFonts w:hint="eastAsia"/>
          <w:color w:val="4F81BD" w:themeColor="accent1"/>
        </w:rPr>
        <w:t>에게 시행되는 중재 및 검사 등을 일시 별로 일목요연하게 정리한 일정표)</w:t>
      </w:r>
    </w:p>
    <w:p w:rsidR="00F80BD4" w:rsidRPr="00F80BD4" w:rsidRDefault="00F80BD4" w:rsidP="00643AA1">
      <w:pPr>
        <w:rPr>
          <w:color w:val="4F81BD" w:themeColor="accent1"/>
          <w:sz w:val="20"/>
          <w:szCs w:val="20"/>
        </w:rPr>
      </w:pPr>
      <w:r w:rsidRPr="00F80BD4">
        <w:rPr>
          <w:color w:val="4F81BD" w:themeColor="accent1"/>
          <w:sz w:val="20"/>
          <w:szCs w:val="20"/>
        </w:rPr>
        <w:t>E</w:t>
      </w:r>
      <w:r w:rsidRPr="00F80BD4">
        <w:rPr>
          <w:rFonts w:hint="eastAsia"/>
          <w:color w:val="4F81BD" w:themeColor="accent1"/>
          <w:sz w:val="20"/>
          <w:szCs w:val="20"/>
        </w:rPr>
        <w:t>x)</w:t>
      </w:r>
    </w:p>
    <w:tbl>
      <w:tblPr>
        <w:tblW w:w="8797" w:type="dxa"/>
        <w:tblInd w:w="-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2394"/>
        <w:gridCol w:w="711"/>
        <w:gridCol w:w="830"/>
        <w:gridCol w:w="593"/>
        <w:gridCol w:w="593"/>
        <w:gridCol w:w="356"/>
        <w:gridCol w:w="711"/>
        <w:gridCol w:w="978"/>
        <w:gridCol w:w="800"/>
        <w:gridCol w:w="831"/>
      </w:tblGrid>
      <w:tr w:rsidR="00F80BD4" w:rsidRPr="006D008E" w:rsidTr="00314590">
        <w:trPr>
          <w:trHeight w:val="160"/>
        </w:trPr>
        <w:tc>
          <w:tcPr>
            <w:tcW w:w="2394" w:type="dxa"/>
            <w:vMerge w:val="restart"/>
            <w:tcBorders>
              <w:top w:val="nil"/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20"/>
                <w:szCs w:val="20"/>
              </w:rPr>
            </w:pPr>
            <w:r w:rsidRPr="006D008E">
              <w:rPr>
                <w:rFonts w:ascii="굴림" w:eastAsia="굴림" w:hAnsi="굴림"/>
                <w:b/>
                <w:bCs/>
                <w:sz w:val="20"/>
                <w:szCs w:val="20"/>
              </w:rPr>
              <w:t>Procedures</w:t>
            </w:r>
          </w:p>
        </w:tc>
        <w:tc>
          <w:tcPr>
            <w:tcW w:w="711" w:type="dxa"/>
            <w:vMerge w:val="restart"/>
            <w:tcBorders>
              <w:top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스크리닝</w:t>
            </w:r>
            <w:proofErr w:type="spellEnd"/>
          </w:p>
        </w:tc>
        <w:tc>
          <w:tcPr>
            <w:tcW w:w="830" w:type="dxa"/>
            <w:vMerge w:val="restart"/>
            <w:tcBorders>
              <w:top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bCs/>
                <w:sz w:val="16"/>
                <w:szCs w:val="16"/>
              </w:rPr>
              <w:t>Base</w:t>
            </w: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line</w:t>
            </w:r>
          </w:p>
        </w:tc>
        <w:tc>
          <w:tcPr>
            <w:tcW w:w="2253" w:type="dxa"/>
            <w:gridSpan w:val="4"/>
            <w:tcBorders>
              <w:top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Treatment</w:t>
            </w:r>
          </w:p>
        </w:tc>
        <w:tc>
          <w:tcPr>
            <w:tcW w:w="978" w:type="dxa"/>
            <w:vMerge w:val="restart"/>
            <w:tcBorders>
              <w:top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중도탈락</w:t>
            </w: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800" w:type="dxa"/>
            <w:vMerge w:val="restart"/>
            <w:tcBorders>
              <w:top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End of Therapy</w:t>
            </w:r>
          </w:p>
        </w:tc>
        <w:tc>
          <w:tcPr>
            <w:tcW w:w="831" w:type="dxa"/>
            <w:vMerge w:val="restart"/>
            <w:tcBorders>
              <w:top w:val="nil"/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Follow-up</w:t>
            </w:r>
          </w:p>
        </w:tc>
      </w:tr>
      <w:tr w:rsidR="00F80BD4" w:rsidRPr="006D008E" w:rsidTr="00314590">
        <w:trPr>
          <w:trHeight w:val="128"/>
        </w:trPr>
        <w:tc>
          <w:tcPr>
            <w:tcW w:w="2394" w:type="dxa"/>
            <w:vMerge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vMerge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vMerge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/>
                <w:b/>
                <w:bCs/>
                <w:sz w:val="16"/>
                <w:szCs w:val="16"/>
              </w:rPr>
              <w:t>W</w:t>
            </w: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k</w:t>
            </w:r>
            <w:proofErr w:type="spellEnd"/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br/>
              <w:t>1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/>
                <w:b/>
                <w:bCs/>
                <w:sz w:val="16"/>
                <w:szCs w:val="16"/>
              </w:rPr>
              <w:t>W</w:t>
            </w: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k</w:t>
            </w:r>
            <w:proofErr w:type="spellEnd"/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br/>
              <w:t>2</w:t>
            </w: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/>
                <w:b/>
                <w:bCs/>
                <w:sz w:val="16"/>
                <w:szCs w:val="16"/>
              </w:rPr>
              <w:t>W</w:t>
            </w: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k</w:t>
            </w:r>
            <w:proofErr w:type="spellEnd"/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br/>
              <w:t>X</w:t>
            </w:r>
          </w:p>
        </w:tc>
        <w:tc>
          <w:tcPr>
            <w:tcW w:w="978" w:type="dxa"/>
            <w:vMerge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vMerge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vMerge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160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동의서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인구학적 정보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160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병력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proofErr w:type="spellStart"/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현병력</w:t>
            </w:r>
            <w:proofErr w:type="spellEnd"/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병용약물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160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선정</w:t>
            </w:r>
            <w:proofErr w:type="gramStart"/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,제외</w:t>
            </w:r>
            <w:proofErr w:type="gramEnd"/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 xml:space="preserve"> 기준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214"/>
        </w:trPr>
        <w:tc>
          <w:tcPr>
            <w:tcW w:w="8797" w:type="dxa"/>
            <w:gridSpan w:val="10"/>
            <w:tcBorders>
              <w:left w:val="nil"/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20"/>
                <w:szCs w:val="20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>유효성 평가</w:t>
            </w:r>
          </w:p>
        </w:tc>
      </w:tr>
      <w:tr w:rsidR="00F80BD4" w:rsidRPr="006D008E" w:rsidTr="00314590">
        <w:trPr>
          <w:trHeight w:val="160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치료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214"/>
        </w:trPr>
        <w:tc>
          <w:tcPr>
            <w:tcW w:w="8797" w:type="dxa"/>
            <w:gridSpan w:val="10"/>
            <w:tcBorders>
              <w:left w:val="nil"/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2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>안전성 평가</w:t>
            </w:r>
          </w:p>
        </w:tc>
      </w:tr>
      <w:tr w:rsidR="00F80BD4" w:rsidRPr="006D008E" w:rsidTr="00314590">
        <w:trPr>
          <w:trHeight w:val="160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병용약물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Physical Examination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</w:tr>
      <w:tr w:rsidR="00F80BD4" w:rsidRPr="006D008E" w:rsidTr="00314590">
        <w:trPr>
          <w:trHeight w:val="160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활력징후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이상반응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</w:tr>
      <w:tr w:rsidR="00F80BD4" w:rsidRPr="006D008E" w:rsidTr="00314590">
        <w:trPr>
          <w:trHeight w:val="214"/>
        </w:trPr>
        <w:tc>
          <w:tcPr>
            <w:tcW w:w="8797" w:type="dxa"/>
            <w:gridSpan w:val="10"/>
            <w:tcBorders>
              <w:left w:val="nil"/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20"/>
                <w:szCs w:val="20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>실험실적 평가</w:t>
            </w:r>
          </w:p>
        </w:tc>
      </w:tr>
      <w:tr w:rsidR="00F80BD4" w:rsidRPr="006D008E" w:rsidTr="00314590">
        <w:trPr>
          <w:trHeight w:val="160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혈액학적 검사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혈액화학적 검사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소변검사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임신반응검사</w:t>
            </w:r>
            <w:r w:rsidRPr="00F544CA">
              <w:rPr>
                <w:rFonts w:ascii="굴림" w:eastAsia="굴림" w:hAnsi="굴림" w:hint="eastAsia"/>
                <w:b/>
                <w:bCs/>
                <w:sz w:val="16"/>
                <w:szCs w:val="16"/>
                <w:vertAlign w:val="superscript"/>
                <w:lang w:eastAsia="ko-KR"/>
              </w:rPr>
              <w:t>1.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U</w:t>
            </w: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200"/>
        </w:trPr>
        <w:tc>
          <w:tcPr>
            <w:tcW w:w="8797" w:type="dxa"/>
            <w:gridSpan w:val="10"/>
            <w:tcBorders>
              <w:left w:val="nil"/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20"/>
                <w:szCs w:val="20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>연구 실험실적 검사</w:t>
            </w: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 xml:space="preserve">PK/PD </w:t>
            </w: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샘플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214"/>
        </w:trPr>
        <w:tc>
          <w:tcPr>
            <w:tcW w:w="8797" w:type="dxa"/>
            <w:gridSpan w:val="10"/>
            <w:tcBorders>
              <w:left w:val="nil"/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20"/>
                <w:szCs w:val="20"/>
                <w:lang w:eastAsia="ko-KR"/>
              </w:rPr>
            </w:pPr>
            <w:proofErr w:type="spellStart"/>
            <w:r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>임상약</w:t>
            </w:r>
            <w:proofErr w:type="spellEnd"/>
          </w:p>
        </w:tc>
      </w:tr>
      <w:tr w:rsidR="00F80BD4" w:rsidRPr="006D008E" w:rsidTr="00314590">
        <w:trPr>
          <w:trHeight w:val="160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proofErr w:type="spellStart"/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임상약복용</w:t>
            </w:r>
            <w:proofErr w:type="spellEnd"/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174"/>
        </w:trPr>
        <w:tc>
          <w:tcPr>
            <w:tcW w:w="2394" w:type="dxa"/>
            <w:tcBorders>
              <w:lef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복약순응도 측정</w:t>
            </w: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83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93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56" w:type="dxa"/>
            <w:shd w:val="clear" w:color="auto" w:fill="B3B3B3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78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00" w:type="dxa"/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831" w:type="dxa"/>
            <w:tcBorders>
              <w:right w:val="nil"/>
            </w:tcBorders>
            <w:shd w:val="clear" w:color="auto" w:fill="auto"/>
          </w:tcPr>
          <w:p w:rsidR="00F80BD4" w:rsidRPr="006D008E" w:rsidRDefault="00F80BD4" w:rsidP="00643AA1">
            <w:pPr>
              <w:pStyle w:val="tabletextNS"/>
              <w:spacing w:line="276" w:lineRule="auto"/>
              <w:jc w:val="center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</w:p>
        </w:tc>
      </w:tr>
      <w:tr w:rsidR="00F80BD4" w:rsidRPr="006D008E" w:rsidTr="00314590">
        <w:trPr>
          <w:trHeight w:val="815"/>
        </w:trPr>
        <w:tc>
          <w:tcPr>
            <w:tcW w:w="8797" w:type="dxa"/>
            <w:gridSpan w:val="10"/>
            <w:tcBorders>
              <w:top w:val="nil"/>
            </w:tcBorders>
            <w:shd w:val="clear" w:color="auto" w:fill="auto"/>
          </w:tcPr>
          <w:p w:rsidR="00F80BD4" w:rsidRPr="00F544CA" w:rsidRDefault="00F80BD4" w:rsidP="00643AA1">
            <w:pPr>
              <w:pStyle w:val="tableref"/>
              <w:numPr>
                <w:ilvl w:val="0"/>
                <w:numId w:val="39"/>
              </w:numPr>
              <w:spacing w:line="276" w:lineRule="auto"/>
              <w:ind w:left="0" w:firstLine="0"/>
              <w:rPr>
                <w:rFonts w:ascii="굴림" w:eastAsia="굴림" w:hAnsi="굴림"/>
                <w:b/>
                <w:bCs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lastRenderedPageBreak/>
              <w:t>임신반응검사</w:t>
            </w:r>
            <w:r w:rsidRPr="006D008E">
              <w:rPr>
                <w:rFonts w:ascii="굴림" w:eastAsia="굴림" w:hAnsi="굴림"/>
                <w:b/>
                <w:bCs/>
                <w:sz w:val="16"/>
                <w:szCs w:val="16"/>
              </w:rPr>
              <w:t>: urine = U, serum = S</w:t>
            </w:r>
          </w:p>
        </w:tc>
      </w:tr>
      <w:tr w:rsidR="00F80BD4" w:rsidRPr="006D008E" w:rsidTr="00314590">
        <w:trPr>
          <w:trHeight w:val="174"/>
        </w:trPr>
        <w:tc>
          <w:tcPr>
            <w:tcW w:w="8797" w:type="dxa"/>
            <w:gridSpan w:val="10"/>
            <w:shd w:val="clear" w:color="auto" w:fill="auto"/>
          </w:tcPr>
          <w:p w:rsidR="00F80BD4" w:rsidRPr="006D008E" w:rsidRDefault="00F80BD4" w:rsidP="00643AA1">
            <w:pPr>
              <w:pStyle w:val="tableref"/>
              <w:spacing w:line="276" w:lineRule="auto"/>
              <w:ind w:left="0" w:firstLine="0"/>
              <w:rPr>
                <w:rFonts w:ascii="굴림" w:eastAsia="굴림" w:hAnsi="굴림"/>
                <w:b/>
                <w:bCs/>
                <w:sz w:val="16"/>
                <w:szCs w:val="16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16"/>
                <w:szCs w:val="16"/>
                <w:lang w:eastAsia="ko-KR"/>
              </w:rPr>
              <w:t>특이사항</w:t>
            </w:r>
          </w:p>
        </w:tc>
      </w:tr>
    </w:tbl>
    <w:p w:rsidR="002910E6" w:rsidRDefault="002910E6" w:rsidP="002910E6">
      <w:pPr>
        <w:pStyle w:val="listssp"/>
        <w:spacing w:line="276" w:lineRule="auto"/>
        <w:rPr>
          <w:rFonts w:ascii="굴림" w:eastAsia="굴림" w:hAnsi="굴림"/>
          <w:lang w:eastAsia="ko-KR"/>
        </w:rPr>
      </w:pPr>
      <w:bookmarkStart w:id="20" w:name="_Toc489368670"/>
    </w:p>
    <w:p w:rsidR="002910E6" w:rsidRPr="00693C2F" w:rsidRDefault="002910E6" w:rsidP="00693C2F">
      <w:pPr>
        <w:rPr>
          <w:rFonts w:ascii="Times New Roman" w:eastAsiaTheme="majorHAnsi" w:hAnsi="Times New Roman" w:cs="Times New Roman"/>
          <w:b/>
          <w:sz w:val="28"/>
          <w:szCs w:val="24"/>
          <w:lang w:val="en-GB"/>
        </w:rPr>
      </w:pPr>
    </w:p>
    <w:p w:rsidR="00693C2F" w:rsidRDefault="00693C2F">
      <w:pPr>
        <w:rPr>
          <w:rFonts w:ascii="Times New Roman" w:eastAsiaTheme="majorHAnsi" w:hAnsi="Times New Roman" w:cs="Times New Roman"/>
          <w:b/>
          <w:sz w:val="28"/>
          <w:szCs w:val="24"/>
          <w:lang w:val="en-GB"/>
        </w:rPr>
      </w:pPr>
      <w:r>
        <w:rPr>
          <w:rFonts w:eastAsiaTheme="majorHAnsi"/>
          <w:b/>
          <w:sz w:val="28"/>
        </w:rPr>
        <w:br w:type="page"/>
      </w:r>
    </w:p>
    <w:p w:rsidR="00AE21D4" w:rsidRPr="002910E6" w:rsidRDefault="00F80BD4" w:rsidP="002910E6">
      <w:pPr>
        <w:pStyle w:val="listssp"/>
        <w:spacing w:line="276" w:lineRule="auto"/>
        <w:rPr>
          <w:rFonts w:ascii="굴림" w:eastAsia="굴림" w:hAnsi="굴림"/>
          <w:sz w:val="2"/>
          <w:lang w:eastAsia="ko-KR"/>
        </w:rPr>
      </w:pPr>
      <w:r w:rsidRPr="00F80BD4">
        <w:rPr>
          <w:rFonts w:eastAsiaTheme="majorHAnsi" w:hint="eastAsia"/>
          <w:b/>
          <w:sz w:val="28"/>
          <w:lang w:eastAsia="ko-KR"/>
        </w:rPr>
        <w:lastRenderedPageBreak/>
        <w:t xml:space="preserve">8. </w:t>
      </w:r>
      <w:r w:rsidR="009D22B4" w:rsidRPr="00F80BD4">
        <w:rPr>
          <w:rFonts w:eastAsiaTheme="majorHAnsi" w:hint="eastAsia"/>
          <w:b/>
          <w:sz w:val="28"/>
          <w:lang w:eastAsia="ko-KR"/>
        </w:rPr>
        <w:t>임상연구</w:t>
      </w:r>
      <w:r w:rsidR="00AE21D4" w:rsidRPr="00F80BD4">
        <w:rPr>
          <w:rFonts w:eastAsiaTheme="majorHAnsi" w:hint="eastAsia"/>
          <w:b/>
          <w:sz w:val="28"/>
          <w:lang w:eastAsia="ko-KR"/>
        </w:rPr>
        <w:t xml:space="preserve"> </w:t>
      </w:r>
      <w:r w:rsidR="00AE21D4" w:rsidRPr="00F80BD4">
        <w:rPr>
          <w:rFonts w:eastAsiaTheme="majorHAnsi" w:hint="eastAsia"/>
          <w:b/>
          <w:sz w:val="28"/>
          <w:lang w:eastAsia="ko-KR"/>
        </w:rPr>
        <w:t>평가변수</w:t>
      </w:r>
      <w:bookmarkEnd w:id="20"/>
    </w:p>
    <w:p w:rsidR="005C053B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21" w:name="_Toc489368671"/>
      <w:r w:rsidRPr="00F80BD4">
        <w:rPr>
          <w:rFonts w:eastAsiaTheme="majorHAnsi" w:hint="eastAsia"/>
          <w:b/>
          <w:sz w:val="24"/>
          <w:szCs w:val="24"/>
        </w:rPr>
        <w:t xml:space="preserve">1) </w:t>
      </w:r>
      <w:r w:rsidR="009D22B4" w:rsidRPr="00F80BD4">
        <w:rPr>
          <w:rFonts w:eastAsiaTheme="majorHAnsi" w:hint="eastAsia"/>
          <w:b/>
          <w:sz w:val="24"/>
          <w:szCs w:val="24"/>
        </w:rPr>
        <w:t>1</w:t>
      </w:r>
      <w:r w:rsidR="00AE21D4" w:rsidRPr="00F80BD4">
        <w:rPr>
          <w:rFonts w:eastAsiaTheme="majorHAnsi" w:hint="eastAsia"/>
          <w:b/>
          <w:sz w:val="24"/>
          <w:szCs w:val="24"/>
        </w:rPr>
        <w:t>차</w:t>
      </w:r>
      <w:r w:rsidR="009D22B4" w:rsidRPr="00F80BD4">
        <w:rPr>
          <w:rFonts w:eastAsiaTheme="majorHAnsi" w:hint="eastAsia"/>
          <w:b/>
          <w:sz w:val="24"/>
          <w:szCs w:val="24"/>
        </w:rPr>
        <w:t xml:space="preserve"> </w:t>
      </w:r>
      <w:r w:rsidR="00AE21D4" w:rsidRPr="00F80BD4">
        <w:rPr>
          <w:rFonts w:eastAsiaTheme="majorHAnsi" w:hint="eastAsia"/>
          <w:b/>
          <w:sz w:val="24"/>
          <w:szCs w:val="24"/>
        </w:rPr>
        <w:t>평가변수</w:t>
      </w:r>
      <w:bookmarkEnd w:id="21"/>
    </w:p>
    <w:p w:rsidR="006C15BF" w:rsidRDefault="00185440" w:rsidP="00643AA1">
      <w:pPr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 xml:space="preserve">1차 평가 변수를 자세히 </w:t>
      </w:r>
      <w:r w:rsidR="00643AA1">
        <w:rPr>
          <w:rFonts w:eastAsiaTheme="majorHAnsi" w:hint="eastAsia"/>
          <w:color w:val="4F81BD" w:themeColor="accent1"/>
          <w:sz w:val="24"/>
          <w:szCs w:val="24"/>
        </w:rPr>
        <w:t>기재</w:t>
      </w:r>
    </w:p>
    <w:p w:rsidR="00F80BD4" w:rsidRDefault="00F80BD4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F80BD4" w:rsidRPr="00F80BD4" w:rsidRDefault="00F80BD4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5C053B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22" w:name="_Toc489368672"/>
      <w:r w:rsidRPr="00F80BD4">
        <w:rPr>
          <w:rFonts w:eastAsiaTheme="majorHAnsi" w:hint="eastAsia"/>
          <w:b/>
          <w:sz w:val="24"/>
          <w:szCs w:val="24"/>
        </w:rPr>
        <w:t xml:space="preserve">2) </w:t>
      </w:r>
      <w:r w:rsidR="009D22B4" w:rsidRPr="00F80BD4">
        <w:rPr>
          <w:rFonts w:eastAsiaTheme="majorHAnsi" w:hint="eastAsia"/>
          <w:b/>
          <w:sz w:val="24"/>
          <w:szCs w:val="24"/>
        </w:rPr>
        <w:t>2</w:t>
      </w:r>
      <w:r w:rsidR="00AE21D4" w:rsidRPr="00F80BD4">
        <w:rPr>
          <w:rFonts w:eastAsiaTheme="majorHAnsi" w:hint="eastAsia"/>
          <w:b/>
          <w:sz w:val="24"/>
          <w:szCs w:val="24"/>
        </w:rPr>
        <w:t>차</w:t>
      </w:r>
      <w:r w:rsidR="009D22B4" w:rsidRPr="00F80BD4">
        <w:rPr>
          <w:rFonts w:eastAsiaTheme="majorHAnsi" w:hint="eastAsia"/>
          <w:b/>
          <w:sz w:val="24"/>
          <w:szCs w:val="24"/>
        </w:rPr>
        <w:t xml:space="preserve"> </w:t>
      </w:r>
      <w:r w:rsidR="00AE21D4" w:rsidRPr="00F80BD4">
        <w:rPr>
          <w:rFonts w:eastAsiaTheme="majorHAnsi" w:hint="eastAsia"/>
          <w:b/>
          <w:sz w:val="24"/>
          <w:szCs w:val="24"/>
        </w:rPr>
        <w:t>평가변수</w:t>
      </w:r>
      <w:bookmarkEnd w:id="22"/>
    </w:p>
    <w:p w:rsidR="00F80BD4" w:rsidRDefault="00185440" w:rsidP="00643AA1">
      <w:pPr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 xml:space="preserve"> 2차 평가 변수를 자세히 </w:t>
      </w:r>
      <w:r w:rsidR="00643AA1">
        <w:rPr>
          <w:rFonts w:eastAsiaTheme="majorHAnsi" w:hint="eastAsia"/>
          <w:color w:val="4F81BD" w:themeColor="accent1"/>
          <w:sz w:val="24"/>
          <w:szCs w:val="24"/>
        </w:rPr>
        <w:t>기재</w:t>
      </w:r>
    </w:p>
    <w:p w:rsidR="003F7AF8" w:rsidRDefault="003F7AF8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3F7AF8" w:rsidRPr="003F7AF8" w:rsidRDefault="003F7AF8" w:rsidP="00643AA1">
      <w:pPr>
        <w:rPr>
          <w:rFonts w:eastAsiaTheme="majorHAnsi"/>
          <w:color w:val="4F81BD" w:themeColor="accent1"/>
          <w:sz w:val="24"/>
          <w:szCs w:val="24"/>
        </w:rPr>
      </w:pPr>
    </w:p>
    <w:p w:rsidR="009D22B4" w:rsidRPr="00F80BD4" w:rsidRDefault="003F7AF8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23" w:name="_Toc489368675"/>
      <w:r w:rsidRPr="003F7AF8">
        <w:rPr>
          <w:rFonts w:eastAsiaTheme="majorHAnsi" w:hint="eastAsia"/>
          <w:b/>
          <w:sz w:val="24"/>
          <w:szCs w:val="24"/>
        </w:rPr>
        <w:t>3</w:t>
      </w:r>
      <w:r w:rsidR="00F80BD4" w:rsidRPr="003F7AF8">
        <w:rPr>
          <w:rFonts w:eastAsiaTheme="majorHAnsi" w:hint="eastAsia"/>
          <w:b/>
          <w:sz w:val="24"/>
          <w:szCs w:val="24"/>
        </w:rPr>
        <w:t xml:space="preserve">) </w:t>
      </w:r>
      <w:r w:rsidR="009D22B4" w:rsidRPr="003F7AF8">
        <w:rPr>
          <w:rFonts w:eastAsiaTheme="majorHAnsi" w:hint="eastAsia"/>
          <w:b/>
          <w:sz w:val="24"/>
          <w:szCs w:val="24"/>
        </w:rPr>
        <w:t>기타 평가변수</w:t>
      </w:r>
      <w:bookmarkEnd w:id="23"/>
      <w:r w:rsidR="008032A8" w:rsidRPr="003F7AF8">
        <w:rPr>
          <w:rFonts w:eastAsiaTheme="majorHAnsi" w:hint="eastAsia"/>
          <w:b/>
          <w:sz w:val="24"/>
          <w:szCs w:val="24"/>
        </w:rPr>
        <w:t>(기타 유효성</w:t>
      </w:r>
      <w:r w:rsidR="00C72E70">
        <w:rPr>
          <w:rFonts w:eastAsiaTheme="majorHAnsi" w:hint="eastAsia"/>
          <w:b/>
          <w:sz w:val="24"/>
          <w:szCs w:val="24"/>
        </w:rPr>
        <w:t>,</w:t>
      </w:r>
      <w:r w:rsidR="008032A8" w:rsidRPr="003F7AF8">
        <w:rPr>
          <w:rFonts w:eastAsiaTheme="majorHAnsi" w:hint="eastAsia"/>
          <w:b/>
          <w:sz w:val="24"/>
          <w:szCs w:val="24"/>
        </w:rPr>
        <w:t xml:space="preserve"> 안전성 평가변수)</w:t>
      </w:r>
    </w:p>
    <w:p w:rsidR="002910E6" w:rsidRDefault="00C72E70" w:rsidP="002910E6">
      <w:pPr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 xml:space="preserve">필요 시 </w:t>
      </w:r>
      <w:r w:rsidR="009D22B4" w:rsidRPr="00F80BD4">
        <w:rPr>
          <w:rFonts w:eastAsiaTheme="majorHAnsi" w:hint="eastAsia"/>
          <w:color w:val="4F81BD" w:themeColor="accent1"/>
          <w:sz w:val="24"/>
          <w:szCs w:val="24"/>
        </w:rPr>
        <w:t>기타 평가 변수를 자세히 기재</w:t>
      </w:r>
      <w:bookmarkStart w:id="24" w:name="_Toc489368676"/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997D47" w:rsidRPr="002910E6" w:rsidRDefault="00F80BD4" w:rsidP="002910E6">
      <w:pPr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b/>
          <w:sz w:val="28"/>
          <w:szCs w:val="28"/>
        </w:rPr>
        <w:lastRenderedPageBreak/>
        <w:t>9.</w:t>
      </w:r>
      <w:r w:rsidR="00EE76B1" w:rsidRPr="00F80BD4">
        <w:rPr>
          <w:rFonts w:eastAsiaTheme="majorHAnsi" w:hint="eastAsia"/>
          <w:b/>
          <w:sz w:val="28"/>
          <w:szCs w:val="28"/>
        </w:rPr>
        <w:t xml:space="preserve"> </w:t>
      </w:r>
      <w:r w:rsidR="00997D47" w:rsidRPr="00F80BD4">
        <w:rPr>
          <w:rFonts w:eastAsiaTheme="majorHAnsi" w:hint="eastAsia"/>
          <w:b/>
          <w:sz w:val="28"/>
          <w:szCs w:val="28"/>
        </w:rPr>
        <w:t>관</w:t>
      </w:r>
      <w:r w:rsidR="00997D47" w:rsidRPr="00F80BD4">
        <w:rPr>
          <w:rFonts w:eastAsiaTheme="majorHAnsi" w:hint="eastAsia"/>
          <w:b/>
          <w:sz w:val="28"/>
          <w:szCs w:val="24"/>
        </w:rPr>
        <w:t>찰항목/임상검사항목 및 관찰검사방법</w:t>
      </w:r>
      <w:bookmarkEnd w:id="24"/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 xml:space="preserve">1) </w:t>
      </w:r>
      <w:r w:rsidR="00997D47" w:rsidRPr="00F80BD4">
        <w:rPr>
          <w:rFonts w:eastAsiaTheme="majorHAnsi" w:hint="eastAsia"/>
          <w:color w:val="4F81BD" w:themeColor="accent1"/>
          <w:sz w:val="24"/>
          <w:szCs w:val="24"/>
        </w:rPr>
        <w:t xml:space="preserve">검사방법에 대하여 구체적으로 기술되어야 함 (예: 혈압을 </w:t>
      </w:r>
      <w:r w:rsidR="00491B1F" w:rsidRPr="00F80BD4">
        <w:rPr>
          <w:rFonts w:eastAsiaTheme="majorHAnsi" w:hint="eastAsia"/>
          <w:color w:val="4F81BD" w:themeColor="accent1"/>
          <w:sz w:val="24"/>
          <w:szCs w:val="24"/>
        </w:rPr>
        <w:t>측정한다</w:t>
      </w:r>
    </w:p>
    <w:p w:rsidR="00997D47" w:rsidRPr="00F80BD4" w:rsidRDefault="00997D47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  <w:r w:rsidRPr="00F80BD4">
        <w:rPr>
          <w:rFonts w:eastAsiaTheme="majorHAnsi" w:hint="eastAsia"/>
          <w:color w:val="4F81BD" w:themeColor="accent1"/>
          <w:sz w:val="24"/>
          <w:szCs w:val="24"/>
        </w:rPr>
        <w:t xml:space="preserve"> -&gt; 30분간 안정을 취한 후에 앉은 자세로 혈압을 측정한다. 3회 측정하여 2번째와 3번째 측정치의 평균으로 혈압을 기록한다)  </w:t>
      </w:r>
    </w:p>
    <w:p w:rsidR="00997D47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 xml:space="preserve">2) </w:t>
      </w:r>
      <w:r w:rsidR="00997D47" w:rsidRPr="00F80BD4">
        <w:rPr>
          <w:rFonts w:eastAsiaTheme="majorHAnsi" w:hint="eastAsia"/>
          <w:color w:val="4F81BD" w:themeColor="accent1"/>
          <w:sz w:val="24"/>
          <w:szCs w:val="24"/>
        </w:rPr>
        <w:t>방문</w:t>
      </w:r>
      <w:r w:rsidR="00C72E70">
        <w:rPr>
          <w:rFonts w:eastAsiaTheme="majorHAnsi" w:hint="eastAsia"/>
          <w:color w:val="4F81BD" w:themeColor="accent1"/>
          <w:sz w:val="24"/>
          <w:szCs w:val="24"/>
        </w:rPr>
        <w:t xml:space="preserve"> </w:t>
      </w:r>
      <w:r w:rsidR="00997D47" w:rsidRPr="00F80BD4">
        <w:rPr>
          <w:rFonts w:eastAsiaTheme="majorHAnsi" w:hint="eastAsia"/>
          <w:color w:val="4F81BD" w:themeColor="accent1"/>
          <w:sz w:val="24"/>
          <w:szCs w:val="24"/>
        </w:rPr>
        <w:t xml:space="preserve">별로 관찰항목, 임상검사 항목, 및 관찰검사 방법을 정리하여 기술 </w:t>
      </w: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F80BD4" w:rsidRDefault="00F80BD4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643AA1">
      <w:pPr>
        <w:pStyle w:val="a3"/>
        <w:tabs>
          <w:tab w:val="left" w:pos="567"/>
        </w:tabs>
        <w:ind w:left="0"/>
        <w:rPr>
          <w:rFonts w:eastAsiaTheme="majorHAnsi"/>
          <w:color w:val="4F81BD" w:themeColor="accent1"/>
          <w:sz w:val="24"/>
          <w:szCs w:val="24"/>
        </w:rPr>
      </w:pPr>
    </w:p>
    <w:p w:rsidR="00D1169D" w:rsidRPr="00F80BD4" w:rsidRDefault="00F80BD4" w:rsidP="00643AA1">
      <w:pPr>
        <w:pStyle w:val="1"/>
        <w:rPr>
          <w:rFonts w:eastAsiaTheme="majorHAnsi"/>
          <w:b/>
          <w:sz w:val="28"/>
          <w:szCs w:val="24"/>
        </w:rPr>
      </w:pPr>
      <w:bookmarkStart w:id="25" w:name="_Toc489368677"/>
      <w:r>
        <w:rPr>
          <w:rFonts w:eastAsiaTheme="majorHAnsi" w:hint="eastAsia"/>
          <w:b/>
          <w:sz w:val="28"/>
          <w:szCs w:val="24"/>
        </w:rPr>
        <w:lastRenderedPageBreak/>
        <w:t>10.</w:t>
      </w:r>
      <w:r w:rsidR="0043123F" w:rsidRPr="00F80BD4">
        <w:rPr>
          <w:rFonts w:eastAsiaTheme="majorHAnsi" w:hint="eastAsia"/>
          <w:b/>
          <w:sz w:val="28"/>
          <w:szCs w:val="24"/>
        </w:rPr>
        <w:t xml:space="preserve"> 효과 평가기준, 평가방법 및 해석방법 (통계분석방법)</w:t>
      </w:r>
      <w:bookmarkEnd w:id="25"/>
    </w:p>
    <w:p w:rsidR="00BB7DA0" w:rsidRDefault="00F80BD4" w:rsidP="00643AA1">
      <w:pPr>
        <w:rPr>
          <w:b/>
          <w:sz w:val="24"/>
        </w:rPr>
      </w:pPr>
      <w:r w:rsidRPr="00F80BD4">
        <w:rPr>
          <w:rFonts w:hint="eastAsia"/>
          <w:b/>
          <w:sz w:val="24"/>
        </w:rPr>
        <w:t xml:space="preserve">1) </w:t>
      </w:r>
      <w:r w:rsidR="0043123F" w:rsidRPr="00F80BD4">
        <w:rPr>
          <w:rFonts w:hint="eastAsia"/>
          <w:b/>
          <w:sz w:val="24"/>
        </w:rPr>
        <w:t xml:space="preserve">통계분석 </w:t>
      </w:r>
      <w:r w:rsidR="00FA16FD">
        <w:rPr>
          <w:rFonts w:hint="eastAsia"/>
          <w:b/>
          <w:sz w:val="24"/>
        </w:rPr>
        <w:t xml:space="preserve">일반적인 </w:t>
      </w:r>
      <w:r w:rsidR="0014288F" w:rsidRPr="00F80BD4">
        <w:rPr>
          <w:rFonts w:hint="eastAsia"/>
          <w:b/>
          <w:sz w:val="24"/>
        </w:rPr>
        <w:t>원칙</w:t>
      </w:r>
      <w:r w:rsidR="0043123F" w:rsidRPr="00F80BD4">
        <w:rPr>
          <w:rFonts w:hint="eastAsia"/>
          <w:b/>
          <w:sz w:val="24"/>
        </w:rPr>
        <w:t xml:space="preserve"> </w:t>
      </w:r>
    </w:p>
    <w:p w:rsidR="00F80BD4" w:rsidRPr="00FA16FD" w:rsidRDefault="00F80BD4" w:rsidP="00643AA1">
      <w:pPr>
        <w:rPr>
          <w:b/>
          <w:sz w:val="24"/>
        </w:rPr>
      </w:pPr>
    </w:p>
    <w:p w:rsidR="00F80BD4" w:rsidRPr="00F80BD4" w:rsidRDefault="00F80BD4" w:rsidP="00643AA1">
      <w:pPr>
        <w:rPr>
          <w:b/>
          <w:sz w:val="24"/>
        </w:rPr>
      </w:pPr>
    </w:p>
    <w:p w:rsidR="0043123F" w:rsidRPr="00F80BD4" w:rsidRDefault="00F80BD4" w:rsidP="00643AA1">
      <w:pPr>
        <w:rPr>
          <w:b/>
          <w:sz w:val="24"/>
        </w:rPr>
      </w:pPr>
      <w:r w:rsidRPr="00F80BD4">
        <w:rPr>
          <w:rFonts w:hint="eastAsia"/>
          <w:b/>
          <w:sz w:val="24"/>
        </w:rPr>
        <w:t xml:space="preserve">2) </w:t>
      </w:r>
      <w:r w:rsidR="0043123F" w:rsidRPr="00F80BD4">
        <w:rPr>
          <w:rFonts w:hint="eastAsia"/>
          <w:b/>
          <w:sz w:val="24"/>
        </w:rPr>
        <w:t>통계분석계획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948"/>
        <w:gridCol w:w="5870"/>
      </w:tblGrid>
      <w:tr w:rsidR="0014288F" w:rsidRPr="00F80BD4" w:rsidTr="00E40F2A">
        <w:trPr>
          <w:trHeight w:val="511"/>
          <w:jc w:val="center"/>
        </w:trPr>
        <w:tc>
          <w:tcPr>
            <w:tcW w:w="1948" w:type="dxa"/>
            <w:vAlign w:val="center"/>
          </w:tcPr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</w:tc>
        <w:tc>
          <w:tcPr>
            <w:tcW w:w="5870" w:type="dxa"/>
            <w:vAlign w:val="center"/>
          </w:tcPr>
          <w:p w:rsidR="0014288F" w:rsidRPr="00F80BD4" w:rsidRDefault="0014288F" w:rsidP="003F7AF8">
            <w:pPr>
              <w:spacing w:line="276" w:lineRule="auto"/>
              <w:jc w:val="center"/>
              <w:rPr>
                <w:b/>
                <w:sz w:val="24"/>
              </w:rPr>
            </w:pPr>
            <w:r w:rsidRPr="00F80BD4">
              <w:rPr>
                <w:rFonts w:hint="eastAsia"/>
                <w:b/>
                <w:sz w:val="24"/>
              </w:rPr>
              <w:t>평가기준/평가방법 및 통계분석방법</w:t>
            </w:r>
          </w:p>
        </w:tc>
      </w:tr>
      <w:tr w:rsidR="0014288F" w:rsidRPr="00F80BD4" w:rsidTr="00E40F2A">
        <w:trPr>
          <w:trHeight w:val="301"/>
          <w:jc w:val="center"/>
        </w:trPr>
        <w:tc>
          <w:tcPr>
            <w:tcW w:w="1948" w:type="dxa"/>
            <w:vAlign w:val="center"/>
          </w:tcPr>
          <w:p w:rsidR="0014288F" w:rsidRPr="00F80BD4" w:rsidRDefault="0014288F" w:rsidP="00643AA1">
            <w:pPr>
              <w:spacing w:line="276" w:lineRule="auto"/>
              <w:rPr>
                <w:b/>
                <w:sz w:val="24"/>
              </w:rPr>
            </w:pPr>
            <w:r w:rsidRPr="00F80BD4">
              <w:rPr>
                <w:rFonts w:hint="eastAsia"/>
                <w:b/>
                <w:sz w:val="24"/>
              </w:rPr>
              <w:t>1차 평가변수</w:t>
            </w:r>
          </w:p>
        </w:tc>
        <w:tc>
          <w:tcPr>
            <w:tcW w:w="5870" w:type="dxa"/>
          </w:tcPr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</w:tc>
      </w:tr>
      <w:tr w:rsidR="0014288F" w:rsidRPr="00F80BD4" w:rsidTr="00E40F2A">
        <w:trPr>
          <w:trHeight w:val="301"/>
          <w:jc w:val="center"/>
        </w:trPr>
        <w:tc>
          <w:tcPr>
            <w:tcW w:w="1948" w:type="dxa"/>
            <w:vAlign w:val="center"/>
          </w:tcPr>
          <w:p w:rsidR="0014288F" w:rsidRPr="00F80BD4" w:rsidRDefault="0014288F" w:rsidP="00643AA1">
            <w:pPr>
              <w:spacing w:line="276" w:lineRule="auto"/>
              <w:rPr>
                <w:b/>
                <w:sz w:val="24"/>
              </w:rPr>
            </w:pPr>
            <w:r w:rsidRPr="00F80BD4">
              <w:rPr>
                <w:rFonts w:hint="eastAsia"/>
                <w:b/>
                <w:sz w:val="24"/>
              </w:rPr>
              <w:t>2차 평가변수</w:t>
            </w:r>
          </w:p>
        </w:tc>
        <w:tc>
          <w:tcPr>
            <w:tcW w:w="5870" w:type="dxa"/>
          </w:tcPr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</w:tc>
      </w:tr>
      <w:tr w:rsidR="0014288F" w:rsidRPr="00F80BD4" w:rsidTr="00E40F2A">
        <w:trPr>
          <w:trHeight w:val="315"/>
          <w:jc w:val="center"/>
        </w:trPr>
        <w:tc>
          <w:tcPr>
            <w:tcW w:w="1948" w:type="dxa"/>
            <w:vAlign w:val="center"/>
          </w:tcPr>
          <w:p w:rsidR="0014288F" w:rsidRPr="00F80BD4" w:rsidRDefault="0014288F" w:rsidP="00643AA1">
            <w:pPr>
              <w:spacing w:line="276" w:lineRule="auto"/>
              <w:rPr>
                <w:b/>
                <w:sz w:val="24"/>
              </w:rPr>
            </w:pPr>
            <w:r w:rsidRPr="00F80BD4">
              <w:rPr>
                <w:rFonts w:hint="eastAsia"/>
                <w:b/>
                <w:sz w:val="24"/>
              </w:rPr>
              <w:t>유효성 평가변수</w:t>
            </w:r>
          </w:p>
        </w:tc>
        <w:tc>
          <w:tcPr>
            <w:tcW w:w="5870" w:type="dxa"/>
          </w:tcPr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</w:tc>
      </w:tr>
      <w:tr w:rsidR="0014288F" w:rsidRPr="00F80BD4" w:rsidTr="00E40F2A">
        <w:trPr>
          <w:trHeight w:val="315"/>
          <w:jc w:val="center"/>
        </w:trPr>
        <w:tc>
          <w:tcPr>
            <w:tcW w:w="1948" w:type="dxa"/>
            <w:vAlign w:val="center"/>
          </w:tcPr>
          <w:p w:rsidR="0014288F" w:rsidRPr="00F80BD4" w:rsidRDefault="0014288F" w:rsidP="00643AA1">
            <w:pPr>
              <w:spacing w:line="276" w:lineRule="auto"/>
              <w:rPr>
                <w:b/>
                <w:sz w:val="24"/>
              </w:rPr>
            </w:pPr>
            <w:r w:rsidRPr="00F80BD4">
              <w:rPr>
                <w:rFonts w:hint="eastAsia"/>
                <w:b/>
                <w:sz w:val="24"/>
              </w:rPr>
              <w:t>안전성 평가변수</w:t>
            </w:r>
          </w:p>
        </w:tc>
        <w:tc>
          <w:tcPr>
            <w:tcW w:w="5870" w:type="dxa"/>
          </w:tcPr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</w:tc>
      </w:tr>
      <w:tr w:rsidR="0014288F" w:rsidRPr="00F80BD4" w:rsidTr="00E40F2A">
        <w:trPr>
          <w:trHeight w:val="315"/>
          <w:jc w:val="center"/>
        </w:trPr>
        <w:tc>
          <w:tcPr>
            <w:tcW w:w="1948" w:type="dxa"/>
            <w:vAlign w:val="center"/>
          </w:tcPr>
          <w:p w:rsidR="0014288F" w:rsidRPr="00F80BD4" w:rsidRDefault="0014288F" w:rsidP="00643AA1">
            <w:pPr>
              <w:spacing w:line="276" w:lineRule="auto"/>
              <w:rPr>
                <w:b/>
                <w:sz w:val="24"/>
              </w:rPr>
            </w:pPr>
            <w:r w:rsidRPr="00F80BD4">
              <w:rPr>
                <w:rFonts w:hint="eastAsia"/>
                <w:b/>
                <w:sz w:val="24"/>
              </w:rPr>
              <w:t>기타 평가변수</w:t>
            </w:r>
          </w:p>
        </w:tc>
        <w:tc>
          <w:tcPr>
            <w:tcW w:w="5870" w:type="dxa"/>
          </w:tcPr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  <w:p w:rsidR="0014288F" w:rsidRPr="00F80BD4" w:rsidRDefault="0014288F" w:rsidP="00643AA1">
            <w:pPr>
              <w:spacing w:line="276" w:lineRule="auto"/>
              <w:rPr>
                <w:sz w:val="24"/>
              </w:rPr>
            </w:pPr>
          </w:p>
        </w:tc>
      </w:tr>
    </w:tbl>
    <w:p w:rsidR="0043123F" w:rsidRDefault="00F80BD4" w:rsidP="00643AA1">
      <w:pPr>
        <w:rPr>
          <w:b/>
          <w:sz w:val="24"/>
        </w:rPr>
      </w:pPr>
      <w:r w:rsidRPr="00F80BD4">
        <w:rPr>
          <w:rFonts w:hint="eastAsia"/>
          <w:b/>
          <w:sz w:val="24"/>
        </w:rPr>
        <w:t xml:space="preserve">3) </w:t>
      </w:r>
      <w:proofErr w:type="spellStart"/>
      <w:r w:rsidR="0043123F" w:rsidRPr="00F80BD4">
        <w:rPr>
          <w:rFonts w:hint="eastAsia"/>
          <w:b/>
          <w:sz w:val="24"/>
        </w:rPr>
        <w:t>분석대상군</w:t>
      </w:r>
      <w:proofErr w:type="spellEnd"/>
      <w:r w:rsidRPr="00F80BD4">
        <w:rPr>
          <w:rFonts w:hint="eastAsia"/>
          <w:b/>
          <w:sz w:val="24"/>
        </w:rPr>
        <w:t xml:space="preserve"> </w:t>
      </w:r>
      <w:r w:rsidR="0043123F" w:rsidRPr="00F80BD4">
        <w:rPr>
          <w:rFonts w:hint="eastAsia"/>
          <w:b/>
          <w:sz w:val="24"/>
        </w:rPr>
        <w:t xml:space="preserve">(ITT분석군, PP분석군, 안전성 </w:t>
      </w:r>
      <w:proofErr w:type="spellStart"/>
      <w:r w:rsidR="0043123F" w:rsidRPr="00F80BD4">
        <w:rPr>
          <w:rFonts w:hint="eastAsia"/>
          <w:b/>
          <w:sz w:val="24"/>
        </w:rPr>
        <w:t>분석군</w:t>
      </w:r>
      <w:proofErr w:type="spellEnd"/>
      <w:r w:rsidR="00B43B9B" w:rsidRPr="00F80BD4">
        <w:rPr>
          <w:rFonts w:hint="eastAsia"/>
          <w:b/>
          <w:sz w:val="24"/>
        </w:rPr>
        <w:t>)</w:t>
      </w:r>
    </w:p>
    <w:p w:rsidR="0043123F" w:rsidRDefault="00F80BD4" w:rsidP="00643AA1">
      <w:pPr>
        <w:rPr>
          <w:b/>
          <w:sz w:val="24"/>
        </w:rPr>
      </w:pPr>
      <w:r w:rsidRPr="00F80BD4">
        <w:rPr>
          <w:rFonts w:hint="eastAsia"/>
          <w:b/>
          <w:sz w:val="24"/>
        </w:rPr>
        <w:lastRenderedPageBreak/>
        <w:t xml:space="preserve">4) </w:t>
      </w:r>
      <w:proofErr w:type="spellStart"/>
      <w:r w:rsidR="00B43B9B" w:rsidRPr="00F80BD4">
        <w:rPr>
          <w:rFonts w:hint="eastAsia"/>
          <w:b/>
          <w:sz w:val="24"/>
        </w:rPr>
        <w:t>결측치</w:t>
      </w:r>
      <w:proofErr w:type="spellEnd"/>
      <w:r w:rsidR="0043123F" w:rsidRPr="00F80BD4">
        <w:rPr>
          <w:rFonts w:hint="eastAsia"/>
          <w:b/>
          <w:sz w:val="24"/>
        </w:rPr>
        <w:t xml:space="preserve"> 처리</w:t>
      </w:r>
    </w:p>
    <w:p w:rsidR="00C72E70" w:rsidRPr="00C72E70" w:rsidRDefault="00C72E70" w:rsidP="00C72E70">
      <w:pPr>
        <w:rPr>
          <w:rFonts w:eastAsiaTheme="majorHAnsi"/>
          <w:color w:val="4F81BD" w:themeColor="accent1"/>
          <w:sz w:val="24"/>
          <w:szCs w:val="24"/>
        </w:rPr>
      </w:pPr>
      <w:proofErr w:type="spellStart"/>
      <w:r>
        <w:rPr>
          <w:rFonts w:eastAsiaTheme="majorHAnsi" w:hint="eastAsia"/>
          <w:color w:val="4F81BD" w:themeColor="accent1"/>
          <w:sz w:val="24"/>
          <w:szCs w:val="24"/>
        </w:rPr>
        <w:t>결측치</w:t>
      </w:r>
      <w:proofErr w:type="spellEnd"/>
      <w:r>
        <w:rPr>
          <w:rFonts w:eastAsiaTheme="majorHAnsi" w:hint="eastAsia"/>
          <w:color w:val="4F81BD" w:themeColor="accent1"/>
          <w:sz w:val="24"/>
          <w:szCs w:val="24"/>
        </w:rPr>
        <w:t xml:space="preserve"> 처리 통계 분석 </w:t>
      </w:r>
      <w:r w:rsidRPr="00C72E70">
        <w:rPr>
          <w:rFonts w:eastAsiaTheme="majorHAnsi" w:hint="eastAsia"/>
          <w:color w:val="4F81BD" w:themeColor="accent1"/>
          <w:sz w:val="24"/>
          <w:szCs w:val="24"/>
        </w:rPr>
        <w:t>필요 시 기재</w:t>
      </w:r>
    </w:p>
    <w:p w:rsidR="00F80BD4" w:rsidRPr="00F80BD4" w:rsidRDefault="00F80BD4" w:rsidP="00643AA1">
      <w:pPr>
        <w:rPr>
          <w:b/>
          <w:sz w:val="24"/>
        </w:rPr>
      </w:pPr>
    </w:p>
    <w:p w:rsidR="00BB7DA0" w:rsidRDefault="00F80BD4" w:rsidP="00643AA1">
      <w:pPr>
        <w:rPr>
          <w:b/>
          <w:sz w:val="24"/>
        </w:rPr>
      </w:pPr>
      <w:r w:rsidRPr="00F80BD4">
        <w:rPr>
          <w:rFonts w:hint="eastAsia"/>
          <w:b/>
          <w:sz w:val="24"/>
        </w:rPr>
        <w:t xml:space="preserve">5) </w:t>
      </w:r>
      <w:r w:rsidR="00B43B9B" w:rsidRPr="00F80BD4">
        <w:rPr>
          <w:rFonts w:hint="eastAsia"/>
          <w:b/>
          <w:sz w:val="24"/>
        </w:rPr>
        <w:t>순응도</w:t>
      </w:r>
      <w:r w:rsidR="0043123F" w:rsidRPr="00F80BD4">
        <w:rPr>
          <w:rFonts w:hint="eastAsia"/>
          <w:b/>
          <w:sz w:val="24"/>
        </w:rPr>
        <w:t xml:space="preserve"> 처리</w:t>
      </w:r>
    </w:p>
    <w:p w:rsidR="00C72E70" w:rsidRPr="00C72E70" w:rsidRDefault="00C72E70" w:rsidP="00C72E70">
      <w:pPr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 xml:space="preserve">순응도 처리 통계 분석 </w:t>
      </w:r>
      <w:r w:rsidRPr="00C72E70">
        <w:rPr>
          <w:rFonts w:eastAsiaTheme="majorHAnsi" w:hint="eastAsia"/>
          <w:color w:val="4F81BD" w:themeColor="accent1"/>
          <w:sz w:val="24"/>
          <w:szCs w:val="24"/>
        </w:rPr>
        <w:t>필요 시 기재</w:t>
      </w:r>
    </w:p>
    <w:p w:rsidR="00F80BD4" w:rsidRPr="00F80BD4" w:rsidRDefault="00F80BD4" w:rsidP="00643AA1">
      <w:pPr>
        <w:rPr>
          <w:b/>
          <w:sz w:val="24"/>
        </w:rPr>
      </w:pPr>
    </w:p>
    <w:p w:rsidR="006C15BF" w:rsidRPr="00F80BD4" w:rsidRDefault="00F80BD4" w:rsidP="00643AA1">
      <w:pPr>
        <w:rPr>
          <w:b/>
          <w:sz w:val="24"/>
        </w:rPr>
      </w:pPr>
      <w:r w:rsidRPr="00F80BD4">
        <w:rPr>
          <w:rFonts w:hint="eastAsia"/>
          <w:b/>
          <w:sz w:val="24"/>
        </w:rPr>
        <w:t xml:space="preserve">6) </w:t>
      </w:r>
      <w:r w:rsidR="0043123F" w:rsidRPr="00F80BD4">
        <w:rPr>
          <w:rFonts w:hint="eastAsia"/>
          <w:b/>
          <w:sz w:val="24"/>
        </w:rPr>
        <w:t>분석상의 문제점 해결방안</w:t>
      </w:r>
    </w:p>
    <w:p w:rsidR="00C72E70" w:rsidRPr="00C72E70" w:rsidRDefault="00C72E70" w:rsidP="00C72E70">
      <w:pPr>
        <w:rPr>
          <w:rFonts w:eastAsiaTheme="majorHAnsi"/>
          <w:color w:val="4F81BD" w:themeColor="accent1"/>
          <w:sz w:val="24"/>
          <w:szCs w:val="24"/>
        </w:rPr>
      </w:pPr>
      <w:r w:rsidRPr="00C72E70">
        <w:rPr>
          <w:rFonts w:eastAsiaTheme="majorHAnsi" w:hint="eastAsia"/>
          <w:color w:val="4F81BD" w:themeColor="accent1"/>
          <w:sz w:val="24"/>
          <w:szCs w:val="24"/>
        </w:rPr>
        <w:t>필요 시 기재</w:t>
      </w:r>
    </w:p>
    <w:p w:rsidR="00F80BD4" w:rsidRPr="00F80BD4" w:rsidRDefault="00F80BD4" w:rsidP="00643AA1">
      <w:pPr>
        <w:rPr>
          <w:rFonts w:eastAsiaTheme="majorHAnsi"/>
          <w:sz w:val="28"/>
          <w:szCs w:val="24"/>
        </w:rPr>
      </w:pPr>
    </w:p>
    <w:p w:rsidR="00997D47" w:rsidRPr="00F80BD4" w:rsidRDefault="00F80BD4" w:rsidP="00643AA1">
      <w:pPr>
        <w:pStyle w:val="1"/>
        <w:rPr>
          <w:rFonts w:eastAsiaTheme="majorHAnsi"/>
          <w:b/>
          <w:sz w:val="28"/>
          <w:szCs w:val="24"/>
        </w:rPr>
      </w:pPr>
      <w:bookmarkStart w:id="26" w:name="_Toc489368678"/>
      <w:r>
        <w:rPr>
          <w:rFonts w:eastAsiaTheme="majorHAnsi" w:hint="eastAsia"/>
          <w:b/>
          <w:sz w:val="28"/>
          <w:szCs w:val="24"/>
        </w:rPr>
        <w:t>11.</w:t>
      </w:r>
      <w:r w:rsidR="00BB7DA0" w:rsidRPr="00F80BD4">
        <w:rPr>
          <w:rFonts w:eastAsiaTheme="majorHAnsi" w:hint="eastAsia"/>
          <w:b/>
          <w:sz w:val="28"/>
          <w:szCs w:val="24"/>
        </w:rPr>
        <w:t xml:space="preserve"> </w:t>
      </w:r>
      <w:r w:rsidR="00491B1F" w:rsidRPr="00F80BD4">
        <w:rPr>
          <w:rFonts w:eastAsiaTheme="majorHAnsi" w:hint="eastAsia"/>
          <w:b/>
          <w:sz w:val="28"/>
          <w:szCs w:val="24"/>
        </w:rPr>
        <w:t xml:space="preserve">임상연구 중 예측되는 </w:t>
      </w:r>
      <w:r w:rsidR="0072125C" w:rsidRPr="00F80BD4">
        <w:rPr>
          <w:rFonts w:eastAsiaTheme="majorHAnsi" w:hint="eastAsia"/>
          <w:b/>
          <w:sz w:val="28"/>
          <w:szCs w:val="24"/>
        </w:rPr>
        <w:t>부작용 및</w:t>
      </w:r>
      <w:r w:rsidR="00491B1F" w:rsidRPr="00F80BD4">
        <w:rPr>
          <w:rFonts w:eastAsiaTheme="majorHAnsi" w:hint="eastAsia"/>
          <w:b/>
          <w:sz w:val="28"/>
          <w:szCs w:val="24"/>
        </w:rPr>
        <w:t xml:space="preserve"> </w:t>
      </w:r>
      <w:r w:rsidR="0072125C" w:rsidRPr="00F80BD4">
        <w:rPr>
          <w:rFonts w:eastAsiaTheme="majorHAnsi" w:hint="eastAsia"/>
          <w:b/>
          <w:sz w:val="28"/>
          <w:szCs w:val="24"/>
        </w:rPr>
        <w:t>주의사항</w:t>
      </w:r>
      <w:bookmarkEnd w:id="26"/>
    </w:p>
    <w:p w:rsidR="006C15BF" w:rsidRPr="00F80BD4" w:rsidRDefault="00F80BD4" w:rsidP="00643AA1">
      <w:pPr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 xml:space="preserve">1) </w:t>
      </w:r>
      <w:r w:rsidR="006C15BF" w:rsidRPr="00F80BD4">
        <w:rPr>
          <w:rFonts w:eastAsiaTheme="majorHAnsi" w:hint="eastAsia"/>
          <w:color w:val="4F81BD" w:themeColor="accent1"/>
          <w:sz w:val="24"/>
          <w:szCs w:val="24"/>
        </w:rPr>
        <w:t xml:space="preserve">예측되는 부작용을 모두 작성 </w:t>
      </w:r>
    </w:p>
    <w:p w:rsidR="006C15BF" w:rsidRPr="00F80BD4" w:rsidRDefault="00F80BD4" w:rsidP="00643AA1">
      <w:pPr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 xml:space="preserve">2) </w:t>
      </w:r>
      <w:r w:rsidR="006C15BF" w:rsidRPr="00F80BD4">
        <w:rPr>
          <w:rFonts w:eastAsiaTheme="majorHAnsi" w:hint="eastAsia"/>
          <w:color w:val="4F81BD" w:themeColor="accent1"/>
          <w:sz w:val="24"/>
          <w:szCs w:val="24"/>
        </w:rPr>
        <w:t xml:space="preserve">사용 시 </w:t>
      </w:r>
      <w:proofErr w:type="gramStart"/>
      <w:r w:rsidR="006C15BF" w:rsidRPr="00F80BD4">
        <w:rPr>
          <w:rFonts w:eastAsiaTheme="majorHAnsi" w:hint="eastAsia"/>
          <w:color w:val="4F81BD" w:themeColor="accent1"/>
          <w:sz w:val="24"/>
          <w:szCs w:val="24"/>
        </w:rPr>
        <w:t>주의사항 :</w:t>
      </w:r>
      <w:proofErr w:type="gramEnd"/>
      <w:r w:rsidR="006C15BF" w:rsidRPr="00F80BD4">
        <w:rPr>
          <w:rFonts w:eastAsiaTheme="majorHAnsi" w:hint="eastAsia"/>
          <w:color w:val="4F81BD" w:themeColor="accent1"/>
          <w:sz w:val="24"/>
          <w:szCs w:val="24"/>
        </w:rPr>
        <w:t xml:space="preserve"> 피험자, 임상시험관련자 등이 이해하기 쉽게 작성 </w:t>
      </w:r>
    </w:p>
    <w:p w:rsidR="002910E6" w:rsidRDefault="00F80BD4" w:rsidP="002910E6">
      <w:pPr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 xml:space="preserve">3) </w:t>
      </w:r>
      <w:r w:rsidR="006C15BF" w:rsidRPr="00F80BD4">
        <w:rPr>
          <w:rFonts w:eastAsiaTheme="majorHAnsi" w:hint="eastAsia"/>
          <w:color w:val="4F81BD" w:themeColor="accent1"/>
          <w:sz w:val="24"/>
          <w:szCs w:val="24"/>
        </w:rPr>
        <w:t xml:space="preserve">부작용 발생시 처리방안을 제시 </w:t>
      </w:r>
      <w:bookmarkStart w:id="27" w:name="_Toc489368679"/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693C2F" w:rsidRDefault="00693C2F" w:rsidP="002910E6">
      <w:pPr>
        <w:rPr>
          <w:rFonts w:eastAsiaTheme="majorHAnsi"/>
          <w:color w:val="4F81BD" w:themeColor="accent1"/>
          <w:sz w:val="24"/>
          <w:szCs w:val="24"/>
        </w:rPr>
      </w:pPr>
    </w:p>
    <w:p w:rsidR="008C4343" w:rsidRPr="002910E6" w:rsidRDefault="00F80BD4" w:rsidP="002910E6">
      <w:pPr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b/>
          <w:sz w:val="28"/>
          <w:szCs w:val="24"/>
        </w:rPr>
        <w:lastRenderedPageBreak/>
        <w:t xml:space="preserve">12. </w:t>
      </w:r>
      <w:r w:rsidR="008C4343" w:rsidRPr="00F80BD4">
        <w:rPr>
          <w:rFonts w:eastAsiaTheme="majorHAnsi" w:hint="eastAsia"/>
          <w:b/>
          <w:sz w:val="28"/>
          <w:szCs w:val="24"/>
        </w:rPr>
        <w:t>결과 보고 및 논문</w:t>
      </w:r>
      <w:r>
        <w:rPr>
          <w:rFonts w:eastAsiaTheme="majorHAnsi" w:hint="eastAsia"/>
          <w:b/>
          <w:sz w:val="28"/>
          <w:szCs w:val="24"/>
        </w:rPr>
        <w:t xml:space="preserve"> </w:t>
      </w:r>
      <w:r w:rsidR="008C4343" w:rsidRPr="00F80BD4">
        <w:rPr>
          <w:rFonts w:eastAsiaTheme="majorHAnsi" w:hint="eastAsia"/>
          <w:b/>
          <w:sz w:val="28"/>
          <w:szCs w:val="24"/>
        </w:rPr>
        <w:t>계획</w:t>
      </w:r>
      <w:bookmarkEnd w:id="27"/>
    </w:p>
    <w:p w:rsidR="008C4343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28" w:name="_Toc489368680"/>
      <w:r w:rsidRPr="00F80BD4">
        <w:rPr>
          <w:rFonts w:eastAsiaTheme="majorHAnsi" w:hint="eastAsia"/>
          <w:b/>
          <w:sz w:val="24"/>
          <w:szCs w:val="24"/>
        </w:rPr>
        <w:t xml:space="preserve">1) </w:t>
      </w:r>
      <w:r w:rsidR="008C4343" w:rsidRPr="00F80BD4">
        <w:rPr>
          <w:rFonts w:eastAsiaTheme="majorHAnsi" w:hint="eastAsia"/>
          <w:b/>
          <w:smallCaps w:val="0"/>
          <w:sz w:val="24"/>
          <w:szCs w:val="24"/>
        </w:rPr>
        <w:t>Interim 결과 보고 계획</w:t>
      </w:r>
      <w:bookmarkEnd w:id="28"/>
    </w:p>
    <w:p w:rsidR="00643AA1" w:rsidRDefault="00643AA1" w:rsidP="00643AA1">
      <w:pPr>
        <w:rPr>
          <w:rFonts w:eastAsiaTheme="majorHAnsi"/>
          <w:color w:val="4F81BD" w:themeColor="accent1"/>
          <w:sz w:val="24"/>
          <w:szCs w:val="24"/>
        </w:rPr>
      </w:pPr>
      <w:r>
        <w:rPr>
          <w:rFonts w:eastAsiaTheme="majorHAnsi" w:hint="eastAsia"/>
          <w:color w:val="4F81BD" w:themeColor="accent1"/>
          <w:sz w:val="24"/>
          <w:szCs w:val="24"/>
        </w:rPr>
        <w:t>중간분석이 계획되어 있으면 관련 내용 및 보고서 계획을 기재, 중간분석</w:t>
      </w:r>
      <w:r w:rsidRPr="00F80BD4">
        <w:rPr>
          <w:rFonts w:eastAsiaTheme="majorHAnsi"/>
          <w:color w:val="4F81BD" w:themeColor="accent1"/>
          <w:sz w:val="24"/>
          <w:szCs w:val="24"/>
        </w:rPr>
        <w:t>을 하지 않는 경우는 해당</w:t>
      </w:r>
      <w:r w:rsidRPr="00F80BD4">
        <w:rPr>
          <w:rFonts w:eastAsiaTheme="majorHAnsi"/>
          <w:b/>
          <w:color w:val="4F81BD" w:themeColor="accent1"/>
          <w:sz w:val="24"/>
          <w:szCs w:val="24"/>
        </w:rPr>
        <w:t xml:space="preserve"> </w:t>
      </w:r>
      <w:r w:rsidRPr="00F80BD4">
        <w:rPr>
          <w:rFonts w:eastAsiaTheme="majorHAnsi"/>
          <w:color w:val="4F81BD" w:themeColor="accent1"/>
          <w:sz w:val="24"/>
          <w:szCs w:val="24"/>
        </w:rPr>
        <w:t xml:space="preserve">사항 </w:t>
      </w:r>
      <w:r w:rsidRPr="00F80BD4">
        <w:rPr>
          <w:rFonts w:eastAsiaTheme="majorHAnsi" w:hint="eastAsia"/>
          <w:color w:val="4F81BD" w:themeColor="accent1"/>
          <w:sz w:val="24"/>
          <w:szCs w:val="24"/>
        </w:rPr>
        <w:t>없음</w:t>
      </w:r>
    </w:p>
    <w:p w:rsidR="00643AA1" w:rsidRPr="00F80BD4" w:rsidRDefault="00643AA1" w:rsidP="00643AA1">
      <w:pPr>
        <w:rPr>
          <w:rFonts w:eastAsiaTheme="majorHAnsi"/>
          <w:b/>
          <w:sz w:val="24"/>
          <w:szCs w:val="24"/>
        </w:rPr>
      </w:pPr>
    </w:p>
    <w:p w:rsidR="008C4343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29" w:name="_Toc489368681"/>
      <w:r w:rsidRPr="00F80BD4">
        <w:rPr>
          <w:rFonts w:eastAsiaTheme="majorHAnsi" w:hint="eastAsia"/>
          <w:b/>
          <w:sz w:val="24"/>
          <w:szCs w:val="24"/>
        </w:rPr>
        <w:t xml:space="preserve">2) </w:t>
      </w:r>
      <w:r w:rsidR="008C4343" w:rsidRPr="00F80BD4">
        <w:rPr>
          <w:rFonts w:eastAsiaTheme="majorHAnsi"/>
          <w:b/>
          <w:smallCaps w:val="0"/>
          <w:sz w:val="24"/>
          <w:szCs w:val="24"/>
        </w:rPr>
        <w:t>F</w:t>
      </w:r>
      <w:r w:rsidR="008C4343" w:rsidRPr="00F80BD4">
        <w:rPr>
          <w:rFonts w:eastAsiaTheme="majorHAnsi" w:hint="eastAsia"/>
          <w:b/>
          <w:smallCaps w:val="0"/>
          <w:sz w:val="24"/>
          <w:szCs w:val="24"/>
        </w:rPr>
        <w:t>inal 결과 보고 계획</w:t>
      </w:r>
      <w:bookmarkEnd w:id="29"/>
    </w:p>
    <w:p w:rsidR="008C4343" w:rsidRPr="00643AA1" w:rsidRDefault="00643AA1" w:rsidP="00643AA1">
      <w:pPr>
        <w:rPr>
          <w:rFonts w:eastAsiaTheme="majorHAnsi"/>
          <w:color w:val="4F81BD" w:themeColor="accent1"/>
          <w:sz w:val="24"/>
          <w:szCs w:val="24"/>
        </w:rPr>
      </w:pPr>
      <w:r w:rsidRPr="00643AA1">
        <w:rPr>
          <w:rFonts w:eastAsiaTheme="majorHAnsi" w:hint="eastAsia"/>
          <w:color w:val="4F81BD" w:themeColor="accent1"/>
          <w:sz w:val="24"/>
          <w:szCs w:val="24"/>
        </w:rPr>
        <w:t>결과보고서 작성 관련 계획을 기재</w:t>
      </w:r>
    </w:p>
    <w:p w:rsidR="00643AA1" w:rsidRDefault="00643AA1" w:rsidP="00643AA1">
      <w:pPr>
        <w:rPr>
          <w:b/>
        </w:rPr>
      </w:pPr>
    </w:p>
    <w:p w:rsidR="00643AA1" w:rsidRPr="00F80BD4" w:rsidRDefault="00643AA1" w:rsidP="00643AA1">
      <w:pPr>
        <w:rPr>
          <w:rFonts w:eastAsiaTheme="majorHAnsi"/>
          <w:b/>
          <w:sz w:val="24"/>
          <w:szCs w:val="24"/>
        </w:rPr>
      </w:pPr>
    </w:p>
    <w:p w:rsidR="00491B1F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30" w:name="_Toc489368682"/>
      <w:r w:rsidRPr="00F80BD4">
        <w:rPr>
          <w:rFonts w:eastAsiaTheme="majorHAnsi" w:hint="eastAsia"/>
          <w:b/>
          <w:sz w:val="24"/>
          <w:szCs w:val="24"/>
        </w:rPr>
        <w:t xml:space="preserve">3) </w:t>
      </w:r>
      <w:r w:rsidR="008C4343" w:rsidRPr="00F80BD4">
        <w:rPr>
          <w:rFonts w:eastAsiaTheme="majorHAnsi" w:hint="eastAsia"/>
          <w:b/>
          <w:smallCaps w:val="0"/>
          <w:sz w:val="24"/>
          <w:szCs w:val="24"/>
        </w:rPr>
        <w:t>추후 논문 publish 계획</w:t>
      </w:r>
      <w:bookmarkEnd w:id="30"/>
    </w:p>
    <w:p w:rsidR="00491B1F" w:rsidRDefault="00643AA1" w:rsidP="00643AA1">
      <w:pPr>
        <w:pStyle w:val="a3"/>
        <w:ind w:left="0"/>
        <w:rPr>
          <w:rFonts w:eastAsiaTheme="majorHAnsi"/>
          <w:b/>
          <w:sz w:val="24"/>
          <w:szCs w:val="24"/>
        </w:rPr>
      </w:pPr>
      <w:r w:rsidRPr="00643AA1">
        <w:rPr>
          <w:rFonts w:eastAsiaTheme="majorHAnsi" w:hint="eastAsia"/>
          <w:color w:val="4F81BD" w:themeColor="accent1"/>
          <w:sz w:val="24"/>
          <w:szCs w:val="24"/>
        </w:rPr>
        <w:t>논문</w:t>
      </w:r>
      <w:r w:rsidRPr="00643AA1">
        <w:rPr>
          <w:rFonts w:eastAsiaTheme="majorHAnsi"/>
          <w:color w:val="4F81BD" w:themeColor="accent1"/>
          <w:sz w:val="24"/>
          <w:szCs w:val="24"/>
        </w:rPr>
        <w:t xml:space="preserve"> publish</w:t>
      </w:r>
      <w:r w:rsidRPr="00643AA1">
        <w:rPr>
          <w:rFonts w:eastAsiaTheme="majorHAnsi" w:hint="eastAsia"/>
          <w:color w:val="4F81BD" w:themeColor="accent1"/>
          <w:sz w:val="24"/>
          <w:szCs w:val="24"/>
        </w:rPr>
        <w:t xml:space="preserve"> </w:t>
      </w:r>
      <w:r>
        <w:rPr>
          <w:rFonts w:eastAsiaTheme="majorHAnsi" w:hint="eastAsia"/>
          <w:color w:val="4F81BD" w:themeColor="accent1"/>
          <w:sz w:val="24"/>
          <w:szCs w:val="24"/>
        </w:rPr>
        <w:t>계획 유/무 및 사유 기재</w:t>
      </w:r>
    </w:p>
    <w:p w:rsidR="00643AA1" w:rsidRPr="00643AA1" w:rsidRDefault="00643AA1" w:rsidP="00643AA1">
      <w:pPr>
        <w:pStyle w:val="a3"/>
        <w:ind w:left="0"/>
        <w:rPr>
          <w:rFonts w:eastAsiaTheme="majorHAnsi"/>
          <w:b/>
          <w:sz w:val="24"/>
          <w:szCs w:val="24"/>
        </w:rPr>
      </w:pPr>
    </w:p>
    <w:p w:rsidR="00491B1F" w:rsidRPr="00F80BD4" w:rsidRDefault="00F80BD4" w:rsidP="00643AA1">
      <w:pPr>
        <w:pStyle w:val="2"/>
        <w:spacing w:line="276" w:lineRule="auto"/>
        <w:rPr>
          <w:rFonts w:eastAsiaTheme="majorHAnsi"/>
          <w:b/>
          <w:sz w:val="24"/>
          <w:szCs w:val="24"/>
        </w:rPr>
      </w:pPr>
      <w:bookmarkStart w:id="31" w:name="_Toc489368683"/>
      <w:r w:rsidRPr="00F80BD4">
        <w:rPr>
          <w:rFonts w:eastAsiaTheme="majorHAnsi" w:hint="eastAsia"/>
          <w:b/>
          <w:sz w:val="24"/>
          <w:szCs w:val="24"/>
        </w:rPr>
        <w:t xml:space="preserve">4) </w:t>
      </w:r>
      <w:r w:rsidR="00491B1F" w:rsidRPr="00F80BD4">
        <w:rPr>
          <w:rFonts w:eastAsiaTheme="majorHAnsi"/>
          <w:b/>
          <w:smallCaps w:val="0"/>
          <w:sz w:val="24"/>
          <w:szCs w:val="24"/>
        </w:rPr>
        <w:t>T</w:t>
      </w:r>
      <w:r w:rsidR="00491B1F" w:rsidRPr="00F80BD4">
        <w:rPr>
          <w:rFonts w:eastAsiaTheme="majorHAnsi" w:hint="eastAsia"/>
          <w:b/>
          <w:smallCaps w:val="0"/>
          <w:sz w:val="24"/>
          <w:szCs w:val="24"/>
        </w:rPr>
        <w:t>arget journal</w:t>
      </w:r>
      <w:bookmarkEnd w:id="31"/>
    </w:p>
    <w:p w:rsidR="00491B1F" w:rsidRPr="00F80BD4" w:rsidRDefault="00F80BD4" w:rsidP="00643AA1">
      <w:pPr>
        <w:rPr>
          <w:rFonts w:eastAsiaTheme="majorHAnsi"/>
          <w:sz w:val="24"/>
          <w:szCs w:val="24"/>
        </w:rPr>
      </w:pPr>
      <w:proofErr w:type="gramStart"/>
      <w:r>
        <w:rPr>
          <w:rFonts w:eastAsiaTheme="majorHAnsi" w:hint="eastAsia"/>
          <w:sz w:val="24"/>
          <w:szCs w:val="24"/>
        </w:rPr>
        <w:t>1</w:t>
      </w:r>
      <w:r w:rsidRPr="00F80BD4">
        <w:rPr>
          <w:rFonts w:eastAsiaTheme="majorHAnsi" w:hint="eastAsia"/>
          <w:sz w:val="24"/>
          <w:szCs w:val="24"/>
          <w:vertAlign w:val="superscript"/>
        </w:rPr>
        <w:t>st</w:t>
      </w:r>
      <w:r>
        <w:rPr>
          <w:rFonts w:eastAsiaTheme="majorHAnsi" w:hint="eastAsia"/>
          <w:sz w:val="24"/>
          <w:szCs w:val="24"/>
          <w:vertAlign w:val="superscript"/>
        </w:rPr>
        <w:t xml:space="preserve"> </w:t>
      </w:r>
      <w:r w:rsidRPr="00F80BD4">
        <w:rPr>
          <w:rFonts w:eastAsiaTheme="majorHAnsi" w:hint="eastAsia"/>
          <w:sz w:val="24"/>
          <w:szCs w:val="24"/>
        </w:rPr>
        <w:t xml:space="preserve"> :</w:t>
      </w:r>
      <w:proofErr w:type="gramEnd"/>
      <w:r w:rsidRPr="00F80BD4">
        <w:rPr>
          <w:rFonts w:eastAsiaTheme="majorHAnsi" w:hint="eastAsia"/>
          <w:sz w:val="24"/>
          <w:szCs w:val="24"/>
        </w:rPr>
        <w:t xml:space="preserve"> </w:t>
      </w:r>
    </w:p>
    <w:p w:rsidR="00F80BD4" w:rsidRDefault="00F80BD4" w:rsidP="00643AA1">
      <w:pPr>
        <w:rPr>
          <w:rFonts w:eastAsiaTheme="majorHAnsi"/>
          <w:sz w:val="24"/>
          <w:szCs w:val="24"/>
        </w:rPr>
      </w:pPr>
      <w:proofErr w:type="gramStart"/>
      <w:r>
        <w:rPr>
          <w:rFonts w:eastAsiaTheme="majorHAnsi" w:hint="eastAsia"/>
          <w:sz w:val="24"/>
          <w:szCs w:val="24"/>
        </w:rPr>
        <w:t>2</w:t>
      </w:r>
      <w:r w:rsidRPr="00F80BD4">
        <w:rPr>
          <w:rFonts w:eastAsiaTheme="majorHAnsi" w:hint="eastAsia"/>
          <w:sz w:val="24"/>
          <w:szCs w:val="24"/>
          <w:vertAlign w:val="superscript"/>
        </w:rPr>
        <w:t>nd</w:t>
      </w:r>
      <w:r w:rsidRPr="00F80BD4">
        <w:rPr>
          <w:rFonts w:eastAsiaTheme="majorHAnsi" w:hint="eastAsia"/>
          <w:sz w:val="24"/>
          <w:szCs w:val="24"/>
        </w:rPr>
        <w:t xml:space="preserve"> :</w:t>
      </w:r>
      <w:proofErr w:type="gramEnd"/>
      <w:r>
        <w:rPr>
          <w:rFonts w:eastAsiaTheme="majorHAnsi" w:hint="eastAsia"/>
          <w:sz w:val="24"/>
          <w:szCs w:val="24"/>
        </w:rPr>
        <w:t xml:space="preserve"> </w:t>
      </w:r>
    </w:p>
    <w:p w:rsidR="00F80BD4" w:rsidRDefault="00F80BD4" w:rsidP="00643AA1">
      <w:pPr>
        <w:rPr>
          <w:rFonts w:eastAsiaTheme="majorHAnsi"/>
          <w:sz w:val="24"/>
          <w:szCs w:val="24"/>
        </w:rPr>
      </w:pPr>
      <w:proofErr w:type="gramStart"/>
      <w:r>
        <w:rPr>
          <w:rFonts w:eastAsiaTheme="majorHAnsi" w:hint="eastAsia"/>
          <w:sz w:val="24"/>
          <w:szCs w:val="24"/>
        </w:rPr>
        <w:t>3</w:t>
      </w:r>
      <w:r w:rsidRPr="00F80BD4">
        <w:rPr>
          <w:rFonts w:eastAsiaTheme="majorHAnsi" w:hint="eastAsia"/>
          <w:sz w:val="24"/>
          <w:szCs w:val="24"/>
          <w:vertAlign w:val="superscript"/>
        </w:rPr>
        <w:t>rd</w:t>
      </w:r>
      <w:r w:rsidRPr="00F80BD4">
        <w:rPr>
          <w:rFonts w:eastAsiaTheme="majorHAnsi" w:hint="eastAsia"/>
          <w:sz w:val="24"/>
          <w:szCs w:val="24"/>
        </w:rPr>
        <w:t xml:space="preserve"> :</w:t>
      </w:r>
      <w:proofErr w:type="gramEnd"/>
      <w:r>
        <w:rPr>
          <w:rFonts w:eastAsiaTheme="majorHAnsi" w:hint="eastAsia"/>
          <w:sz w:val="24"/>
          <w:szCs w:val="24"/>
        </w:rPr>
        <w:t xml:space="preserve"> </w:t>
      </w:r>
    </w:p>
    <w:p w:rsidR="00643AA1" w:rsidRDefault="00643AA1" w:rsidP="00643AA1">
      <w:pPr>
        <w:rPr>
          <w:rFonts w:eastAsiaTheme="majorHAnsi"/>
          <w:sz w:val="24"/>
          <w:szCs w:val="24"/>
        </w:rPr>
      </w:pPr>
    </w:p>
    <w:p w:rsidR="002910E6" w:rsidRDefault="002910E6" w:rsidP="00643AA1">
      <w:pPr>
        <w:pStyle w:val="1"/>
        <w:rPr>
          <w:rFonts w:eastAsiaTheme="majorHAnsi"/>
          <w:smallCaps w:val="0"/>
          <w:spacing w:val="0"/>
          <w:sz w:val="24"/>
          <w:szCs w:val="24"/>
        </w:rPr>
      </w:pPr>
      <w:bookmarkStart w:id="32" w:name="_Toc489368684"/>
    </w:p>
    <w:p w:rsidR="00693C2F" w:rsidRDefault="00693C2F" w:rsidP="00693C2F"/>
    <w:p w:rsidR="00B43B9B" w:rsidRPr="00F80BD4" w:rsidRDefault="00F80BD4" w:rsidP="00643AA1">
      <w:pPr>
        <w:pStyle w:val="1"/>
        <w:rPr>
          <w:rFonts w:eastAsiaTheme="majorHAnsi"/>
          <w:b/>
          <w:sz w:val="28"/>
          <w:szCs w:val="24"/>
        </w:rPr>
      </w:pPr>
      <w:r>
        <w:rPr>
          <w:rFonts w:eastAsiaTheme="majorHAnsi" w:hint="eastAsia"/>
          <w:b/>
          <w:sz w:val="28"/>
          <w:szCs w:val="24"/>
        </w:rPr>
        <w:lastRenderedPageBreak/>
        <w:t xml:space="preserve">13. </w:t>
      </w:r>
      <w:r w:rsidR="00B43B9B" w:rsidRPr="00F80BD4">
        <w:rPr>
          <w:rFonts w:eastAsiaTheme="majorHAnsi" w:hint="eastAsia"/>
          <w:b/>
          <w:sz w:val="28"/>
          <w:szCs w:val="24"/>
        </w:rPr>
        <w:t>연구 기간</w:t>
      </w:r>
      <w:bookmarkEnd w:id="32"/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5160"/>
        <w:gridCol w:w="2977"/>
      </w:tblGrid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b/>
                <w:sz w:val="24"/>
                <w:szCs w:val="24"/>
              </w:rPr>
            </w:pPr>
            <w:r w:rsidRPr="00F80BD4">
              <w:rPr>
                <w:rFonts w:eastAsiaTheme="majorHAnsi" w:hint="eastAsia"/>
                <w:b/>
                <w:sz w:val="24"/>
                <w:szCs w:val="24"/>
              </w:rPr>
              <w:t>Study milestones</w:t>
            </w:r>
          </w:p>
        </w:tc>
        <w:tc>
          <w:tcPr>
            <w:tcW w:w="2977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b/>
                <w:sz w:val="24"/>
                <w:szCs w:val="24"/>
              </w:rPr>
            </w:pPr>
            <w:r w:rsidRPr="00F80BD4">
              <w:rPr>
                <w:rFonts w:eastAsiaTheme="majorHAnsi" w:hint="eastAsia"/>
                <w:b/>
                <w:sz w:val="24"/>
                <w:szCs w:val="24"/>
              </w:rPr>
              <w:t>연도/월</w:t>
            </w:r>
          </w:p>
        </w:tc>
      </w:tr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연구계획서 완료</w:t>
            </w:r>
          </w:p>
        </w:tc>
        <w:tc>
          <w:tcPr>
            <w:tcW w:w="2977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</w:rPr>
              <w:t>YYYY / MM</w:t>
            </w:r>
          </w:p>
        </w:tc>
      </w:tr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증례기록서, 시험대상자동의서 완료</w:t>
            </w:r>
          </w:p>
        </w:tc>
        <w:tc>
          <w:tcPr>
            <w:tcW w:w="2977" w:type="dxa"/>
            <w:vAlign w:val="center"/>
          </w:tcPr>
          <w:p w:rsidR="00B43B9B" w:rsidRPr="00F80BD4" w:rsidRDefault="00643AA1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</w:rPr>
              <w:t>YYYY / MM</w:t>
            </w:r>
          </w:p>
        </w:tc>
      </w:tr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rPr>
                <w:rFonts w:eastAsiaTheme="majorHAnsi"/>
                <w:sz w:val="24"/>
                <w:szCs w:val="24"/>
              </w:rPr>
            </w:pPr>
            <w:proofErr w:type="spellStart"/>
            <w:r w:rsidRPr="00F80BD4">
              <w:rPr>
                <w:rFonts w:eastAsiaTheme="majorHAnsi" w:hint="eastAsia"/>
                <w:sz w:val="24"/>
                <w:szCs w:val="24"/>
              </w:rPr>
              <w:t>식약처</w:t>
            </w:r>
            <w:proofErr w:type="spellEnd"/>
            <w:r w:rsidRPr="00F80BD4">
              <w:rPr>
                <w:rFonts w:eastAsiaTheme="majorHAnsi" w:hint="eastAsia"/>
                <w:sz w:val="24"/>
                <w:szCs w:val="24"/>
              </w:rPr>
              <w:t xml:space="preserve"> 및 IRB 승인</w:t>
            </w:r>
          </w:p>
        </w:tc>
        <w:tc>
          <w:tcPr>
            <w:tcW w:w="2977" w:type="dxa"/>
            <w:vAlign w:val="center"/>
          </w:tcPr>
          <w:p w:rsidR="00B43B9B" w:rsidRPr="00F80BD4" w:rsidRDefault="00643AA1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</w:rPr>
              <w:t>YYYY / MM</w:t>
            </w:r>
          </w:p>
        </w:tc>
      </w:tr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rPr>
                <w:rFonts w:eastAsiaTheme="majorHAnsi"/>
                <w:sz w:val="24"/>
                <w:szCs w:val="24"/>
              </w:rPr>
            </w:pPr>
            <w:proofErr w:type="spellStart"/>
            <w:r w:rsidRPr="00F80BD4">
              <w:rPr>
                <w:rFonts w:eastAsiaTheme="majorHAnsi" w:hint="eastAsia"/>
                <w:sz w:val="24"/>
                <w:szCs w:val="24"/>
              </w:rPr>
              <w:t>첫번째</w:t>
            </w:r>
            <w:proofErr w:type="spellEnd"/>
            <w:r w:rsidRPr="00F80BD4">
              <w:rPr>
                <w:rFonts w:eastAsiaTheme="majorHAnsi" w:hint="eastAsia"/>
                <w:sz w:val="24"/>
                <w:szCs w:val="24"/>
              </w:rPr>
              <w:t xml:space="preserve"> 실시기관 개시</w:t>
            </w:r>
          </w:p>
        </w:tc>
        <w:tc>
          <w:tcPr>
            <w:tcW w:w="2977" w:type="dxa"/>
            <w:vAlign w:val="center"/>
          </w:tcPr>
          <w:p w:rsidR="00B43B9B" w:rsidRPr="00F80BD4" w:rsidRDefault="00643AA1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</w:rPr>
              <w:t>YYYY / MM</w:t>
            </w:r>
          </w:p>
        </w:tc>
      </w:tr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rPr>
                <w:rFonts w:eastAsiaTheme="majorHAnsi"/>
                <w:sz w:val="24"/>
                <w:szCs w:val="24"/>
              </w:rPr>
            </w:pPr>
            <w:proofErr w:type="spellStart"/>
            <w:r w:rsidRPr="00F80BD4">
              <w:rPr>
                <w:rFonts w:eastAsiaTheme="majorHAnsi" w:hint="eastAsia"/>
                <w:sz w:val="24"/>
                <w:szCs w:val="24"/>
              </w:rPr>
              <w:t>첫번째</w:t>
            </w:r>
            <w:proofErr w:type="spellEnd"/>
            <w:r w:rsidRPr="00F80BD4">
              <w:rPr>
                <w:rFonts w:eastAsiaTheme="majorHAnsi" w:hint="eastAsia"/>
                <w:sz w:val="24"/>
                <w:szCs w:val="24"/>
              </w:rPr>
              <w:t xml:space="preserve"> 시험대상자 등록</w:t>
            </w:r>
          </w:p>
        </w:tc>
        <w:tc>
          <w:tcPr>
            <w:tcW w:w="2977" w:type="dxa"/>
            <w:vAlign w:val="center"/>
          </w:tcPr>
          <w:p w:rsidR="00B43B9B" w:rsidRPr="00F80BD4" w:rsidRDefault="00643AA1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</w:rPr>
              <w:t>YYYY / MM</w:t>
            </w:r>
          </w:p>
        </w:tc>
      </w:tr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마지막 시험대상자 등록</w:t>
            </w:r>
          </w:p>
        </w:tc>
        <w:tc>
          <w:tcPr>
            <w:tcW w:w="2977" w:type="dxa"/>
            <w:vAlign w:val="center"/>
          </w:tcPr>
          <w:p w:rsidR="00B43B9B" w:rsidRPr="00F80BD4" w:rsidRDefault="00643AA1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</w:rPr>
              <w:t>YYYY / MM</w:t>
            </w:r>
          </w:p>
        </w:tc>
      </w:tr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마지막 시험대상자 마지막 방문</w:t>
            </w:r>
          </w:p>
        </w:tc>
        <w:tc>
          <w:tcPr>
            <w:tcW w:w="2977" w:type="dxa"/>
            <w:vAlign w:val="center"/>
          </w:tcPr>
          <w:p w:rsidR="00B43B9B" w:rsidRPr="00F80BD4" w:rsidRDefault="00643AA1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</w:rPr>
              <w:t>YYYY / MM</w:t>
            </w:r>
          </w:p>
        </w:tc>
      </w:tr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통계분석</w:t>
            </w:r>
          </w:p>
        </w:tc>
        <w:tc>
          <w:tcPr>
            <w:tcW w:w="2977" w:type="dxa"/>
            <w:vAlign w:val="center"/>
          </w:tcPr>
          <w:p w:rsidR="00B43B9B" w:rsidRPr="00F80BD4" w:rsidRDefault="00643AA1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</w:rPr>
              <w:t>YYYY / MM</w:t>
            </w:r>
          </w:p>
        </w:tc>
      </w:tr>
      <w:tr w:rsidR="00B43B9B" w:rsidRPr="00F80BD4" w:rsidTr="00314590">
        <w:trPr>
          <w:jc w:val="center"/>
        </w:trPr>
        <w:tc>
          <w:tcPr>
            <w:tcW w:w="5160" w:type="dxa"/>
            <w:vAlign w:val="center"/>
          </w:tcPr>
          <w:p w:rsidR="00B43B9B" w:rsidRPr="00F80BD4" w:rsidRDefault="00B43B9B" w:rsidP="00643AA1">
            <w:pPr>
              <w:pStyle w:val="a3"/>
              <w:spacing w:line="276" w:lineRule="auto"/>
              <w:ind w:left="0"/>
              <w:rPr>
                <w:rFonts w:eastAsiaTheme="majorHAnsi"/>
                <w:sz w:val="24"/>
                <w:szCs w:val="24"/>
              </w:rPr>
            </w:pPr>
            <w:r w:rsidRPr="00F80BD4">
              <w:rPr>
                <w:rFonts w:eastAsiaTheme="majorHAnsi" w:hint="eastAsia"/>
                <w:sz w:val="24"/>
                <w:szCs w:val="24"/>
              </w:rPr>
              <w:t>결과보고서</w:t>
            </w:r>
          </w:p>
        </w:tc>
        <w:tc>
          <w:tcPr>
            <w:tcW w:w="2977" w:type="dxa"/>
            <w:vAlign w:val="center"/>
          </w:tcPr>
          <w:p w:rsidR="00B43B9B" w:rsidRPr="00F80BD4" w:rsidRDefault="00643AA1" w:rsidP="00643AA1">
            <w:pPr>
              <w:pStyle w:val="a3"/>
              <w:spacing w:line="276" w:lineRule="auto"/>
              <w:ind w:left="0"/>
              <w:jc w:val="center"/>
              <w:rPr>
                <w:rFonts w:eastAsiaTheme="majorHAnsi"/>
                <w:color w:val="4F81BD" w:themeColor="accent1"/>
                <w:sz w:val="24"/>
                <w:szCs w:val="24"/>
              </w:rPr>
            </w:pPr>
            <w:r w:rsidRPr="00F80BD4">
              <w:rPr>
                <w:rFonts w:eastAsiaTheme="majorHAnsi" w:hint="eastAsia"/>
                <w:color w:val="4F81BD" w:themeColor="accent1"/>
                <w:sz w:val="24"/>
                <w:szCs w:val="24"/>
              </w:rPr>
              <w:t>YYYY / MM</w:t>
            </w:r>
          </w:p>
        </w:tc>
      </w:tr>
    </w:tbl>
    <w:p w:rsidR="00643AA1" w:rsidRDefault="00643AA1" w:rsidP="00643AA1">
      <w:pPr>
        <w:pStyle w:val="1"/>
        <w:rPr>
          <w:rFonts w:eastAsiaTheme="majorHAnsi"/>
          <w:b/>
          <w:sz w:val="28"/>
          <w:szCs w:val="28"/>
        </w:rPr>
      </w:pPr>
      <w:bookmarkStart w:id="33" w:name="_Toc489368685"/>
    </w:p>
    <w:p w:rsidR="00643AA1" w:rsidRDefault="00643AA1" w:rsidP="00643AA1">
      <w:pPr>
        <w:pStyle w:val="1"/>
        <w:rPr>
          <w:rFonts w:eastAsiaTheme="majorHAnsi"/>
          <w:b/>
          <w:sz w:val="28"/>
          <w:szCs w:val="28"/>
        </w:rPr>
      </w:pPr>
    </w:p>
    <w:p w:rsidR="002910E6" w:rsidRDefault="002910E6" w:rsidP="00643AA1">
      <w:pPr>
        <w:pStyle w:val="1"/>
        <w:rPr>
          <w:rFonts w:eastAsiaTheme="majorHAnsi"/>
          <w:b/>
          <w:sz w:val="28"/>
          <w:szCs w:val="28"/>
        </w:rPr>
      </w:pPr>
    </w:p>
    <w:p w:rsidR="002910E6" w:rsidRDefault="002910E6" w:rsidP="002910E6"/>
    <w:p w:rsidR="00693C2F" w:rsidRDefault="00693C2F" w:rsidP="002910E6"/>
    <w:p w:rsidR="00693C2F" w:rsidRDefault="00693C2F" w:rsidP="002910E6"/>
    <w:p w:rsidR="00693C2F" w:rsidRDefault="00693C2F" w:rsidP="002910E6"/>
    <w:p w:rsidR="00693C2F" w:rsidRDefault="00693C2F" w:rsidP="002910E6"/>
    <w:p w:rsidR="00693C2F" w:rsidRPr="002910E6" w:rsidRDefault="00693C2F" w:rsidP="002910E6"/>
    <w:p w:rsidR="00CF6784" w:rsidRPr="00F80BD4" w:rsidRDefault="00F80BD4" w:rsidP="00643AA1">
      <w:pPr>
        <w:pStyle w:val="1"/>
        <w:rPr>
          <w:rFonts w:eastAsiaTheme="majorHAnsi"/>
          <w:b/>
          <w:sz w:val="28"/>
          <w:szCs w:val="28"/>
        </w:rPr>
      </w:pPr>
      <w:r w:rsidRPr="00F80BD4">
        <w:rPr>
          <w:rFonts w:eastAsiaTheme="majorHAnsi" w:hint="eastAsia"/>
          <w:b/>
          <w:sz w:val="28"/>
          <w:szCs w:val="28"/>
        </w:rPr>
        <w:lastRenderedPageBreak/>
        <w:t xml:space="preserve">14. </w:t>
      </w:r>
      <w:r w:rsidR="00CF6784" w:rsidRPr="00F80BD4">
        <w:rPr>
          <w:rFonts w:eastAsiaTheme="majorHAnsi" w:hint="eastAsia"/>
          <w:b/>
          <w:smallCaps w:val="0"/>
          <w:spacing w:val="0"/>
          <w:sz w:val="28"/>
          <w:szCs w:val="28"/>
        </w:rPr>
        <w:t>Reference</w:t>
      </w:r>
      <w:bookmarkEnd w:id="33"/>
    </w:p>
    <w:p w:rsidR="00BB7DA0" w:rsidRPr="00F80BD4" w:rsidRDefault="00BB7DA0" w:rsidP="00643AA1">
      <w:pPr>
        <w:pStyle w:val="a3"/>
        <w:ind w:left="0"/>
        <w:rPr>
          <w:rFonts w:eastAsiaTheme="majorHAnsi"/>
          <w:b/>
          <w:sz w:val="24"/>
          <w:szCs w:val="24"/>
        </w:rPr>
      </w:pPr>
    </w:p>
    <w:p w:rsidR="00BB7DA0" w:rsidRPr="00F80BD4" w:rsidRDefault="00BB7DA0" w:rsidP="00643AA1">
      <w:pPr>
        <w:pStyle w:val="a3"/>
        <w:ind w:left="0"/>
        <w:rPr>
          <w:rFonts w:eastAsiaTheme="majorHAnsi"/>
          <w:b/>
          <w:sz w:val="24"/>
          <w:szCs w:val="24"/>
        </w:rPr>
      </w:pPr>
    </w:p>
    <w:p w:rsidR="00BB7DA0" w:rsidRPr="00F80BD4" w:rsidRDefault="00BB7DA0" w:rsidP="00643AA1">
      <w:pPr>
        <w:pStyle w:val="a3"/>
        <w:ind w:left="0"/>
        <w:rPr>
          <w:rFonts w:eastAsiaTheme="majorHAnsi"/>
          <w:b/>
          <w:sz w:val="24"/>
          <w:szCs w:val="24"/>
        </w:rPr>
      </w:pPr>
    </w:p>
    <w:p w:rsidR="00BB7DA0" w:rsidRPr="00F80BD4" w:rsidRDefault="00BB7DA0" w:rsidP="00643AA1">
      <w:pPr>
        <w:pStyle w:val="a3"/>
        <w:ind w:left="0"/>
        <w:rPr>
          <w:rFonts w:eastAsiaTheme="majorHAnsi"/>
          <w:b/>
          <w:sz w:val="24"/>
          <w:szCs w:val="24"/>
        </w:rPr>
      </w:pPr>
    </w:p>
    <w:sectPr w:rsidR="00BB7DA0" w:rsidRPr="00F80BD4">
      <w:headerReference w:type="default" r:id="rId10"/>
      <w:footerReference w:type="default" r:id="rId11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2995" w:rsidRDefault="00DD2995" w:rsidP="0072125C">
      <w:pPr>
        <w:spacing w:after="0" w:line="240" w:lineRule="auto"/>
      </w:pPr>
      <w:r>
        <w:separator/>
      </w:r>
    </w:p>
  </w:endnote>
  <w:endnote w:type="continuationSeparator" w:id="0">
    <w:p w:rsidR="00DD2995" w:rsidRDefault="00DD2995" w:rsidP="00721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66FA" w:rsidRDefault="003566FA" w:rsidP="003566FA">
    <w:pPr>
      <w:pStyle w:val="a7"/>
      <w:ind w:right="220"/>
      <w:jc w:val="right"/>
      <w:rPr>
        <w:rFonts w:ascii="Arial" w:hAnsi="Arial" w:cs="Arial"/>
        <w:sz w:val="18"/>
        <w:szCs w:val="18"/>
      </w:rPr>
    </w:pPr>
  </w:p>
  <w:p w:rsidR="0014288F" w:rsidRPr="00693C2F" w:rsidRDefault="0014288F" w:rsidP="00693C2F">
    <w:pPr>
      <w:pStyle w:val="a7"/>
      <w:ind w:right="220"/>
      <w:jc w:val="both"/>
      <w:rPr>
        <w:rFonts w:ascii="Arial" w:hAnsi="Arial" w:cs="Arial"/>
        <w:sz w:val="18"/>
        <w:szCs w:val="1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4F277D" wp14:editId="1BAAD6BB">
              <wp:simplePos x="0" y="0"/>
              <wp:positionH relativeFrom="column">
                <wp:align>center</wp:align>
              </wp:positionH>
              <wp:positionV relativeFrom="paragraph">
                <wp:posOffset>-36195</wp:posOffset>
              </wp:positionV>
              <wp:extent cx="5400040" cy="0"/>
              <wp:effectExtent l="12700" t="13335" r="6985" b="5715"/>
              <wp:wrapNone/>
              <wp:docPr id="10" name="직선 연결선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0004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56CA5E15" id="직선 연결선 10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" from="0,-2.85pt" to="425.2pt,-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"/>
          </w:pict>
        </mc:Fallback>
      </mc:AlternateContent>
    </w:r>
    <w:r w:rsidR="00693C2F">
      <w:rPr>
        <w:noProof/>
        <w:color w:val="333333"/>
        <w:sz w:val="18"/>
        <w:szCs w:val="18"/>
      </w:rPr>
      <w:drawing>
        <wp:inline distT="0" distB="0" distL="0" distR="0" wp14:anchorId="03FC8234" wp14:editId="091BB632">
          <wp:extent cx="2253600" cy="532800"/>
          <wp:effectExtent l="0" t="0" r="0" b="0"/>
          <wp:docPr id="2" name="그림 2" descr="Z:\0.기타\GC 및 GC가족사 CI 다운로드\GC 가족사 logo (png)\GC녹십자_e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0.기타\GC 및 GC가족사 CI 다운로드\GC 가족사 logo (png)\GC녹십자_eng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466" t="25000" r="20466" b="28333"/>
                  <a:stretch/>
                </pic:blipFill>
                <pic:spPr bwMode="auto">
                  <a:xfrm>
                    <a:off x="0" y="0"/>
                    <a:ext cx="2253600" cy="5328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693C2F">
      <w:rPr>
        <w:rFonts w:ascii="Arial" w:hAnsi="Arial" w:cs="Arial" w:hint="eastAsia"/>
        <w:sz w:val="18"/>
        <w:szCs w:val="18"/>
      </w:rPr>
      <w:t xml:space="preserve">                    </w:t>
    </w:r>
    <w:r w:rsidR="00693C2F">
      <w:rPr>
        <w:rFonts w:ascii="Arial" w:hAnsi="Arial" w:cs="Arial" w:hint="eastAsia"/>
        <w:sz w:val="18"/>
        <w:szCs w:val="18"/>
      </w:rPr>
      <w:tab/>
    </w:r>
    <w:r>
      <w:rPr>
        <w:rFonts w:ascii="Arial" w:hAnsi="Arial" w:cs="Arial"/>
        <w:sz w:val="18"/>
        <w:szCs w:val="18"/>
      </w:rPr>
      <w:t xml:space="preserve">Page </w:t>
    </w:r>
    <w:r>
      <w:rPr>
        <w:rStyle w:val="ab"/>
        <w:rFonts w:ascii="Arial" w:hAnsi="Arial" w:cs="Arial"/>
        <w:sz w:val="18"/>
        <w:szCs w:val="18"/>
      </w:rPr>
      <w:fldChar w:fldCharType="begin"/>
    </w:r>
    <w:r>
      <w:rPr>
        <w:rStyle w:val="ab"/>
        <w:rFonts w:ascii="Arial" w:hAnsi="Arial" w:cs="Arial"/>
        <w:sz w:val="18"/>
        <w:szCs w:val="18"/>
      </w:rPr>
      <w:instrText xml:space="preserve"> PAGE </w:instrText>
    </w:r>
    <w:r>
      <w:rPr>
        <w:rStyle w:val="ab"/>
        <w:rFonts w:ascii="Arial" w:hAnsi="Arial" w:cs="Arial"/>
        <w:sz w:val="18"/>
        <w:szCs w:val="18"/>
      </w:rPr>
      <w:fldChar w:fldCharType="separate"/>
    </w:r>
    <w:r w:rsidR="004A318D">
      <w:rPr>
        <w:rStyle w:val="ab"/>
        <w:rFonts w:ascii="Arial" w:hAnsi="Arial" w:cs="Arial"/>
        <w:noProof/>
        <w:sz w:val="18"/>
        <w:szCs w:val="18"/>
      </w:rPr>
      <w:t>17</w:t>
    </w:r>
    <w:r>
      <w:rPr>
        <w:rStyle w:val="ab"/>
        <w:rFonts w:ascii="Arial" w:hAnsi="Arial" w:cs="Arial"/>
        <w:sz w:val="18"/>
        <w:szCs w:val="18"/>
      </w:rPr>
      <w:fldChar w:fldCharType="end"/>
    </w:r>
    <w:r>
      <w:rPr>
        <w:rStyle w:val="ab"/>
        <w:rFonts w:ascii="Arial" w:hAnsi="Arial" w:cs="Arial"/>
        <w:sz w:val="18"/>
        <w:szCs w:val="18"/>
      </w:rPr>
      <w:t xml:space="preserve"> of </w:t>
    </w:r>
    <w:r w:rsidR="006A634F">
      <w:rPr>
        <w:rStyle w:val="ab"/>
        <w:rFonts w:ascii="Arial" w:hAnsi="Arial" w:cs="Arial" w:hint="eastAsia"/>
        <w:sz w:val="18"/>
        <w:szCs w:val="18"/>
      </w:rPr>
      <w:t>1</w:t>
    </w:r>
    <w:r w:rsidR="004A318D">
      <w:rPr>
        <w:rStyle w:val="ab"/>
        <w:rFonts w:ascii="Arial" w:hAnsi="Arial" w:cs="Arial" w:hint="eastAsia"/>
        <w:sz w:val="18"/>
        <w:szCs w:val="18"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2995" w:rsidRDefault="00DD2995" w:rsidP="0072125C">
      <w:pPr>
        <w:spacing w:after="0" w:line="240" w:lineRule="auto"/>
      </w:pPr>
      <w:r>
        <w:separator/>
      </w:r>
    </w:p>
  </w:footnote>
  <w:footnote w:type="continuationSeparator" w:id="0">
    <w:p w:rsidR="00DD2995" w:rsidRDefault="00DD2995" w:rsidP="007212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505" w:type="dxa"/>
      <w:jc w:val="center"/>
      <w:tblBorders>
        <w:insideH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3554"/>
      <w:gridCol w:w="4951"/>
    </w:tblGrid>
    <w:tr w:rsidR="0014288F" w:rsidRPr="00E57ECE" w:rsidTr="00E40F2A">
      <w:trPr>
        <w:cantSplit/>
        <w:jc w:val="center"/>
      </w:trPr>
      <w:tc>
        <w:tcPr>
          <w:tcW w:w="3800" w:type="dxa"/>
        </w:tcPr>
        <w:p w:rsidR="0014288F" w:rsidRPr="00E57ECE" w:rsidRDefault="0014288F" w:rsidP="00E40F2A">
          <w:pPr>
            <w:pStyle w:val="a6"/>
            <w:ind w:left="-115" w:right="-165"/>
            <w:rPr>
              <w:rFonts w:ascii="Arial" w:eastAsia="굴림" w:hAnsi="Arial" w:cs="Arial"/>
              <w:b/>
              <w:sz w:val="18"/>
              <w:szCs w:val="18"/>
            </w:rPr>
          </w:pPr>
        </w:p>
      </w:tc>
      <w:tc>
        <w:tcPr>
          <w:tcW w:w="5300" w:type="dxa"/>
          <w:vAlign w:val="center"/>
        </w:tcPr>
        <w:p w:rsidR="0014288F" w:rsidRPr="00E57ECE" w:rsidRDefault="0014288F" w:rsidP="0014288F">
          <w:pPr>
            <w:pStyle w:val="a6"/>
            <w:jc w:val="right"/>
            <w:rPr>
              <w:rFonts w:ascii="Arial" w:eastAsia="굴림" w:hAnsi="Arial" w:cs="Arial"/>
              <w:b/>
              <w:sz w:val="18"/>
              <w:szCs w:val="18"/>
            </w:rPr>
          </w:pPr>
          <w:r>
            <w:rPr>
              <w:rFonts w:ascii="Arial" w:eastAsia="굴림" w:hAnsi="Arial" w:cs="Arial"/>
              <w:sz w:val="18"/>
              <w:szCs w:val="18"/>
            </w:rPr>
            <w:t>Ver</w:t>
          </w:r>
          <w:r w:rsidR="00F9634D">
            <w:rPr>
              <w:rFonts w:ascii="Arial" w:eastAsia="굴림" w:hAnsi="Arial" w:cs="Arial" w:hint="eastAsia"/>
              <w:sz w:val="18"/>
              <w:szCs w:val="18"/>
            </w:rPr>
            <w:t>5</w:t>
          </w:r>
          <w:r>
            <w:rPr>
              <w:rFonts w:ascii="Arial" w:eastAsia="굴림" w:hAnsi="Arial" w:cs="Arial"/>
              <w:sz w:val="18"/>
              <w:szCs w:val="18"/>
            </w:rPr>
            <w:t>.0 (201</w:t>
          </w:r>
          <w:r w:rsidR="00F9634D">
            <w:rPr>
              <w:rFonts w:ascii="Arial" w:eastAsia="굴림" w:hAnsi="Arial" w:cs="Arial" w:hint="eastAsia"/>
              <w:sz w:val="18"/>
              <w:szCs w:val="18"/>
            </w:rPr>
            <w:t>8</w:t>
          </w:r>
          <w:r>
            <w:rPr>
              <w:rFonts w:ascii="Arial" w:eastAsia="굴림" w:hAnsi="Arial" w:cs="Arial"/>
              <w:sz w:val="18"/>
              <w:szCs w:val="18"/>
            </w:rPr>
            <w:t>.0</w:t>
          </w:r>
          <w:r w:rsidR="00F9634D">
            <w:rPr>
              <w:rFonts w:ascii="Arial" w:eastAsia="굴림" w:hAnsi="Arial" w:cs="Arial" w:hint="eastAsia"/>
              <w:sz w:val="18"/>
              <w:szCs w:val="18"/>
            </w:rPr>
            <w:t>1</w:t>
          </w:r>
          <w:r>
            <w:rPr>
              <w:rFonts w:ascii="Arial" w:eastAsia="굴림" w:hAnsi="Arial" w:cs="Arial"/>
              <w:sz w:val="18"/>
              <w:szCs w:val="18"/>
            </w:rPr>
            <w:t>.</w:t>
          </w:r>
          <w:r w:rsidR="00F9634D">
            <w:rPr>
              <w:rFonts w:ascii="Arial" w:eastAsia="굴림" w:hAnsi="Arial" w:cs="Arial" w:hint="eastAsia"/>
              <w:sz w:val="18"/>
              <w:szCs w:val="18"/>
            </w:rPr>
            <w:t>25</w:t>
          </w:r>
          <w:r>
            <w:rPr>
              <w:rFonts w:ascii="Arial" w:eastAsia="굴림" w:hAnsi="Arial" w:cs="Arial"/>
              <w:sz w:val="18"/>
              <w:szCs w:val="18"/>
            </w:rPr>
            <w:t>)</w:t>
          </w:r>
        </w:p>
      </w:tc>
    </w:tr>
    <w:tr w:rsidR="0014288F" w:rsidRPr="00E57ECE" w:rsidTr="00E40F2A">
      <w:trPr>
        <w:cantSplit/>
        <w:jc w:val="center"/>
      </w:trPr>
      <w:tc>
        <w:tcPr>
          <w:tcW w:w="3800" w:type="dxa"/>
        </w:tcPr>
        <w:p w:rsidR="0014288F" w:rsidRPr="00E57ECE" w:rsidRDefault="0014288F" w:rsidP="00E40F2A">
          <w:pPr>
            <w:pStyle w:val="a6"/>
            <w:tabs>
              <w:tab w:val="right" w:pos="8820"/>
            </w:tabs>
            <w:ind w:left="-115"/>
            <w:rPr>
              <w:rFonts w:ascii="Arial" w:hAnsi="Arial" w:cs="Arial"/>
              <w:b/>
              <w:sz w:val="18"/>
              <w:szCs w:val="18"/>
            </w:rPr>
          </w:pPr>
        </w:p>
      </w:tc>
      <w:tc>
        <w:tcPr>
          <w:tcW w:w="5300" w:type="dxa"/>
          <w:vAlign w:val="center"/>
        </w:tcPr>
        <w:p w:rsidR="0014288F" w:rsidRPr="00E57ECE" w:rsidRDefault="0014288F" w:rsidP="00E40F2A">
          <w:pPr>
            <w:pStyle w:val="a6"/>
            <w:tabs>
              <w:tab w:val="left" w:pos="702"/>
              <w:tab w:val="right" w:pos="8820"/>
            </w:tabs>
            <w:jc w:val="right"/>
            <w:rPr>
              <w:rFonts w:ascii="Arial" w:eastAsia="굴림" w:hAnsi="Arial" w:cs="Arial"/>
              <w:sz w:val="18"/>
              <w:szCs w:val="18"/>
            </w:rPr>
          </w:pPr>
        </w:p>
      </w:tc>
    </w:tr>
  </w:tbl>
  <w:p w:rsidR="0014288F" w:rsidRDefault="0014288F" w:rsidP="0014288F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54C66"/>
    <w:multiLevelType w:val="hybridMultilevel"/>
    <w:tmpl w:val="00A40490"/>
    <w:lvl w:ilvl="0" w:tplc="88BE5428">
      <w:start w:val="1"/>
      <w:numFmt w:val="decimal"/>
      <w:lvlText w:val="%1)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1">
    <w:nsid w:val="03575D18"/>
    <w:multiLevelType w:val="hybridMultilevel"/>
    <w:tmpl w:val="15E68BAA"/>
    <w:lvl w:ilvl="0" w:tplc="8ED4BF58">
      <w:start w:val="2"/>
      <w:numFmt w:val="bullet"/>
      <w:lvlText w:val="-"/>
      <w:lvlJc w:val="left"/>
      <w:pPr>
        <w:ind w:left="80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2">
    <w:nsid w:val="11552572"/>
    <w:multiLevelType w:val="hybridMultilevel"/>
    <w:tmpl w:val="3322E534"/>
    <w:lvl w:ilvl="0" w:tplc="3CC009F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1D2559EF"/>
    <w:multiLevelType w:val="hybridMultilevel"/>
    <w:tmpl w:val="EE606F36"/>
    <w:lvl w:ilvl="0" w:tplc="79AA064C">
      <w:start w:val="11"/>
      <w:numFmt w:val="decimal"/>
      <w:lvlText w:val="(%1)"/>
      <w:lvlJc w:val="left"/>
      <w:pPr>
        <w:ind w:left="850" w:hanging="45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1FFE0FC3"/>
    <w:multiLevelType w:val="singleLevel"/>
    <w:tmpl w:val="34028200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">
    <w:nsid w:val="23FA609D"/>
    <w:multiLevelType w:val="hybridMultilevel"/>
    <w:tmpl w:val="20CED06C"/>
    <w:lvl w:ilvl="0" w:tplc="004CE2CE">
      <w:start w:val="2"/>
      <w:numFmt w:val="bullet"/>
      <w:lvlText w:val="-"/>
      <w:lvlJc w:val="left"/>
      <w:pPr>
        <w:ind w:left="116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6">
    <w:nsid w:val="25D751E8"/>
    <w:multiLevelType w:val="hybridMultilevel"/>
    <w:tmpl w:val="AE325C4E"/>
    <w:lvl w:ilvl="0" w:tplc="004CE2CE">
      <w:start w:val="2"/>
      <w:numFmt w:val="bullet"/>
      <w:lvlText w:val="-"/>
      <w:lvlJc w:val="left"/>
      <w:pPr>
        <w:ind w:left="760" w:hanging="360"/>
      </w:pPr>
      <w:rPr>
        <w:rFonts w:ascii="굴림" w:eastAsia="굴림" w:hAnsi="굴림" w:cs="Times New Roman" w:hint="eastAsia"/>
        <w:sz w:val="1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>
    <w:nsid w:val="2A7E6AA6"/>
    <w:multiLevelType w:val="hybridMultilevel"/>
    <w:tmpl w:val="11B83B76"/>
    <w:lvl w:ilvl="0" w:tplc="A3F43EB0">
      <w:start w:val="1"/>
      <w:numFmt w:val="decimal"/>
      <w:lvlText w:val="(%1)"/>
      <w:lvlJc w:val="left"/>
      <w:pPr>
        <w:ind w:left="10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8">
    <w:nsid w:val="2DF729AC"/>
    <w:multiLevelType w:val="hybridMultilevel"/>
    <w:tmpl w:val="B31A62E4"/>
    <w:lvl w:ilvl="0" w:tplc="6DF49CAA">
      <w:start w:val="1"/>
      <w:numFmt w:val="decimal"/>
      <w:lvlText w:val="(%1)"/>
      <w:lvlJc w:val="left"/>
      <w:pPr>
        <w:ind w:left="18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280" w:hanging="400"/>
      </w:pPr>
    </w:lvl>
    <w:lvl w:ilvl="2" w:tplc="0409001B" w:tentative="1">
      <w:start w:val="1"/>
      <w:numFmt w:val="lowerRoman"/>
      <w:lvlText w:val="%3."/>
      <w:lvlJc w:val="right"/>
      <w:pPr>
        <w:ind w:left="2680" w:hanging="400"/>
      </w:pPr>
    </w:lvl>
    <w:lvl w:ilvl="3" w:tplc="0409000F" w:tentative="1">
      <w:start w:val="1"/>
      <w:numFmt w:val="decimal"/>
      <w:lvlText w:val="%4."/>
      <w:lvlJc w:val="left"/>
      <w:pPr>
        <w:ind w:left="3080" w:hanging="400"/>
      </w:pPr>
    </w:lvl>
    <w:lvl w:ilvl="4" w:tplc="04090019" w:tentative="1">
      <w:start w:val="1"/>
      <w:numFmt w:val="upperLetter"/>
      <w:lvlText w:val="%5."/>
      <w:lvlJc w:val="left"/>
      <w:pPr>
        <w:ind w:left="3480" w:hanging="400"/>
      </w:pPr>
    </w:lvl>
    <w:lvl w:ilvl="5" w:tplc="0409001B" w:tentative="1">
      <w:start w:val="1"/>
      <w:numFmt w:val="lowerRoman"/>
      <w:lvlText w:val="%6."/>
      <w:lvlJc w:val="right"/>
      <w:pPr>
        <w:ind w:left="3880" w:hanging="400"/>
      </w:pPr>
    </w:lvl>
    <w:lvl w:ilvl="6" w:tplc="0409000F" w:tentative="1">
      <w:start w:val="1"/>
      <w:numFmt w:val="decimal"/>
      <w:lvlText w:val="%7."/>
      <w:lvlJc w:val="left"/>
      <w:pPr>
        <w:ind w:left="4280" w:hanging="400"/>
      </w:pPr>
    </w:lvl>
    <w:lvl w:ilvl="7" w:tplc="04090019" w:tentative="1">
      <w:start w:val="1"/>
      <w:numFmt w:val="upperLetter"/>
      <w:lvlText w:val="%8."/>
      <w:lvlJc w:val="left"/>
      <w:pPr>
        <w:ind w:left="4680" w:hanging="400"/>
      </w:pPr>
    </w:lvl>
    <w:lvl w:ilvl="8" w:tplc="0409001B" w:tentative="1">
      <w:start w:val="1"/>
      <w:numFmt w:val="lowerRoman"/>
      <w:lvlText w:val="%9."/>
      <w:lvlJc w:val="right"/>
      <w:pPr>
        <w:ind w:left="5080" w:hanging="400"/>
      </w:pPr>
    </w:lvl>
  </w:abstractNum>
  <w:abstractNum w:abstractNumId="9">
    <w:nsid w:val="2F4A56E7"/>
    <w:multiLevelType w:val="hybridMultilevel"/>
    <w:tmpl w:val="35E62420"/>
    <w:lvl w:ilvl="0" w:tplc="BD1C814E">
      <w:start w:val="1"/>
      <w:numFmt w:val="bullet"/>
      <w:lvlText w:val=""/>
      <w:lvlJc w:val="left"/>
      <w:pPr>
        <w:ind w:left="760" w:hanging="360"/>
      </w:pPr>
      <w:rPr>
        <w:rFonts w:ascii="Wingdings 2" w:hAnsi="Wingdings 2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>
    <w:nsid w:val="32675F63"/>
    <w:multiLevelType w:val="hybridMultilevel"/>
    <w:tmpl w:val="C5C6CDA8"/>
    <w:lvl w:ilvl="0" w:tplc="A3F43EB0">
      <w:start w:val="1"/>
      <w:numFmt w:val="decimal"/>
      <w:lvlText w:val="(%1)"/>
      <w:lvlJc w:val="left"/>
      <w:pPr>
        <w:ind w:left="800" w:hanging="400"/>
      </w:pPr>
      <w:rPr>
        <w:rFonts w:hint="default"/>
      </w:rPr>
    </w:lvl>
    <w:lvl w:ilvl="1" w:tplc="A3F43EB0">
      <w:start w:val="1"/>
      <w:numFmt w:val="decimal"/>
      <w:lvlText w:val="(%2)"/>
      <w:lvlJc w:val="left"/>
      <w:pPr>
        <w:ind w:left="1200" w:hanging="40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>
    <w:nsid w:val="33382A93"/>
    <w:multiLevelType w:val="hybridMultilevel"/>
    <w:tmpl w:val="00702C72"/>
    <w:lvl w:ilvl="0" w:tplc="56C8D0B2">
      <w:numFmt w:val="bullet"/>
      <w:lvlText w:val="□"/>
      <w:lvlJc w:val="left"/>
      <w:pPr>
        <w:ind w:left="760" w:hanging="360"/>
      </w:pPr>
      <w:rPr>
        <w:rFonts w:ascii="굴림체" w:eastAsia="굴림체" w:hAnsi="굴림체" w:cs="Times New Roman" w:hint="eastAsia"/>
        <w:lang w:val="en-US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3691135D"/>
    <w:multiLevelType w:val="hybridMultilevel"/>
    <w:tmpl w:val="207C8164"/>
    <w:lvl w:ilvl="0" w:tplc="7978583C">
      <w:start w:val="1"/>
      <w:numFmt w:val="decimal"/>
      <w:lvlText w:val="(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13">
    <w:nsid w:val="37783278"/>
    <w:multiLevelType w:val="hybridMultilevel"/>
    <w:tmpl w:val="2278A0D6"/>
    <w:lvl w:ilvl="0" w:tplc="BD064952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50" w:hanging="400"/>
      </w:pPr>
    </w:lvl>
    <w:lvl w:ilvl="2" w:tplc="0409001B" w:tentative="1">
      <w:start w:val="1"/>
      <w:numFmt w:val="lowerRoman"/>
      <w:lvlText w:val="%3."/>
      <w:lvlJc w:val="right"/>
      <w:pPr>
        <w:ind w:left="2050" w:hanging="400"/>
      </w:pPr>
    </w:lvl>
    <w:lvl w:ilvl="3" w:tplc="0409000F" w:tentative="1">
      <w:start w:val="1"/>
      <w:numFmt w:val="decimal"/>
      <w:lvlText w:val="%4."/>
      <w:lvlJc w:val="left"/>
      <w:pPr>
        <w:ind w:left="2450" w:hanging="400"/>
      </w:pPr>
    </w:lvl>
    <w:lvl w:ilvl="4" w:tplc="04090019" w:tentative="1">
      <w:start w:val="1"/>
      <w:numFmt w:val="upperLetter"/>
      <w:lvlText w:val="%5."/>
      <w:lvlJc w:val="left"/>
      <w:pPr>
        <w:ind w:left="2850" w:hanging="400"/>
      </w:pPr>
    </w:lvl>
    <w:lvl w:ilvl="5" w:tplc="0409001B" w:tentative="1">
      <w:start w:val="1"/>
      <w:numFmt w:val="lowerRoman"/>
      <w:lvlText w:val="%6."/>
      <w:lvlJc w:val="right"/>
      <w:pPr>
        <w:ind w:left="3250" w:hanging="400"/>
      </w:pPr>
    </w:lvl>
    <w:lvl w:ilvl="6" w:tplc="0409000F" w:tentative="1">
      <w:start w:val="1"/>
      <w:numFmt w:val="decimal"/>
      <w:lvlText w:val="%7."/>
      <w:lvlJc w:val="left"/>
      <w:pPr>
        <w:ind w:left="3650" w:hanging="400"/>
      </w:pPr>
    </w:lvl>
    <w:lvl w:ilvl="7" w:tplc="04090019" w:tentative="1">
      <w:start w:val="1"/>
      <w:numFmt w:val="upperLetter"/>
      <w:lvlText w:val="%8."/>
      <w:lvlJc w:val="left"/>
      <w:pPr>
        <w:ind w:left="4050" w:hanging="400"/>
      </w:pPr>
    </w:lvl>
    <w:lvl w:ilvl="8" w:tplc="0409001B" w:tentative="1">
      <w:start w:val="1"/>
      <w:numFmt w:val="lowerRoman"/>
      <w:lvlText w:val="%9."/>
      <w:lvlJc w:val="right"/>
      <w:pPr>
        <w:ind w:left="4450" w:hanging="400"/>
      </w:pPr>
    </w:lvl>
  </w:abstractNum>
  <w:abstractNum w:abstractNumId="14">
    <w:nsid w:val="3C4151D5"/>
    <w:multiLevelType w:val="hybridMultilevel"/>
    <w:tmpl w:val="4A449120"/>
    <w:lvl w:ilvl="0" w:tplc="BD1C814E">
      <w:start w:val="1"/>
      <w:numFmt w:val="bullet"/>
      <w:lvlText w:val=""/>
      <w:lvlJc w:val="left"/>
      <w:pPr>
        <w:ind w:left="1560" w:hanging="40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15">
    <w:nsid w:val="3EA203C2"/>
    <w:multiLevelType w:val="hybridMultilevel"/>
    <w:tmpl w:val="BE0455A8"/>
    <w:lvl w:ilvl="0" w:tplc="5E9A8C98">
      <w:start w:val="1"/>
      <w:numFmt w:val="decimal"/>
      <w:lvlText w:val="%1."/>
      <w:lvlJc w:val="left"/>
      <w:pPr>
        <w:ind w:left="800" w:hanging="400"/>
      </w:pPr>
      <w:rPr>
        <w:rFonts w:asciiTheme="minorHAnsi" w:eastAsiaTheme="minorEastAsia" w:hAnsiTheme="minorHAnsi" w:cstheme="minorBidi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4197049A"/>
    <w:multiLevelType w:val="hybridMultilevel"/>
    <w:tmpl w:val="1348300C"/>
    <w:lvl w:ilvl="0" w:tplc="A3F43EB0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46C243AC"/>
    <w:multiLevelType w:val="hybridMultilevel"/>
    <w:tmpl w:val="A61ACFA4"/>
    <w:lvl w:ilvl="0" w:tplc="04090001">
      <w:start w:val="1"/>
      <w:numFmt w:val="bullet"/>
      <w:lvlText w:val=""/>
      <w:lvlJc w:val="left"/>
      <w:pPr>
        <w:ind w:left="760" w:hanging="360"/>
      </w:pPr>
      <w:rPr>
        <w:rFonts w:ascii="Wingdings" w:hAnsi="Wingdings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>
    <w:nsid w:val="49C67063"/>
    <w:multiLevelType w:val="hybridMultilevel"/>
    <w:tmpl w:val="28688D8E"/>
    <w:lvl w:ilvl="0" w:tplc="D954EE08">
      <w:start w:val="1"/>
      <w:numFmt w:val="decimal"/>
      <w:lvlText w:val="(%1)"/>
      <w:lvlJc w:val="left"/>
      <w:pPr>
        <w:ind w:left="15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010" w:hanging="400"/>
      </w:pPr>
    </w:lvl>
    <w:lvl w:ilvl="2" w:tplc="0409001B" w:tentative="1">
      <w:start w:val="1"/>
      <w:numFmt w:val="lowerRoman"/>
      <w:lvlText w:val="%3."/>
      <w:lvlJc w:val="right"/>
      <w:pPr>
        <w:ind w:left="2410" w:hanging="400"/>
      </w:pPr>
    </w:lvl>
    <w:lvl w:ilvl="3" w:tplc="0409000F" w:tentative="1">
      <w:start w:val="1"/>
      <w:numFmt w:val="decimal"/>
      <w:lvlText w:val="%4."/>
      <w:lvlJc w:val="left"/>
      <w:pPr>
        <w:ind w:left="2810" w:hanging="400"/>
      </w:pPr>
    </w:lvl>
    <w:lvl w:ilvl="4" w:tplc="04090019" w:tentative="1">
      <w:start w:val="1"/>
      <w:numFmt w:val="upperLetter"/>
      <w:lvlText w:val="%5."/>
      <w:lvlJc w:val="left"/>
      <w:pPr>
        <w:ind w:left="3210" w:hanging="400"/>
      </w:pPr>
    </w:lvl>
    <w:lvl w:ilvl="5" w:tplc="0409001B" w:tentative="1">
      <w:start w:val="1"/>
      <w:numFmt w:val="lowerRoman"/>
      <w:lvlText w:val="%6."/>
      <w:lvlJc w:val="right"/>
      <w:pPr>
        <w:ind w:left="3610" w:hanging="400"/>
      </w:pPr>
    </w:lvl>
    <w:lvl w:ilvl="6" w:tplc="0409000F" w:tentative="1">
      <w:start w:val="1"/>
      <w:numFmt w:val="decimal"/>
      <w:lvlText w:val="%7."/>
      <w:lvlJc w:val="left"/>
      <w:pPr>
        <w:ind w:left="4010" w:hanging="400"/>
      </w:pPr>
    </w:lvl>
    <w:lvl w:ilvl="7" w:tplc="04090019" w:tentative="1">
      <w:start w:val="1"/>
      <w:numFmt w:val="upperLetter"/>
      <w:lvlText w:val="%8."/>
      <w:lvlJc w:val="left"/>
      <w:pPr>
        <w:ind w:left="4410" w:hanging="400"/>
      </w:pPr>
    </w:lvl>
    <w:lvl w:ilvl="8" w:tplc="0409001B" w:tentative="1">
      <w:start w:val="1"/>
      <w:numFmt w:val="lowerRoman"/>
      <w:lvlText w:val="%9."/>
      <w:lvlJc w:val="right"/>
      <w:pPr>
        <w:ind w:left="4810" w:hanging="400"/>
      </w:pPr>
    </w:lvl>
  </w:abstractNum>
  <w:abstractNum w:abstractNumId="19">
    <w:nsid w:val="50383276"/>
    <w:multiLevelType w:val="hybridMultilevel"/>
    <w:tmpl w:val="2A84874A"/>
    <w:lvl w:ilvl="0" w:tplc="004CE2CE">
      <w:start w:val="2"/>
      <w:numFmt w:val="bullet"/>
      <w:lvlText w:val="-"/>
      <w:lvlJc w:val="left"/>
      <w:pPr>
        <w:ind w:left="116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0">
    <w:nsid w:val="50B61946"/>
    <w:multiLevelType w:val="hybridMultilevel"/>
    <w:tmpl w:val="0576FD02"/>
    <w:lvl w:ilvl="0" w:tplc="6FB4D42A">
      <w:start w:val="1"/>
      <w:numFmt w:val="decimal"/>
      <w:lvlText w:val="(%1)"/>
      <w:lvlJc w:val="left"/>
      <w:pPr>
        <w:ind w:left="1552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92" w:hanging="400"/>
      </w:pPr>
    </w:lvl>
    <w:lvl w:ilvl="2" w:tplc="0409001B" w:tentative="1">
      <w:start w:val="1"/>
      <w:numFmt w:val="lowerRoman"/>
      <w:lvlText w:val="%3."/>
      <w:lvlJc w:val="right"/>
      <w:pPr>
        <w:ind w:left="2392" w:hanging="400"/>
      </w:pPr>
    </w:lvl>
    <w:lvl w:ilvl="3" w:tplc="0409000F" w:tentative="1">
      <w:start w:val="1"/>
      <w:numFmt w:val="decimal"/>
      <w:lvlText w:val="%4."/>
      <w:lvlJc w:val="left"/>
      <w:pPr>
        <w:ind w:left="2792" w:hanging="400"/>
      </w:pPr>
    </w:lvl>
    <w:lvl w:ilvl="4" w:tplc="04090019" w:tentative="1">
      <w:start w:val="1"/>
      <w:numFmt w:val="upperLetter"/>
      <w:lvlText w:val="%5."/>
      <w:lvlJc w:val="left"/>
      <w:pPr>
        <w:ind w:left="3192" w:hanging="400"/>
      </w:pPr>
    </w:lvl>
    <w:lvl w:ilvl="5" w:tplc="0409001B" w:tentative="1">
      <w:start w:val="1"/>
      <w:numFmt w:val="lowerRoman"/>
      <w:lvlText w:val="%6."/>
      <w:lvlJc w:val="right"/>
      <w:pPr>
        <w:ind w:left="3592" w:hanging="400"/>
      </w:pPr>
    </w:lvl>
    <w:lvl w:ilvl="6" w:tplc="0409000F" w:tentative="1">
      <w:start w:val="1"/>
      <w:numFmt w:val="decimal"/>
      <w:lvlText w:val="%7."/>
      <w:lvlJc w:val="left"/>
      <w:pPr>
        <w:ind w:left="3992" w:hanging="400"/>
      </w:pPr>
    </w:lvl>
    <w:lvl w:ilvl="7" w:tplc="04090019" w:tentative="1">
      <w:start w:val="1"/>
      <w:numFmt w:val="upperLetter"/>
      <w:lvlText w:val="%8."/>
      <w:lvlJc w:val="left"/>
      <w:pPr>
        <w:ind w:left="4392" w:hanging="400"/>
      </w:pPr>
    </w:lvl>
    <w:lvl w:ilvl="8" w:tplc="0409001B" w:tentative="1">
      <w:start w:val="1"/>
      <w:numFmt w:val="lowerRoman"/>
      <w:lvlText w:val="%9."/>
      <w:lvlJc w:val="right"/>
      <w:pPr>
        <w:ind w:left="4792" w:hanging="400"/>
      </w:pPr>
    </w:lvl>
  </w:abstractNum>
  <w:abstractNum w:abstractNumId="21">
    <w:nsid w:val="513241AB"/>
    <w:multiLevelType w:val="hybridMultilevel"/>
    <w:tmpl w:val="D31430C2"/>
    <w:lvl w:ilvl="0" w:tplc="004CE2CE">
      <w:start w:val="2"/>
      <w:numFmt w:val="bullet"/>
      <w:lvlText w:val="-"/>
      <w:lvlJc w:val="left"/>
      <w:pPr>
        <w:ind w:left="1200" w:hanging="40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2">
    <w:nsid w:val="54FA3DDA"/>
    <w:multiLevelType w:val="hybridMultilevel"/>
    <w:tmpl w:val="B2089334"/>
    <w:lvl w:ilvl="0" w:tplc="A3F43EB0">
      <w:start w:val="1"/>
      <w:numFmt w:val="decimal"/>
      <w:lvlText w:val="(%1)"/>
      <w:lvlJc w:val="left"/>
      <w:pPr>
        <w:ind w:left="10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23">
    <w:nsid w:val="59AC5C7E"/>
    <w:multiLevelType w:val="hybridMultilevel"/>
    <w:tmpl w:val="1782494C"/>
    <w:lvl w:ilvl="0" w:tplc="BD1C814E">
      <w:start w:val="1"/>
      <w:numFmt w:val="bullet"/>
      <w:lvlText w:val=""/>
      <w:lvlJc w:val="left"/>
      <w:pPr>
        <w:ind w:left="800" w:hanging="40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4">
    <w:nsid w:val="5A6B0344"/>
    <w:multiLevelType w:val="hybridMultilevel"/>
    <w:tmpl w:val="75B2B42A"/>
    <w:lvl w:ilvl="0" w:tplc="A3F43EB0">
      <w:start w:val="1"/>
      <w:numFmt w:val="decimal"/>
      <w:lvlText w:val="(%1)"/>
      <w:lvlJc w:val="left"/>
      <w:pPr>
        <w:ind w:left="8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>
    <w:nsid w:val="66366973"/>
    <w:multiLevelType w:val="hybridMultilevel"/>
    <w:tmpl w:val="BB460ACA"/>
    <w:lvl w:ilvl="0" w:tplc="ECAAFC1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>
    <w:nsid w:val="67F900F5"/>
    <w:multiLevelType w:val="hybridMultilevel"/>
    <w:tmpl w:val="DC949A5C"/>
    <w:lvl w:ilvl="0" w:tplc="6D805792">
      <w:start w:val="6"/>
      <w:numFmt w:val="bullet"/>
      <w:lvlText w:val="□"/>
      <w:lvlJc w:val="left"/>
      <w:pPr>
        <w:ind w:left="5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7">
    <w:nsid w:val="6E0508D4"/>
    <w:multiLevelType w:val="hybridMultilevel"/>
    <w:tmpl w:val="D906339A"/>
    <w:lvl w:ilvl="0" w:tplc="BD1C814E">
      <w:start w:val="1"/>
      <w:numFmt w:val="bullet"/>
      <w:lvlText w:val=""/>
      <w:lvlJc w:val="left"/>
      <w:pPr>
        <w:ind w:left="800" w:hanging="40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6F1D7184"/>
    <w:multiLevelType w:val="hybridMultilevel"/>
    <w:tmpl w:val="A5308CA6"/>
    <w:lvl w:ilvl="0" w:tplc="A3F43EB0">
      <w:start w:val="1"/>
      <w:numFmt w:val="decimal"/>
      <w:lvlText w:val="(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29">
    <w:nsid w:val="6FF84A5A"/>
    <w:multiLevelType w:val="hybridMultilevel"/>
    <w:tmpl w:val="29B0922A"/>
    <w:lvl w:ilvl="0" w:tplc="BD1C814E">
      <w:start w:val="1"/>
      <w:numFmt w:val="bullet"/>
      <w:lvlText w:val=""/>
      <w:lvlJc w:val="left"/>
      <w:pPr>
        <w:ind w:left="800" w:hanging="40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0">
    <w:nsid w:val="725C70FB"/>
    <w:multiLevelType w:val="hybridMultilevel"/>
    <w:tmpl w:val="78B09588"/>
    <w:lvl w:ilvl="0" w:tplc="7978583C">
      <w:start w:val="1"/>
      <w:numFmt w:val="decimal"/>
      <w:lvlText w:val="(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31">
    <w:nsid w:val="73BA059C"/>
    <w:multiLevelType w:val="hybridMultilevel"/>
    <w:tmpl w:val="4E38477E"/>
    <w:lvl w:ilvl="0" w:tplc="B9520CD2">
      <w:start w:val="1"/>
      <w:numFmt w:val="decimal"/>
      <w:lvlText w:val="(%1)"/>
      <w:lvlJc w:val="left"/>
      <w:pPr>
        <w:ind w:left="122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64" w:hanging="400"/>
      </w:pPr>
    </w:lvl>
    <w:lvl w:ilvl="2" w:tplc="0409001B" w:tentative="1">
      <w:start w:val="1"/>
      <w:numFmt w:val="lowerRoman"/>
      <w:lvlText w:val="%3."/>
      <w:lvlJc w:val="right"/>
      <w:pPr>
        <w:ind w:left="2064" w:hanging="400"/>
      </w:pPr>
    </w:lvl>
    <w:lvl w:ilvl="3" w:tplc="0409000F" w:tentative="1">
      <w:start w:val="1"/>
      <w:numFmt w:val="decimal"/>
      <w:lvlText w:val="%4."/>
      <w:lvlJc w:val="left"/>
      <w:pPr>
        <w:ind w:left="2464" w:hanging="400"/>
      </w:pPr>
    </w:lvl>
    <w:lvl w:ilvl="4" w:tplc="04090019" w:tentative="1">
      <w:start w:val="1"/>
      <w:numFmt w:val="upperLetter"/>
      <w:lvlText w:val="%5."/>
      <w:lvlJc w:val="left"/>
      <w:pPr>
        <w:ind w:left="2864" w:hanging="400"/>
      </w:pPr>
    </w:lvl>
    <w:lvl w:ilvl="5" w:tplc="0409001B" w:tentative="1">
      <w:start w:val="1"/>
      <w:numFmt w:val="lowerRoman"/>
      <w:lvlText w:val="%6."/>
      <w:lvlJc w:val="right"/>
      <w:pPr>
        <w:ind w:left="3264" w:hanging="400"/>
      </w:pPr>
    </w:lvl>
    <w:lvl w:ilvl="6" w:tplc="0409000F" w:tentative="1">
      <w:start w:val="1"/>
      <w:numFmt w:val="decimal"/>
      <w:lvlText w:val="%7."/>
      <w:lvlJc w:val="left"/>
      <w:pPr>
        <w:ind w:left="3664" w:hanging="400"/>
      </w:pPr>
    </w:lvl>
    <w:lvl w:ilvl="7" w:tplc="04090019" w:tentative="1">
      <w:start w:val="1"/>
      <w:numFmt w:val="upperLetter"/>
      <w:lvlText w:val="%8."/>
      <w:lvlJc w:val="left"/>
      <w:pPr>
        <w:ind w:left="4064" w:hanging="400"/>
      </w:pPr>
    </w:lvl>
    <w:lvl w:ilvl="8" w:tplc="0409001B" w:tentative="1">
      <w:start w:val="1"/>
      <w:numFmt w:val="lowerRoman"/>
      <w:lvlText w:val="%9."/>
      <w:lvlJc w:val="right"/>
      <w:pPr>
        <w:ind w:left="4464" w:hanging="400"/>
      </w:pPr>
    </w:lvl>
  </w:abstractNum>
  <w:abstractNum w:abstractNumId="32">
    <w:nsid w:val="74E11D49"/>
    <w:multiLevelType w:val="hybridMultilevel"/>
    <w:tmpl w:val="919ED104"/>
    <w:lvl w:ilvl="0" w:tplc="B1D8200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3">
    <w:nsid w:val="774A1E7B"/>
    <w:multiLevelType w:val="hybridMultilevel"/>
    <w:tmpl w:val="A5308CA6"/>
    <w:lvl w:ilvl="0" w:tplc="A3F43EB0">
      <w:start w:val="1"/>
      <w:numFmt w:val="decimal"/>
      <w:lvlText w:val="(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34">
    <w:nsid w:val="7933794F"/>
    <w:multiLevelType w:val="hybridMultilevel"/>
    <w:tmpl w:val="2F10D254"/>
    <w:lvl w:ilvl="0" w:tplc="BD1C814E">
      <w:start w:val="1"/>
      <w:numFmt w:val="bullet"/>
      <w:lvlText w:val=""/>
      <w:lvlJc w:val="left"/>
      <w:pPr>
        <w:ind w:left="1200" w:hanging="40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35">
    <w:nsid w:val="7B92531F"/>
    <w:multiLevelType w:val="hybridMultilevel"/>
    <w:tmpl w:val="48D0D596"/>
    <w:lvl w:ilvl="0" w:tplc="BD1C814E">
      <w:start w:val="1"/>
      <w:numFmt w:val="bullet"/>
      <w:lvlText w:val=""/>
      <w:lvlJc w:val="left"/>
      <w:pPr>
        <w:ind w:left="1560" w:hanging="40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36">
    <w:nsid w:val="7D2956D1"/>
    <w:multiLevelType w:val="hybridMultilevel"/>
    <w:tmpl w:val="C0621756"/>
    <w:lvl w:ilvl="0" w:tplc="BD1C814E">
      <w:start w:val="1"/>
      <w:numFmt w:val="bullet"/>
      <w:lvlText w:val=""/>
      <w:lvlJc w:val="left"/>
      <w:pPr>
        <w:ind w:left="1560" w:hanging="40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37">
    <w:nsid w:val="7E722E7C"/>
    <w:multiLevelType w:val="hybridMultilevel"/>
    <w:tmpl w:val="0624D94A"/>
    <w:lvl w:ilvl="0" w:tplc="16005EBA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8">
    <w:nsid w:val="7EE84E31"/>
    <w:multiLevelType w:val="hybridMultilevel"/>
    <w:tmpl w:val="7F9878A0"/>
    <w:lvl w:ilvl="0" w:tplc="5964BDF8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16"/>
  </w:num>
  <w:num w:numId="2">
    <w:abstractNumId w:val="26"/>
  </w:num>
  <w:num w:numId="3">
    <w:abstractNumId w:val="14"/>
  </w:num>
  <w:num w:numId="4">
    <w:abstractNumId w:val="36"/>
  </w:num>
  <w:num w:numId="5">
    <w:abstractNumId w:val="35"/>
  </w:num>
  <w:num w:numId="6">
    <w:abstractNumId w:val="17"/>
  </w:num>
  <w:num w:numId="7">
    <w:abstractNumId w:val="9"/>
  </w:num>
  <w:num w:numId="8">
    <w:abstractNumId w:val="34"/>
  </w:num>
  <w:num w:numId="9">
    <w:abstractNumId w:val="32"/>
  </w:num>
  <w:num w:numId="10">
    <w:abstractNumId w:val="38"/>
  </w:num>
  <w:num w:numId="11">
    <w:abstractNumId w:val="1"/>
  </w:num>
  <w:num w:numId="12">
    <w:abstractNumId w:val="37"/>
  </w:num>
  <w:num w:numId="13">
    <w:abstractNumId w:val="23"/>
  </w:num>
  <w:num w:numId="14">
    <w:abstractNumId w:val="15"/>
  </w:num>
  <w:num w:numId="15">
    <w:abstractNumId w:val="24"/>
  </w:num>
  <w:num w:numId="16">
    <w:abstractNumId w:val="29"/>
  </w:num>
  <w:num w:numId="17">
    <w:abstractNumId w:val="19"/>
  </w:num>
  <w:num w:numId="18">
    <w:abstractNumId w:val="7"/>
  </w:num>
  <w:num w:numId="19">
    <w:abstractNumId w:val="5"/>
  </w:num>
  <w:num w:numId="20">
    <w:abstractNumId w:val="22"/>
  </w:num>
  <w:num w:numId="21">
    <w:abstractNumId w:val="21"/>
  </w:num>
  <w:num w:numId="22">
    <w:abstractNumId w:val="27"/>
  </w:num>
  <w:num w:numId="23">
    <w:abstractNumId w:val="11"/>
  </w:num>
  <w:num w:numId="24">
    <w:abstractNumId w:val="33"/>
  </w:num>
  <w:num w:numId="25">
    <w:abstractNumId w:val="2"/>
  </w:num>
  <w:num w:numId="26">
    <w:abstractNumId w:val="6"/>
  </w:num>
  <w:num w:numId="27">
    <w:abstractNumId w:val="3"/>
  </w:num>
  <w:num w:numId="28">
    <w:abstractNumId w:val="13"/>
  </w:num>
  <w:num w:numId="29">
    <w:abstractNumId w:val="25"/>
  </w:num>
  <w:num w:numId="30">
    <w:abstractNumId w:val="0"/>
  </w:num>
  <w:num w:numId="31">
    <w:abstractNumId w:val="8"/>
  </w:num>
  <w:num w:numId="32">
    <w:abstractNumId w:val="20"/>
  </w:num>
  <w:num w:numId="33">
    <w:abstractNumId w:val="12"/>
  </w:num>
  <w:num w:numId="34">
    <w:abstractNumId w:val="18"/>
  </w:num>
  <w:num w:numId="35">
    <w:abstractNumId w:val="31"/>
  </w:num>
  <w:num w:numId="36">
    <w:abstractNumId w:val="28"/>
  </w:num>
  <w:num w:numId="37">
    <w:abstractNumId w:val="10"/>
  </w:num>
  <w:num w:numId="38">
    <w:abstractNumId w:val="30"/>
  </w:num>
  <w:num w:numId="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324"/>
    <w:rsid w:val="00002E21"/>
    <w:rsid w:val="00027468"/>
    <w:rsid w:val="00113F7C"/>
    <w:rsid w:val="00114749"/>
    <w:rsid w:val="0014288F"/>
    <w:rsid w:val="00156373"/>
    <w:rsid w:val="00166DD3"/>
    <w:rsid w:val="00185440"/>
    <w:rsid w:val="0021683A"/>
    <w:rsid w:val="0022344F"/>
    <w:rsid w:val="00255366"/>
    <w:rsid w:val="002910E6"/>
    <w:rsid w:val="002D5DEB"/>
    <w:rsid w:val="002F56C3"/>
    <w:rsid w:val="003402A6"/>
    <w:rsid w:val="003566FA"/>
    <w:rsid w:val="00361407"/>
    <w:rsid w:val="00391E5F"/>
    <w:rsid w:val="003B4C8D"/>
    <w:rsid w:val="003D526E"/>
    <w:rsid w:val="003D7596"/>
    <w:rsid w:val="003E5B0F"/>
    <w:rsid w:val="003F2812"/>
    <w:rsid w:val="003F7AF8"/>
    <w:rsid w:val="00430FA8"/>
    <w:rsid w:val="0043123F"/>
    <w:rsid w:val="00491B1F"/>
    <w:rsid w:val="004A318D"/>
    <w:rsid w:val="004A5A36"/>
    <w:rsid w:val="00537253"/>
    <w:rsid w:val="00556B79"/>
    <w:rsid w:val="005C053B"/>
    <w:rsid w:val="005C668D"/>
    <w:rsid w:val="005D728E"/>
    <w:rsid w:val="005D759C"/>
    <w:rsid w:val="006071BF"/>
    <w:rsid w:val="00614209"/>
    <w:rsid w:val="0064157F"/>
    <w:rsid w:val="00643AA1"/>
    <w:rsid w:val="00650CC4"/>
    <w:rsid w:val="00671043"/>
    <w:rsid w:val="00691A07"/>
    <w:rsid w:val="00693C2F"/>
    <w:rsid w:val="006A634F"/>
    <w:rsid w:val="006C15BF"/>
    <w:rsid w:val="006D5087"/>
    <w:rsid w:val="00707935"/>
    <w:rsid w:val="0072125C"/>
    <w:rsid w:val="00767B6C"/>
    <w:rsid w:val="007D2CC4"/>
    <w:rsid w:val="008032A8"/>
    <w:rsid w:val="00821B2A"/>
    <w:rsid w:val="00822ADE"/>
    <w:rsid w:val="00823502"/>
    <w:rsid w:val="008C4343"/>
    <w:rsid w:val="00920CA1"/>
    <w:rsid w:val="00981026"/>
    <w:rsid w:val="00997D47"/>
    <w:rsid w:val="009A0C69"/>
    <w:rsid w:val="009D22B4"/>
    <w:rsid w:val="00A6683B"/>
    <w:rsid w:val="00A81D12"/>
    <w:rsid w:val="00A83911"/>
    <w:rsid w:val="00A96EA6"/>
    <w:rsid w:val="00AE21D4"/>
    <w:rsid w:val="00AF17D6"/>
    <w:rsid w:val="00B43B9B"/>
    <w:rsid w:val="00B45E02"/>
    <w:rsid w:val="00BB7DA0"/>
    <w:rsid w:val="00C16D8D"/>
    <w:rsid w:val="00C27543"/>
    <w:rsid w:val="00C72E70"/>
    <w:rsid w:val="00C77324"/>
    <w:rsid w:val="00C90813"/>
    <w:rsid w:val="00CF6784"/>
    <w:rsid w:val="00D1169D"/>
    <w:rsid w:val="00D253C8"/>
    <w:rsid w:val="00D72EF7"/>
    <w:rsid w:val="00DC72EF"/>
    <w:rsid w:val="00DD2995"/>
    <w:rsid w:val="00EC36D5"/>
    <w:rsid w:val="00EE1A78"/>
    <w:rsid w:val="00EE355B"/>
    <w:rsid w:val="00EE76B1"/>
    <w:rsid w:val="00F248A4"/>
    <w:rsid w:val="00F80BD4"/>
    <w:rsid w:val="00F85803"/>
    <w:rsid w:val="00F950EE"/>
    <w:rsid w:val="00F9634D"/>
    <w:rsid w:val="00FA16FD"/>
    <w:rsid w:val="00FC3438"/>
    <w:rsid w:val="00FE1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ajorEastAsia" w:hAnsiTheme="majorHAnsi" w:cstheme="maj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BD4"/>
  </w:style>
  <w:style w:type="paragraph" w:styleId="1">
    <w:name w:val="heading 1"/>
    <w:basedOn w:val="a"/>
    <w:next w:val="a"/>
    <w:link w:val="1Char"/>
    <w:uiPriority w:val="9"/>
    <w:qFormat/>
    <w:rsid w:val="00F80BD4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Char"/>
    <w:uiPriority w:val="9"/>
    <w:unhideWhenUsed/>
    <w:qFormat/>
    <w:rsid w:val="00F80BD4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F80BD4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F80BD4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F80BD4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F80BD4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F80BD4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F80BD4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F80BD4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0BD4"/>
    <w:pPr>
      <w:ind w:left="720"/>
      <w:contextualSpacing/>
    </w:pPr>
  </w:style>
  <w:style w:type="table" w:styleId="a4">
    <w:name w:val="Table Grid"/>
    <w:basedOn w:val="a1"/>
    <w:rsid w:val="00C77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basedOn w:val="a"/>
    <w:link w:val="Char"/>
    <w:uiPriority w:val="1"/>
    <w:qFormat/>
    <w:rsid w:val="00F80BD4"/>
    <w:pPr>
      <w:spacing w:after="0" w:line="240" w:lineRule="auto"/>
    </w:pPr>
  </w:style>
  <w:style w:type="paragraph" w:customStyle="1" w:styleId="hstyle0">
    <w:name w:val="hstyle0"/>
    <w:basedOn w:val="a"/>
    <w:rsid w:val="00920CA1"/>
    <w:pPr>
      <w:spacing w:after="0" w:line="384" w:lineRule="auto"/>
    </w:pPr>
    <w:rPr>
      <w:rFonts w:ascii="바탕" w:eastAsia="바탕" w:hAnsi="바탕" w:cs="굴림"/>
      <w:color w:val="000000"/>
      <w:szCs w:val="20"/>
    </w:rPr>
  </w:style>
  <w:style w:type="paragraph" w:styleId="a6">
    <w:name w:val="header"/>
    <w:basedOn w:val="a"/>
    <w:link w:val="Char0"/>
    <w:unhideWhenUsed/>
    <w:rsid w:val="0072125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rsid w:val="0072125C"/>
  </w:style>
  <w:style w:type="paragraph" w:styleId="a7">
    <w:name w:val="footer"/>
    <w:basedOn w:val="a"/>
    <w:link w:val="Char1"/>
    <w:unhideWhenUsed/>
    <w:rsid w:val="0072125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rsid w:val="0072125C"/>
  </w:style>
  <w:style w:type="character" w:styleId="a8">
    <w:name w:val="annotation reference"/>
    <w:basedOn w:val="a0"/>
    <w:uiPriority w:val="99"/>
    <w:semiHidden/>
    <w:unhideWhenUsed/>
    <w:rsid w:val="0072125C"/>
    <w:rPr>
      <w:sz w:val="18"/>
      <w:szCs w:val="18"/>
    </w:rPr>
  </w:style>
  <w:style w:type="paragraph" w:styleId="a9">
    <w:name w:val="annotation text"/>
    <w:basedOn w:val="a"/>
    <w:link w:val="Char2"/>
    <w:uiPriority w:val="99"/>
    <w:semiHidden/>
    <w:unhideWhenUsed/>
    <w:rsid w:val="0072125C"/>
  </w:style>
  <w:style w:type="character" w:customStyle="1" w:styleId="Char2">
    <w:name w:val="메모 텍스트 Char"/>
    <w:basedOn w:val="a0"/>
    <w:link w:val="a9"/>
    <w:uiPriority w:val="99"/>
    <w:semiHidden/>
    <w:rsid w:val="0072125C"/>
  </w:style>
  <w:style w:type="paragraph" w:styleId="aa">
    <w:name w:val="Balloon Text"/>
    <w:basedOn w:val="a"/>
    <w:link w:val="Char3"/>
    <w:uiPriority w:val="99"/>
    <w:semiHidden/>
    <w:unhideWhenUsed/>
    <w:rsid w:val="0072125C"/>
    <w:pPr>
      <w:spacing w:after="0" w:line="240" w:lineRule="auto"/>
    </w:pPr>
    <w:rPr>
      <w:sz w:val="18"/>
      <w:szCs w:val="18"/>
    </w:rPr>
  </w:style>
  <w:style w:type="character" w:customStyle="1" w:styleId="Char3">
    <w:name w:val="풍선 도움말 텍스트 Char"/>
    <w:basedOn w:val="a0"/>
    <w:link w:val="aa"/>
    <w:uiPriority w:val="99"/>
    <w:semiHidden/>
    <w:rsid w:val="0072125C"/>
    <w:rPr>
      <w:rFonts w:asciiTheme="majorHAnsi" w:eastAsiaTheme="majorEastAsia" w:hAnsiTheme="majorHAnsi" w:cstheme="majorBidi"/>
      <w:sz w:val="18"/>
      <w:szCs w:val="18"/>
    </w:rPr>
  </w:style>
  <w:style w:type="character" w:styleId="ab">
    <w:name w:val="page number"/>
    <w:basedOn w:val="a0"/>
    <w:rsid w:val="0014288F"/>
  </w:style>
  <w:style w:type="character" w:customStyle="1" w:styleId="1Char">
    <w:name w:val="제목 1 Char"/>
    <w:basedOn w:val="a0"/>
    <w:link w:val="1"/>
    <w:uiPriority w:val="9"/>
    <w:rsid w:val="00F80BD4"/>
    <w:rPr>
      <w:smallCaps/>
      <w:spacing w:val="5"/>
      <w:sz w:val="36"/>
      <w:szCs w:val="36"/>
    </w:rPr>
  </w:style>
  <w:style w:type="paragraph" w:styleId="TOC">
    <w:name w:val="TOC Heading"/>
    <w:basedOn w:val="1"/>
    <w:next w:val="a"/>
    <w:uiPriority w:val="39"/>
    <w:unhideWhenUsed/>
    <w:qFormat/>
    <w:rsid w:val="00F80BD4"/>
    <w:pPr>
      <w:outlineLvl w:val="9"/>
    </w:pPr>
    <w:rPr>
      <w:lang w:bidi="en-US"/>
    </w:rPr>
  </w:style>
  <w:style w:type="paragraph" w:styleId="20">
    <w:name w:val="toc 2"/>
    <w:basedOn w:val="a"/>
    <w:next w:val="a"/>
    <w:autoRedefine/>
    <w:uiPriority w:val="39"/>
    <w:unhideWhenUsed/>
    <w:rsid w:val="00F80BD4"/>
    <w:pPr>
      <w:tabs>
        <w:tab w:val="right" w:leader="dot" w:pos="9016"/>
      </w:tabs>
      <w:spacing w:after="100" w:line="240" w:lineRule="auto"/>
      <w:ind w:left="220"/>
    </w:pPr>
  </w:style>
  <w:style w:type="paragraph" w:styleId="10">
    <w:name w:val="toc 1"/>
    <w:basedOn w:val="a"/>
    <w:next w:val="a"/>
    <w:autoRedefine/>
    <w:uiPriority w:val="39"/>
    <w:unhideWhenUsed/>
    <w:rsid w:val="00822ADE"/>
    <w:pPr>
      <w:spacing w:after="100"/>
    </w:pPr>
  </w:style>
  <w:style w:type="paragraph" w:styleId="30">
    <w:name w:val="toc 3"/>
    <w:basedOn w:val="a"/>
    <w:next w:val="a"/>
    <w:autoRedefine/>
    <w:uiPriority w:val="39"/>
    <w:semiHidden/>
    <w:unhideWhenUsed/>
    <w:rsid w:val="00822ADE"/>
    <w:pPr>
      <w:spacing w:after="100"/>
      <w:ind w:left="440"/>
    </w:pPr>
  </w:style>
  <w:style w:type="character" w:styleId="ac">
    <w:name w:val="Strong"/>
    <w:uiPriority w:val="22"/>
    <w:qFormat/>
    <w:rsid w:val="00F80BD4"/>
    <w:rPr>
      <w:b/>
      <w:bCs/>
    </w:rPr>
  </w:style>
  <w:style w:type="character" w:customStyle="1" w:styleId="2Char">
    <w:name w:val="제목 2 Char"/>
    <w:basedOn w:val="a0"/>
    <w:link w:val="2"/>
    <w:uiPriority w:val="9"/>
    <w:rsid w:val="00F80BD4"/>
    <w:rPr>
      <w:smallCaps/>
      <w:sz w:val="28"/>
      <w:szCs w:val="28"/>
    </w:rPr>
  </w:style>
  <w:style w:type="character" w:styleId="ad">
    <w:name w:val="Hyperlink"/>
    <w:basedOn w:val="a0"/>
    <w:uiPriority w:val="99"/>
    <w:unhideWhenUsed/>
    <w:rsid w:val="00B43B9B"/>
    <w:rPr>
      <w:color w:val="0000FF" w:themeColor="hyperlink"/>
      <w:u w:val="single"/>
    </w:rPr>
  </w:style>
  <w:style w:type="character" w:customStyle="1" w:styleId="3Char">
    <w:name w:val="제목 3 Char"/>
    <w:basedOn w:val="a0"/>
    <w:link w:val="3"/>
    <w:uiPriority w:val="9"/>
    <w:semiHidden/>
    <w:rsid w:val="00F80BD4"/>
    <w:rPr>
      <w:i/>
      <w:iCs/>
      <w:smallCaps/>
      <w:spacing w:val="5"/>
      <w:sz w:val="26"/>
      <w:szCs w:val="26"/>
    </w:rPr>
  </w:style>
  <w:style w:type="character" w:customStyle="1" w:styleId="4Char">
    <w:name w:val="제목 4 Char"/>
    <w:basedOn w:val="a0"/>
    <w:link w:val="4"/>
    <w:uiPriority w:val="9"/>
    <w:semiHidden/>
    <w:rsid w:val="00F80BD4"/>
    <w:rPr>
      <w:b/>
      <w:bCs/>
      <w:spacing w:val="5"/>
      <w:sz w:val="24"/>
      <w:szCs w:val="24"/>
    </w:rPr>
  </w:style>
  <w:style w:type="character" w:customStyle="1" w:styleId="5Char">
    <w:name w:val="제목 5 Char"/>
    <w:basedOn w:val="a0"/>
    <w:link w:val="5"/>
    <w:uiPriority w:val="9"/>
    <w:semiHidden/>
    <w:rsid w:val="00F80BD4"/>
    <w:rPr>
      <w:i/>
      <w:iCs/>
      <w:sz w:val="24"/>
      <w:szCs w:val="24"/>
    </w:rPr>
  </w:style>
  <w:style w:type="character" w:customStyle="1" w:styleId="6Char">
    <w:name w:val="제목 6 Char"/>
    <w:basedOn w:val="a0"/>
    <w:link w:val="6"/>
    <w:uiPriority w:val="9"/>
    <w:semiHidden/>
    <w:rsid w:val="00F80BD4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Char">
    <w:name w:val="제목 7 Char"/>
    <w:basedOn w:val="a0"/>
    <w:link w:val="7"/>
    <w:uiPriority w:val="9"/>
    <w:semiHidden/>
    <w:rsid w:val="00F80BD4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Char">
    <w:name w:val="제목 8 Char"/>
    <w:basedOn w:val="a0"/>
    <w:link w:val="8"/>
    <w:uiPriority w:val="9"/>
    <w:semiHidden/>
    <w:rsid w:val="00F80BD4"/>
    <w:rPr>
      <w:b/>
      <w:bCs/>
      <w:color w:val="7F7F7F" w:themeColor="text1" w:themeTint="80"/>
      <w:sz w:val="20"/>
      <w:szCs w:val="20"/>
    </w:rPr>
  </w:style>
  <w:style w:type="character" w:customStyle="1" w:styleId="9Char">
    <w:name w:val="제목 9 Char"/>
    <w:basedOn w:val="a0"/>
    <w:link w:val="9"/>
    <w:uiPriority w:val="9"/>
    <w:semiHidden/>
    <w:rsid w:val="00F80BD4"/>
    <w:rPr>
      <w:b/>
      <w:bCs/>
      <w:i/>
      <w:iCs/>
      <w:color w:val="7F7F7F" w:themeColor="text1" w:themeTint="80"/>
      <w:sz w:val="18"/>
      <w:szCs w:val="18"/>
    </w:rPr>
  </w:style>
  <w:style w:type="paragraph" w:styleId="ae">
    <w:name w:val="caption"/>
    <w:basedOn w:val="a"/>
    <w:next w:val="a"/>
    <w:uiPriority w:val="35"/>
    <w:semiHidden/>
    <w:unhideWhenUsed/>
    <w:rsid w:val="00F80BD4"/>
    <w:rPr>
      <w:b/>
      <w:bCs/>
      <w:sz w:val="18"/>
      <w:szCs w:val="18"/>
    </w:rPr>
  </w:style>
  <w:style w:type="paragraph" w:styleId="af">
    <w:name w:val="Title"/>
    <w:basedOn w:val="a"/>
    <w:next w:val="a"/>
    <w:link w:val="Char4"/>
    <w:uiPriority w:val="10"/>
    <w:qFormat/>
    <w:rsid w:val="00F80BD4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Char4">
    <w:name w:val="제목 Char"/>
    <w:basedOn w:val="a0"/>
    <w:link w:val="af"/>
    <w:uiPriority w:val="10"/>
    <w:rsid w:val="00F80BD4"/>
    <w:rPr>
      <w:smallCaps/>
      <w:sz w:val="52"/>
      <w:szCs w:val="52"/>
    </w:rPr>
  </w:style>
  <w:style w:type="paragraph" w:styleId="af0">
    <w:name w:val="Subtitle"/>
    <w:basedOn w:val="a"/>
    <w:next w:val="a"/>
    <w:link w:val="Char5"/>
    <w:uiPriority w:val="11"/>
    <w:qFormat/>
    <w:rsid w:val="00F80BD4"/>
    <w:rPr>
      <w:i/>
      <w:iCs/>
      <w:smallCaps/>
      <w:spacing w:val="10"/>
      <w:sz w:val="28"/>
      <w:szCs w:val="28"/>
    </w:rPr>
  </w:style>
  <w:style w:type="character" w:customStyle="1" w:styleId="Char5">
    <w:name w:val="부제 Char"/>
    <w:basedOn w:val="a0"/>
    <w:link w:val="af0"/>
    <w:uiPriority w:val="11"/>
    <w:rsid w:val="00F80BD4"/>
    <w:rPr>
      <w:i/>
      <w:iCs/>
      <w:smallCaps/>
      <w:spacing w:val="10"/>
      <w:sz w:val="28"/>
      <w:szCs w:val="28"/>
    </w:rPr>
  </w:style>
  <w:style w:type="character" w:styleId="af1">
    <w:name w:val="Emphasis"/>
    <w:uiPriority w:val="20"/>
    <w:qFormat/>
    <w:rsid w:val="00F80BD4"/>
    <w:rPr>
      <w:b/>
      <w:bCs/>
      <w:i/>
      <w:iCs/>
      <w:spacing w:val="10"/>
    </w:rPr>
  </w:style>
  <w:style w:type="character" w:customStyle="1" w:styleId="Char">
    <w:name w:val="간격 없음 Char"/>
    <w:basedOn w:val="a0"/>
    <w:link w:val="a5"/>
    <w:uiPriority w:val="1"/>
    <w:rsid w:val="00F80BD4"/>
  </w:style>
  <w:style w:type="paragraph" w:styleId="af2">
    <w:name w:val="Quote"/>
    <w:basedOn w:val="a"/>
    <w:next w:val="a"/>
    <w:link w:val="Char6"/>
    <w:uiPriority w:val="29"/>
    <w:qFormat/>
    <w:rsid w:val="00F80BD4"/>
    <w:rPr>
      <w:i/>
      <w:iCs/>
    </w:rPr>
  </w:style>
  <w:style w:type="character" w:customStyle="1" w:styleId="Char6">
    <w:name w:val="인용 Char"/>
    <w:basedOn w:val="a0"/>
    <w:link w:val="af2"/>
    <w:uiPriority w:val="29"/>
    <w:rsid w:val="00F80BD4"/>
    <w:rPr>
      <w:i/>
      <w:iCs/>
    </w:rPr>
  </w:style>
  <w:style w:type="paragraph" w:styleId="af3">
    <w:name w:val="Intense Quote"/>
    <w:basedOn w:val="a"/>
    <w:next w:val="a"/>
    <w:link w:val="Char7"/>
    <w:uiPriority w:val="30"/>
    <w:qFormat/>
    <w:rsid w:val="00F80BD4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Char7">
    <w:name w:val="강한 인용 Char"/>
    <w:basedOn w:val="a0"/>
    <w:link w:val="af3"/>
    <w:uiPriority w:val="30"/>
    <w:rsid w:val="00F80BD4"/>
    <w:rPr>
      <w:i/>
      <w:iCs/>
    </w:rPr>
  </w:style>
  <w:style w:type="character" w:styleId="af4">
    <w:name w:val="Subtle Emphasis"/>
    <w:uiPriority w:val="19"/>
    <w:qFormat/>
    <w:rsid w:val="00F80BD4"/>
    <w:rPr>
      <w:i/>
      <w:iCs/>
    </w:rPr>
  </w:style>
  <w:style w:type="character" w:styleId="af5">
    <w:name w:val="Intense Emphasis"/>
    <w:uiPriority w:val="21"/>
    <w:qFormat/>
    <w:rsid w:val="00F80BD4"/>
    <w:rPr>
      <w:b/>
      <w:bCs/>
      <w:i/>
      <w:iCs/>
    </w:rPr>
  </w:style>
  <w:style w:type="character" w:styleId="af6">
    <w:name w:val="Subtle Reference"/>
    <w:basedOn w:val="a0"/>
    <w:uiPriority w:val="31"/>
    <w:qFormat/>
    <w:rsid w:val="00F80BD4"/>
    <w:rPr>
      <w:smallCaps/>
    </w:rPr>
  </w:style>
  <w:style w:type="character" w:styleId="af7">
    <w:name w:val="Intense Reference"/>
    <w:uiPriority w:val="32"/>
    <w:qFormat/>
    <w:rsid w:val="00F80BD4"/>
    <w:rPr>
      <w:b/>
      <w:bCs/>
      <w:smallCaps/>
    </w:rPr>
  </w:style>
  <w:style w:type="character" w:styleId="af8">
    <w:name w:val="Book Title"/>
    <w:basedOn w:val="a0"/>
    <w:uiPriority w:val="33"/>
    <w:qFormat/>
    <w:rsid w:val="00F80BD4"/>
    <w:rPr>
      <w:i/>
      <w:iCs/>
      <w:smallCaps/>
      <w:spacing w:val="5"/>
    </w:rPr>
  </w:style>
  <w:style w:type="paragraph" w:customStyle="1" w:styleId="listssp">
    <w:name w:val="list:ssp"/>
    <w:basedOn w:val="a"/>
    <w:rsid w:val="00F80BD4"/>
    <w:pPr>
      <w:spacing w:after="0" w:line="240" w:lineRule="auto"/>
    </w:pPr>
    <w:rPr>
      <w:rFonts w:ascii="Times New Roman" w:eastAsia="바탕" w:hAnsi="Times New Roman" w:cs="Times New Roman"/>
      <w:sz w:val="24"/>
      <w:szCs w:val="24"/>
      <w:lang w:val="en-GB" w:eastAsia="en-US"/>
    </w:rPr>
  </w:style>
  <w:style w:type="paragraph" w:customStyle="1" w:styleId="tableref">
    <w:name w:val="table:ref"/>
    <w:basedOn w:val="a"/>
    <w:rsid w:val="00F80BD4"/>
    <w:pPr>
      <w:tabs>
        <w:tab w:val="left" w:pos="360"/>
      </w:tabs>
      <w:spacing w:after="0" w:line="240" w:lineRule="auto"/>
      <w:ind w:left="360" w:hanging="360"/>
    </w:pPr>
    <w:rPr>
      <w:rFonts w:ascii="Arial Narrow" w:eastAsia="바탕" w:hAnsi="Arial Narrow" w:cs="Arial Narrow"/>
      <w:sz w:val="20"/>
      <w:szCs w:val="20"/>
      <w:lang w:val="en-GB" w:eastAsia="en-US"/>
    </w:rPr>
  </w:style>
  <w:style w:type="paragraph" w:customStyle="1" w:styleId="tabletextNS">
    <w:name w:val="table:textNS"/>
    <w:basedOn w:val="a"/>
    <w:rsid w:val="00F80BD4"/>
    <w:pPr>
      <w:spacing w:after="0" w:line="240" w:lineRule="auto"/>
    </w:pPr>
    <w:rPr>
      <w:rFonts w:ascii="Arial Narrow" w:eastAsia="바탕" w:hAnsi="Arial Narrow" w:cs="Arial Narrow"/>
      <w:sz w:val="24"/>
      <w:szCs w:val="24"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ajorEastAsia" w:hAnsiTheme="majorHAnsi" w:cstheme="maj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BD4"/>
  </w:style>
  <w:style w:type="paragraph" w:styleId="1">
    <w:name w:val="heading 1"/>
    <w:basedOn w:val="a"/>
    <w:next w:val="a"/>
    <w:link w:val="1Char"/>
    <w:uiPriority w:val="9"/>
    <w:qFormat/>
    <w:rsid w:val="00F80BD4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Char"/>
    <w:uiPriority w:val="9"/>
    <w:unhideWhenUsed/>
    <w:qFormat/>
    <w:rsid w:val="00F80BD4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F80BD4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F80BD4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F80BD4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F80BD4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F80BD4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F80BD4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F80BD4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0BD4"/>
    <w:pPr>
      <w:ind w:left="720"/>
      <w:contextualSpacing/>
    </w:pPr>
  </w:style>
  <w:style w:type="table" w:styleId="a4">
    <w:name w:val="Table Grid"/>
    <w:basedOn w:val="a1"/>
    <w:rsid w:val="00C77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basedOn w:val="a"/>
    <w:link w:val="Char"/>
    <w:uiPriority w:val="1"/>
    <w:qFormat/>
    <w:rsid w:val="00F80BD4"/>
    <w:pPr>
      <w:spacing w:after="0" w:line="240" w:lineRule="auto"/>
    </w:pPr>
  </w:style>
  <w:style w:type="paragraph" w:customStyle="1" w:styleId="hstyle0">
    <w:name w:val="hstyle0"/>
    <w:basedOn w:val="a"/>
    <w:rsid w:val="00920CA1"/>
    <w:pPr>
      <w:spacing w:after="0" w:line="384" w:lineRule="auto"/>
    </w:pPr>
    <w:rPr>
      <w:rFonts w:ascii="바탕" w:eastAsia="바탕" w:hAnsi="바탕" w:cs="굴림"/>
      <w:color w:val="000000"/>
      <w:szCs w:val="20"/>
    </w:rPr>
  </w:style>
  <w:style w:type="paragraph" w:styleId="a6">
    <w:name w:val="header"/>
    <w:basedOn w:val="a"/>
    <w:link w:val="Char0"/>
    <w:unhideWhenUsed/>
    <w:rsid w:val="0072125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rsid w:val="0072125C"/>
  </w:style>
  <w:style w:type="paragraph" w:styleId="a7">
    <w:name w:val="footer"/>
    <w:basedOn w:val="a"/>
    <w:link w:val="Char1"/>
    <w:unhideWhenUsed/>
    <w:rsid w:val="0072125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rsid w:val="0072125C"/>
  </w:style>
  <w:style w:type="character" w:styleId="a8">
    <w:name w:val="annotation reference"/>
    <w:basedOn w:val="a0"/>
    <w:uiPriority w:val="99"/>
    <w:semiHidden/>
    <w:unhideWhenUsed/>
    <w:rsid w:val="0072125C"/>
    <w:rPr>
      <w:sz w:val="18"/>
      <w:szCs w:val="18"/>
    </w:rPr>
  </w:style>
  <w:style w:type="paragraph" w:styleId="a9">
    <w:name w:val="annotation text"/>
    <w:basedOn w:val="a"/>
    <w:link w:val="Char2"/>
    <w:uiPriority w:val="99"/>
    <w:semiHidden/>
    <w:unhideWhenUsed/>
    <w:rsid w:val="0072125C"/>
  </w:style>
  <w:style w:type="character" w:customStyle="1" w:styleId="Char2">
    <w:name w:val="메모 텍스트 Char"/>
    <w:basedOn w:val="a0"/>
    <w:link w:val="a9"/>
    <w:uiPriority w:val="99"/>
    <w:semiHidden/>
    <w:rsid w:val="0072125C"/>
  </w:style>
  <w:style w:type="paragraph" w:styleId="aa">
    <w:name w:val="Balloon Text"/>
    <w:basedOn w:val="a"/>
    <w:link w:val="Char3"/>
    <w:uiPriority w:val="99"/>
    <w:semiHidden/>
    <w:unhideWhenUsed/>
    <w:rsid w:val="0072125C"/>
    <w:pPr>
      <w:spacing w:after="0" w:line="240" w:lineRule="auto"/>
    </w:pPr>
    <w:rPr>
      <w:sz w:val="18"/>
      <w:szCs w:val="18"/>
    </w:rPr>
  </w:style>
  <w:style w:type="character" w:customStyle="1" w:styleId="Char3">
    <w:name w:val="풍선 도움말 텍스트 Char"/>
    <w:basedOn w:val="a0"/>
    <w:link w:val="aa"/>
    <w:uiPriority w:val="99"/>
    <w:semiHidden/>
    <w:rsid w:val="0072125C"/>
    <w:rPr>
      <w:rFonts w:asciiTheme="majorHAnsi" w:eastAsiaTheme="majorEastAsia" w:hAnsiTheme="majorHAnsi" w:cstheme="majorBidi"/>
      <w:sz w:val="18"/>
      <w:szCs w:val="18"/>
    </w:rPr>
  </w:style>
  <w:style w:type="character" w:styleId="ab">
    <w:name w:val="page number"/>
    <w:basedOn w:val="a0"/>
    <w:rsid w:val="0014288F"/>
  </w:style>
  <w:style w:type="character" w:customStyle="1" w:styleId="1Char">
    <w:name w:val="제목 1 Char"/>
    <w:basedOn w:val="a0"/>
    <w:link w:val="1"/>
    <w:uiPriority w:val="9"/>
    <w:rsid w:val="00F80BD4"/>
    <w:rPr>
      <w:smallCaps/>
      <w:spacing w:val="5"/>
      <w:sz w:val="36"/>
      <w:szCs w:val="36"/>
    </w:rPr>
  </w:style>
  <w:style w:type="paragraph" w:styleId="TOC">
    <w:name w:val="TOC Heading"/>
    <w:basedOn w:val="1"/>
    <w:next w:val="a"/>
    <w:uiPriority w:val="39"/>
    <w:unhideWhenUsed/>
    <w:qFormat/>
    <w:rsid w:val="00F80BD4"/>
    <w:pPr>
      <w:outlineLvl w:val="9"/>
    </w:pPr>
    <w:rPr>
      <w:lang w:bidi="en-US"/>
    </w:rPr>
  </w:style>
  <w:style w:type="paragraph" w:styleId="20">
    <w:name w:val="toc 2"/>
    <w:basedOn w:val="a"/>
    <w:next w:val="a"/>
    <w:autoRedefine/>
    <w:uiPriority w:val="39"/>
    <w:unhideWhenUsed/>
    <w:rsid w:val="00F80BD4"/>
    <w:pPr>
      <w:tabs>
        <w:tab w:val="right" w:leader="dot" w:pos="9016"/>
      </w:tabs>
      <w:spacing w:after="100" w:line="240" w:lineRule="auto"/>
      <w:ind w:left="220"/>
    </w:pPr>
  </w:style>
  <w:style w:type="paragraph" w:styleId="10">
    <w:name w:val="toc 1"/>
    <w:basedOn w:val="a"/>
    <w:next w:val="a"/>
    <w:autoRedefine/>
    <w:uiPriority w:val="39"/>
    <w:unhideWhenUsed/>
    <w:rsid w:val="00822ADE"/>
    <w:pPr>
      <w:spacing w:after="100"/>
    </w:pPr>
  </w:style>
  <w:style w:type="paragraph" w:styleId="30">
    <w:name w:val="toc 3"/>
    <w:basedOn w:val="a"/>
    <w:next w:val="a"/>
    <w:autoRedefine/>
    <w:uiPriority w:val="39"/>
    <w:semiHidden/>
    <w:unhideWhenUsed/>
    <w:rsid w:val="00822ADE"/>
    <w:pPr>
      <w:spacing w:after="100"/>
      <w:ind w:left="440"/>
    </w:pPr>
  </w:style>
  <w:style w:type="character" w:styleId="ac">
    <w:name w:val="Strong"/>
    <w:uiPriority w:val="22"/>
    <w:qFormat/>
    <w:rsid w:val="00F80BD4"/>
    <w:rPr>
      <w:b/>
      <w:bCs/>
    </w:rPr>
  </w:style>
  <w:style w:type="character" w:customStyle="1" w:styleId="2Char">
    <w:name w:val="제목 2 Char"/>
    <w:basedOn w:val="a0"/>
    <w:link w:val="2"/>
    <w:uiPriority w:val="9"/>
    <w:rsid w:val="00F80BD4"/>
    <w:rPr>
      <w:smallCaps/>
      <w:sz w:val="28"/>
      <w:szCs w:val="28"/>
    </w:rPr>
  </w:style>
  <w:style w:type="character" w:styleId="ad">
    <w:name w:val="Hyperlink"/>
    <w:basedOn w:val="a0"/>
    <w:uiPriority w:val="99"/>
    <w:unhideWhenUsed/>
    <w:rsid w:val="00B43B9B"/>
    <w:rPr>
      <w:color w:val="0000FF" w:themeColor="hyperlink"/>
      <w:u w:val="single"/>
    </w:rPr>
  </w:style>
  <w:style w:type="character" w:customStyle="1" w:styleId="3Char">
    <w:name w:val="제목 3 Char"/>
    <w:basedOn w:val="a0"/>
    <w:link w:val="3"/>
    <w:uiPriority w:val="9"/>
    <w:semiHidden/>
    <w:rsid w:val="00F80BD4"/>
    <w:rPr>
      <w:i/>
      <w:iCs/>
      <w:smallCaps/>
      <w:spacing w:val="5"/>
      <w:sz w:val="26"/>
      <w:szCs w:val="26"/>
    </w:rPr>
  </w:style>
  <w:style w:type="character" w:customStyle="1" w:styleId="4Char">
    <w:name w:val="제목 4 Char"/>
    <w:basedOn w:val="a0"/>
    <w:link w:val="4"/>
    <w:uiPriority w:val="9"/>
    <w:semiHidden/>
    <w:rsid w:val="00F80BD4"/>
    <w:rPr>
      <w:b/>
      <w:bCs/>
      <w:spacing w:val="5"/>
      <w:sz w:val="24"/>
      <w:szCs w:val="24"/>
    </w:rPr>
  </w:style>
  <w:style w:type="character" w:customStyle="1" w:styleId="5Char">
    <w:name w:val="제목 5 Char"/>
    <w:basedOn w:val="a0"/>
    <w:link w:val="5"/>
    <w:uiPriority w:val="9"/>
    <w:semiHidden/>
    <w:rsid w:val="00F80BD4"/>
    <w:rPr>
      <w:i/>
      <w:iCs/>
      <w:sz w:val="24"/>
      <w:szCs w:val="24"/>
    </w:rPr>
  </w:style>
  <w:style w:type="character" w:customStyle="1" w:styleId="6Char">
    <w:name w:val="제목 6 Char"/>
    <w:basedOn w:val="a0"/>
    <w:link w:val="6"/>
    <w:uiPriority w:val="9"/>
    <w:semiHidden/>
    <w:rsid w:val="00F80BD4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Char">
    <w:name w:val="제목 7 Char"/>
    <w:basedOn w:val="a0"/>
    <w:link w:val="7"/>
    <w:uiPriority w:val="9"/>
    <w:semiHidden/>
    <w:rsid w:val="00F80BD4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Char">
    <w:name w:val="제목 8 Char"/>
    <w:basedOn w:val="a0"/>
    <w:link w:val="8"/>
    <w:uiPriority w:val="9"/>
    <w:semiHidden/>
    <w:rsid w:val="00F80BD4"/>
    <w:rPr>
      <w:b/>
      <w:bCs/>
      <w:color w:val="7F7F7F" w:themeColor="text1" w:themeTint="80"/>
      <w:sz w:val="20"/>
      <w:szCs w:val="20"/>
    </w:rPr>
  </w:style>
  <w:style w:type="character" w:customStyle="1" w:styleId="9Char">
    <w:name w:val="제목 9 Char"/>
    <w:basedOn w:val="a0"/>
    <w:link w:val="9"/>
    <w:uiPriority w:val="9"/>
    <w:semiHidden/>
    <w:rsid w:val="00F80BD4"/>
    <w:rPr>
      <w:b/>
      <w:bCs/>
      <w:i/>
      <w:iCs/>
      <w:color w:val="7F7F7F" w:themeColor="text1" w:themeTint="80"/>
      <w:sz w:val="18"/>
      <w:szCs w:val="18"/>
    </w:rPr>
  </w:style>
  <w:style w:type="paragraph" w:styleId="ae">
    <w:name w:val="caption"/>
    <w:basedOn w:val="a"/>
    <w:next w:val="a"/>
    <w:uiPriority w:val="35"/>
    <w:semiHidden/>
    <w:unhideWhenUsed/>
    <w:rsid w:val="00F80BD4"/>
    <w:rPr>
      <w:b/>
      <w:bCs/>
      <w:sz w:val="18"/>
      <w:szCs w:val="18"/>
    </w:rPr>
  </w:style>
  <w:style w:type="paragraph" w:styleId="af">
    <w:name w:val="Title"/>
    <w:basedOn w:val="a"/>
    <w:next w:val="a"/>
    <w:link w:val="Char4"/>
    <w:uiPriority w:val="10"/>
    <w:qFormat/>
    <w:rsid w:val="00F80BD4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Char4">
    <w:name w:val="제목 Char"/>
    <w:basedOn w:val="a0"/>
    <w:link w:val="af"/>
    <w:uiPriority w:val="10"/>
    <w:rsid w:val="00F80BD4"/>
    <w:rPr>
      <w:smallCaps/>
      <w:sz w:val="52"/>
      <w:szCs w:val="52"/>
    </w:rPr>
  </w:style>
  <w:style w:type="paragraph" w:styleId="af0">
    <w:name w:val="Subtitle"/>
    <w:basedOn w:val="a"/>
    <w:next w:val="a"/>
    <w:link w:val="Char5"/>
    <w:uiPriority w:val="11"/>
    <w:qFormat/>
    <w:rsid w:val="00F80BD4"/>
    <w:rPr>
      <w:i/>
      <w:iCs/>
      <w:smallCaps/>
      <w:spacing w:val="10"/>
      <w:sz w:val="28"/>
      <w:szCs w:val="28"/>
    </w:rPr>
  </w:style>
  <w:style w:type="character" w:customStyle="1" w:styleId="Char5">
    <w:name w:val="부제 Char"/>
    <w:basedOn w:val="a0"/>
    <w:link w:val="af0"/>
    <w:uiPriority w:val="11"/>
    <w:rsid w:val="00F80BD4"/>
    <w:rPr>
      <w:i/>
      <w:iCs/>
      <w:smallCaps/>
      <w:spacing w:val="10"/>
      <w:sz w:val="28"/>
      <w:szCs w:val="28"/>
    </w:rPr>
  </w:style>
  <w:style w:type="character" w:styleId="af1">
    <w:name w:val="Emphasis"/>
    <w:uiPriority w:val="20"/>
    <w:qFormat/>
    <w:rsid w:val="00F80BD4"/>
    <w:rPr>
      <w:b/>
      <w:bCs/>
      <w:i/>
      <w:iCs/>
      <w:spacing w:val="10"/>
    </w:rPr>
  </w:style>
  <w:style w:type="character" w:customStyle="1" w:styleId="Char">
    <w:name w:val="간격 없음 Char"/>
    <w:basedOn w:val="a0"/>
    <w:link w:val="a5"/>
    <w:uiPriority w:val="1"/>
    <w:rsid w:val="00F80BD4"/>
  </w:style>
  <w:style w:type="paragraph" w:styleId="af2">
    <w:name w:val="Quote"/>
    <w:basedOn w:val="a"/>
    <w:next w:val="a"/>
    <w:link w:val="Char6"/>
    <w:uiPriority w:val="29"/>
    <w:qFormat/>
    <w:rsid w:val="00F80BD4"/>
    <w:rPr>
      <w:i/>
      <w:iCs/>
    </w:rPr>
  </w:style>
  <w:style w:type="character" w:customStyle="1" w:styleId="Char6">
    <w:name w:val="인용 Char"/>
    <w:basedOn w:val="a0"/>
    <w:link w:val="af2"/>
    <w:uiPriority w:val="29"/>
    <w:rsid w:val="00F80BD4"/>
    <w:rPr>
      <w:i/>
      <w:iCs/>
    </w:rPr>
  </w:style>
  <w:style w:type="paragraph" w:styleId="af3">
    <w:name w:val="Intense Quote"/>
    <w:basedOn w:val="a"/>
    <w:next w:val="a"/>
    <w:link w:val="Char7"/>
    <w:uiPriority w:val="30"/>
    <w:qFormat/>
    <w:rsid w:val="00F80BD4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Char7">
    <w:name w:val="강한 인용 Char"/>
    <w:basedOn w:val="a0"/>
    <w:link w:val="af3"/>
    <w:uiPriority w:val="30"/>
    <w:rsid w:val="00F80BD4"/>
    <w:rPr>
      <w:i/>
      <w:iCs/>
    </w:rPr>
  </w:style>
  <w:style w:type="character" w:styleId="af4">
    <w:name w:val="Subtle Emphasis"/>
    <w:uiPriority w:val="19"/>
    <w:qFormat/>
    <w:rsid w:val="00F80BD4"/>
    <w:rPr>
      <w:i/>
      <w:iCs/>
    </w:rPr>
  </w:style>
  <w:style w:type="character" w:styleId="af5">
    <w:name w:val="Intense Emphasis"/>
    <w:uiPriority w:val="21"/>
    <w:qFormat/>
    <w:rsid w:val="00F80BD4"/>
    <w:rPr>
      <w:b/>
      <w:bCs/>
      <w:i/>
      <w:iCs/>
    </w:rPr>
  </w:style>
  <w:style w:type="character" w:styleId="af6">
    <w:name w:val="Subtle Reference"/>
    <w:basedOn w:val="a0"/>
    <w:uiPriority w:val="31"/>
    <w:qFormat/>
    <w:rsid w:val="00F80BD4"/>
    <w:rPr>
      <w:smallCaps/>
    </w:rPr>
  </w:style>
  <w:style w:type="character" w:styleId="af7">
    <w:name w:val="Intense Reference"/>
    <w:uiPriority w:val="32"/>
    <w:qFormat/>
    <w:rsid w:val="00F80BD4"/>
    <w:rPr>
      <w:b/>
      <w:bCs/>
      <w:smallCaps/>
    </w:rPr>
  </w:style>
  <w:style w:type="character" w:styleId="af8">
    <w:name w:val="Book Title"/>
    <w:basedOn w:val="a0"/>
    <w:uiPriority w:val="33"/>
    <w:qFormat/>
    <w:rsid w:val="00F80BD4"/>
    <w:rPr>
      <w:i/>
      <w:iCs/>
      <w:smallCaps/>
      <w:spacing w:val="5"/>
    </w:rPr>
  </w:style>
  <w:style w:type="paragraph" w:customStyle="1" w:styleId="listssp">
    <w:name w:val="list:ssp"/>
    <w:basedOn w:val="a"/>
    <w:rsid w:val="00F80BD4"/>
    <w:pPr>
      <w:spacing w:after="0" w:line="240" w:lineRule="auto"/>
    </w:pPr>
    <w:rPr>
      <w:rFonts w:ascii="Times New Roman" w:eastAsia="바탕" w:hAnsi="Times New Roman" w:cs="Times New Roman"/>
      <w:sz w:val="24"/>
      <w:szCs w:val="24"/>
      <w:lang w:val="en-GB" w:eastAsia="en-US"/>
    </w:rPr>
  </w:style>
  <w:style w:type="paragraph" w:customStyle="1" w:styleId="tableref">
    <w:name w:val="table:ref"/>
    <w:basedOn w:val="a"/>
    <w:rsid w:val="00F80BD4"/>
    <w:pPr>
      <w:tabs>
        <w:tab w:val="left" w:pos="360"/>
      </w:tabs>
      <w:spacing w:after="0" w:line="240" w:lineRule="auto"/>
      <w:ind w:left="360" w:hanging="360"/>
    </w:pPr>
    <w:rPr>
      <w:rFonts w:ascii="Arial Narrow" w:eastAsia="바탕" w:hAnsi="Arial Narrow" w:cs="Arial Narrow"/>
      <w:sz w:val="20"/>
      <w:szCs w:val="20"/>
      <w:lang w:val="en-GB" w:eastAsia="en-US"/>
    </w:rPr>
  </w:style>
  <w:style w:type="paragraph" w:customStyle="1" w:styleId="tabletextNS">
    <w:name w:val="table:textNS"/>
    <w:basedOn w:val="a"/>
    <w:rsid w:val="00F80BD4"/>
    <w:pPr>
      <w:spacing w:after="0" w:line="240" w:lineRule="auto"/>
    </w:pPr>
    <w:rPr>
      <w:rFonts w:ascii="Arial Narrow" w:eastAsia="바탕" w:hAnsi="Arial Narrow" w:cs="Arial Narrow"/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DD3F01-62D7-412A-A5EF-509541AF5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17</Pages>
  <Words>963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김유란</dc:creator>
  <cp:lastModifiedBy>박종학</cp:lastModifiedBy>
  <cp:revision>7</cp:revision>
  <cp:lastPrinted>2018-01-29T06:42:00Z</cp:lastPrinted>
  <dcterms:created xsi:type="dcterms:W3CDTF">2018-01-25T07:57:00Z</dcterms:created>
  <dcterms:modified xsi:type="dcterms:W3CDTF">2018-01-29T06:56:00Z</dcterms:modified>
</cp:coreProperties>
</file>